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8ED9F" w14:textId="0D434569" w:rsidR="007256C6" w:rsidRDefault="007256C6" w:rsidP="007256C6">
      <w:pPr>
        <w:autoSpaceDE w:val="0"/>
        <w:autoSpaceDN w:val="0"/>
        <w:adjustRightInd w:val="0"/>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ГБОУ </w:t>
      </w:r>
      <w:r w:rsidR="00380CCE">
        <w:rPr>
          <w:rFonts w:ascii="Times New Roman CYR" w:hAnsi="Times New Roman CYR" w:cs="Times New Roman CYR"/>
          <w:sz w:val="28"/>
          <w:szCs w:val="28"/>
        </w:rPr>
        <w:t xml:space="preserve"> </w:t>
      </w:r>
      <w:r>
        <w:rPr>
          <w:rFonts w:ascii="Times New Roman CYR" w:hAnsi="Times New Roman CYR" w:cs="Times New Roman CYR"/>
          <w:sz w:val="28"/>
          <w:szCs w:val="28"/>
        </w:rPr>
        <w:t>Гимназия №1505</w:t>
      </w:r>
    </w:p>
    <w:p w14:paraId="1EC0C99A" w14:textId="77777777" w:rsidR="007256C6" w:rsidRPr="001406B0" w:rsidRDefault="007256C6" w:rsidP="007256C6">
      <w:pPr>
        <w:autoSpaceDE w:val="0"/>
        <w:autoSpaceDN w:val="0"/>
        <w:adjustRightInd w:val="0"/>
        <w:spacing w:line="360" w:lineRule="auto"/>
        <w:jc w:val="center"/>
        <w:rPr>
          <w:sz w:val="28"/>
          <w:szCs w:val="28"/>
        </w:rPr>
      </w:pPr>
      <w:r w:rsidRPr="001406B0">
        <w:rPr>
          <w:sz w:val="28"/>
          <w:szCs w:val="28"/>
        </w:rPr>
        <w:t>«</w:t>
      </w:r>
      <w:r>
        <w:rPr>
          <w:rFonts w:ascii="Times New Roman CYR" w:hAnsi="Times New Roman CYR" w:cs="Times New Roman CYR"/>
          <w:sz w:val="28"/>
          <w:szCs w:val="28"/>
        </w:rPr>
        <w:t>Московская городская педагогическая гимназия-лаборатория</w:t>
      </w:r>
      <w:r w:rsidRPr="001406B0">
        <w:rPr>
          <w:sz w:val="28"/>
          <w:szCs w:val="28"/>
        </w:rPr>
        <w:t>»</w:t>
      </w:r>
    </w:p>
    <w:p w14:paraId="6502CE71" w14:textId="77777777" w:rsidR="007256C6" w:rsidRPr="001406B0" w:rsidRDefault="007256C6" w:rsidP="007256C6">
      <w:pPr>
        <w:autoSpaceDE w:val="0"/>
        <w:autoSpaceDN w:val="0"/>
        <w:adjustRightInd w:val="0"/>
        <w:spacing w:line="360" w:lineRule="auto"/>
        <w:jc w:val="center"/>
        <w:rPr>
          <w:sz w:val="28"/>
          <w:szCs w:val="28"/>
        </w:rPr>
      </w:pPr>
    </w:p>
    <w:p w14:paraId="37B6B96A" w14:textId="77777777" w:rsidR="007256C6" w:rsidRPr="001406B0" w:rsidRDefault="007256C6" w:rsidP="007256C6">
      <w:pPr>
        <w:autoSpaceDE w:val="0"/>
        <w:autoSpaceDN w:val="0"/>
        <w:adjustRightInd w:val="0"/>
        <w:spacing w:line="360" w:lineRule="auto"/>
        <w:jc w:val="center"/>
        <w:rPr>
          <w:sz w:val="28"/>
          <w:szCs w:val="28"/>
        </w:rPr>
      </w:pPr>
    </w:p>
    <w:p w14:paraId="77F3F4B7" w14:textId="77777777" w:rsidR="007256C6" w:rsidRPr="001406B0" w:rsidRDefault="007256C6" w:rsidP="007256C6">
      <w:pPr>
        <w:autoSpaceDE w:val="0"/>
        <w:autoSpaceDN w:val="0"/>
        <w:adjustRightInd w:val="0"/>
        <w:spacing w:line="360" w:lineRule="auto"/>
        <w:jc w:val="center"/>
        <w:rPr>
          <w:sz w:val="28"/>
          <w:szCs w:val="28"/>
        </w:rPr>
      </w:pPr>
    </w:p>
    <w:p w14:paraId="65000F2F" w14:textId="77777777" w:rsidR="007256C6" w:rsidRPr="00E37677" w:rsidRDefault="007256C6" w:rsidP="007256C6">
      <w:pPr>
        <w:autoSpaceDE w:val="0"/>
        <w:autoSpaceDN w:val="0"/>
        <w:adjustRightInd w:val="0"/>
        <w:spacing w:line="360" w:lineRule="auto"/>
        <w:jc w:val="center"/>
        <w:rPr>
          <w:sz w:val="28"/>
          <w:szCs w:val="28"/>
        </w:rPr>
      </w:pPr>
    </w:p>
    <w:p w14:paraId="4E535DE8" w14:textId="77777777" w:rsidR="007256C6" w:rsidRPr="00431BBE" w:rsidRDefault="007256C6" w:rsidP="007256C6">
      <w:pPr>
        <w:autoSpaceDE w:val="0"/>
        <w:autoSpaceDN w:val="0"/>
        <w:adjustRightInd w:val="0"/>
        <w:spacing w:line="360" w:lineRule="auto"/>
        <w:jc w:val="center"/>
        <w:rPr>
          <w:sz w:val="28"/>
          <w:szCs w:val="28"/>
        </w:rPr>
      </w:pPr>
    </w:p>
    <w:p w14:paraId="6F467355" w14:textId="77777777" w:rsidR="007256C6" w:rsidRPr="001406B0" w:rsidRDefault="007256C6" w:rsidP="007256C6">
      <w:pPr>
        <w:autoSpaceDE w:val="0"/>
        <w:autoSpaceDN w:val="0"/>
        <w:adjustRightInd w:val="0"/>
        <w:spacing w:line="360" w:lineRule="auto"/>
        <w:jc w:val="center"/>
        <w:rPr>
          <w:sz w:val="28"/>
          <w:szCs w:val="28"/>
        </w:rPr>
      </w:pPr>
    </w:p>
    <w:p w14:paraId="7CC36CDA" w14:textId="77777777" w:rsidR="007256C6" w:rsidRPr="001406B0" w:rsidRDefault="007256C6" w:rsidP="007256C6">
      <w:pPr>
        <w:autoSpaceDE w:val="0"/>
        <w:autoSpaceDN w:val="0"/>
        <w:adjustRightInd w:val="0"/>
        <w:spacing w:line="360" w:lineRule="auto"/>
        <w:jc w:val="center"/>
        <w:rPr>
          <w:sz w:val="28"/>
          <w:szCs w:val="28"/>
        </w:rPr>
      </w:pPr>
    </w:p>
    <w:p w14:paraId="7033D377" w14:textId="77777777" w:rsidR="007256C6" w:rsidRPr="001406B0" w:rsidRDefault="007256C6" w:rsidP="007256C6">
      <w:pPr>
        <w:autoSpaceDE w:val="0"/>
        <w:autoSpaceDN w:val="0"/>
        <w:adjustRightInd w:val="0"/>
        <w:spacing w:line="360" w:lineRule="auto"/>
        <w:jc w:val="center"/>
        <w:rPr>
          <w:sz w:val="28"/>
          <w:szCs w:val="28"/>
        </w:rPr>
      </w:pPr>
    </w:p>
    <w:p w14:paraId="4E5E62FD" w14:textId="6C3B197F" w:rsidR="007256C6" w:rsidRDefault="00190736" w:rsidP="007256C6">
      <w:pPr>
        <w:autoSpaceDE w:val="0"/>
        <w:autoSpaceDN w:val="0"/>
        <w:adjustRightInd w:val="0"/>
        <w:spacing w:line="360" w:lineRule="auto"/>
        <w:jc w:val="center"/>
        <w:rPr>
          <w:rFonts w:ascii="Times New Roman CYR" w:hAnsi="Times New Roman CYR" w:cs="Times New Roman CYR"/>
          <w:b/>
          <w:bCs/>
          <w:sz w:val="48"/>
          <w:szCs w:val="48"/>
        </w:rPr>
      </w:pPr>
      <w:r>
        <w:rPr>
          <w:rFonts w:ascii="Times New Roman CYR" w:hAnsi="Times New Roman CYR" w:cs="Times New Roman CYR"/>
          <w:b/>
          <w:bCs/>
          <w:sz w:val="48"/>
          <w:szCs w:val="48"/>
        </w:rPr>
        <w:t>Диплом</w:t>
      </w:r>
    </w:p>
    <w:p w14:paraId="23793F0F" w14:textId="7D74D65F" w:rsidR="000F176C" w:rsidRPr="00E37677" w:rsidRDefault="000F176C" w:rsidP="007256C6">
      <w:pPr>
        <w:autoSpaceDE w:val="0"/>
        <w:autoSpaceDN w:val="0"/>
        <w:adjustRightInd w:val="0"/>
        <w:spacing w:line="360" w:lineRule="auto"/>
        <w:jc w:val="center"/>
        <w:rPr>
          <w:b/>
          <w:bCs/>
          <w:sz w:val="28"/>
          <w:szCs w:val="28"/>
        </w:rPr>
      </w:pPr>
      <w:r>
        <w:rPr>
          <w:rFonts w:ascii="Times New Roman CYR" w:hAnsi="Times New Roman CYR" w:cs="Times New Roman CYR"/>
          <w:b/>
          <w:bCs/>
          <w:sz w:val="48"/>
          <w:szCs w:val="48"/>
        </w:rPr>
        <w:t>Имитационное моделирование очереди</w:t>
      </w:r>
    </w:p>
    <w:p w14:paraId="5B0134E9" w14:textId="77777777" w:rsidR="007256C6" w:rsidRPr="009546EC" w:rsidRDefault="007256C6" w:rsidP="007256C6">
      <w:pPr>
        <w:autoSpaceDE w:val="0"/>
        <w:autoSpaceDN w:val="0"/>
        <w:adjustRightInd w:val="0"/>
        <w:spacing w:line="360" w:lineRule="auto"/>
        <w:jc w:val="right"/>
        <w:rPr>
          <w:sz w:val="28"/>
          <w:szCs w:val="28"/>
        </w:rPr>
      </w:pPr>
    </w:p>
    <w:p w14:paraId="5857B8E4" w14:textId="77777777" w:rsidR="007256C6" w:rsidRPr="001406B0" w:rsidRDefault="007256C6" w:rsidP="007256C6">
      <w:pPr>
        <w:autoSpaceDE w:val="0"/>
        <w:autoSpaceDN w:val="0"/>
        <w:adjustRightInd w:val="0"/>
        <w:spacing w:line="360" w:lineRule="auto"/>
        <w:jc w:val="right"/>
        <w:rPr>
          <w:i/>
          <w:iCs/>
          <w:sz w:val="28"/>
          <w:szCs w:val="28"/>
        </w:rPr>
      </w:pPr>
    </w:p>
    <w:p w14:paraId="385CF266" w14:textId="3D61722A" w:rsidR="007256C6" w:rsidRPr="001406B0" w:rsidRDefault="00380CCE" w:rsidP="007256C6">
      <w:pPr>
        <w:autoSpaceDE w:val="0"/>
        <w:autoSpaceDN w:val="0"/>
        <w:adjustRightInd w:val="0"/>
        <w:spacing w:line="360" w:lineRule="auto"/>
        <w:jc w:val="right"/>
        <w:rPr>
          <w:sz w:val="28"/>
          <w:szCs w:val="28"/>
        </w:rPr>
      </w:pPr>
      <w:r>
        <w:rPr>
          <w:rFonts w:ascii="Times New Roman CYR" w:hAnsi="Times New Roman CYR" w:cs="Times New Roman CYR"/>
          <w:i/>
          <w:iCs/>
          <w:sz w:val="28"/>
          <w:szCs w:val="28"/>
        </w:rPr>
        <w:t>а</w:t>
      </w:r>
      <w:r w:rsidR="007256C6">
        <w:rPr>
          <w:rFonts w:ascii="Times New Roman CYR" w:hAnsi="Times New Roman CYR" w:cs="Times New Roman CYR"/>
          <w:i/>
          <w:iCs/>
          <w:sz w:val="28"/>
          <w:szCs w:val="28"/>
        </w:rPr>
        <w:t>втор</w:t>
      </w:r>
      <w:r w:rsidR="00190736">
        <w:rPr>
          <w:rFonts w:ascii="Times New Roman CYR" w:hAnsi="Times New Roman CYR" w:cs="Times New Roman CYR"/>
          <w:sz w:val="28"/>
          <w:szCs w:val="28"/>
        </w:rPr>
        <w:t>: ученица 10</w:t>
      </w:r>
      <w:r w:rsidR="007256C6">
        <w:rPr>
          <w:rFonts w:ascii="Times New Roman CYR" w:hAnsi="Times New Roman CYR" w:cs="Times New Roman CYR"/>
          <w:sz w:val="28"/>
          <w:szCs w:val="28"/>
        </w:rPr>
        <w:t xml:space="preserve"> класса </w:t>
      </w:r>
      <w:r w:rsidR="007256C6" w:rsidRPr="001406B0">
        <w:rPr>
          <w:sz w:val="28"/>
          <w:szCs w:val="28"/>
        </w:rPr>
        <w:t>«</w:t>
      </w:r>
      <w:r w:rsidR="007256C6">
        <w:rPr>
          <w:rFonts w:ascii="Times New Roman CYR" w:hAnsi="Times New Roman CYR" w:cs="Times New Roman CYR"/>
          <w:sz w:val="28"/>
          <w:szCs w:val="28"/>
        </w:rPr>
        <w:t>Б</w:t>
      </w:r>
      <w:r w:rsidR="007256C6" w:rsidRPr="001406B0">
        <w:rPr>
          <w:sz w:val="28"/>
          <w:szCs w:val="28"/>
        </w:rPr>
        <w:t>»</w:t>
      </w:r>
    </w:p>
    <w:p w14:paraId="60CBF849" w14:textId="77777777" w:rsidR="007256C6" w:rsidRDefault="007256C6" w:rsidP="007256C6">
      <w:pPr>
        <w:autoSpaceDE w:val="0"/>
        <w:autoSpaceDN w:val="0"/>
        <w:adjustRightInd w:val="0"/>
        <w:spacing w:line="360" w:lineRule="auto"/>
        <w:jc w:val="right"/>
        <w:rPr>
          <w:rFonts w:ascii="Times New Roman CYR" w:hAnsi="Times New Roman CYR" w:cs="Times New Roman CYR"/>
          <w:sz w:val="28"/>
          <w:szCs w:val="28"/>
        </w:rPr>
      </w:pPr>
      <w:r>
        <w:rPr>
          <w:rFonts w:ascii="Times New Roman CYR" w:hAnsi="Times New Roman CYR" w:cs="Times New Roman CYR"/>
          <w:sz w:val="28"/>
          <w:szCs w:val="28"/>
        </w:rPr>
        <w:t>Буткова Елена</w:t>
      </w:r>
    </w:p>
    <w:p w14:paraId="0C01026E" w14:textId="5844904C" w:rsidR="007256C6" w:rsidRDefault="00380CCE" w:rsidP="007256C6">
      <w:pPr>
        <w:autoSpaceDE w:val="0"/>
        <w:autoSpaceDN w:val="0"/>
        <w:adjustRightInd w:val="0"/>
        <w:spacing w:line="360" w:lineRule="auto"/>
        <w:jc w:val="right"/>
        <w:rPr>
          <w:rFonts w:ascii="Times New Roman CYR" w:hAnsi="Times New Roman CYR" w:cs="Times New Roman CYR"/>
          <w:sz w:val="28"/>
          <w:szCs w:val="28"/>
        </w:rPr>
      </w:pPr>
      <w:r>
        <w:rPr>
          <w:rFonts w:ascii="Times New Roman CYR" w:hAnsi="Times New Roman CYR" w:cs="Times New Roman CYR"/>
          <w:i/>
          <w:iCs/>
          <w:sz w:val="28"/>
          <w:szCs w:val="28"/>
        </w:rPr>
        <w:t>р</w:t>
      </w:r>
      <w:r w:rsidR="007256C6">
        <w:rPr>
          <w:rFonts w:ascii="Times New Roman CYR" w:hAnsi="Times New Roman CYR" w:cs="Times New Roman CYR"/>
          <w:i/>
          <w:iCs/>
          <w:sz w:val="28"/>
          <w:szCs w:val="28"/>
        </w:rPr>
        <w:t>уководитель</w:t>
      </w:r>
      <w:r w:rsidR="000F176C">
        <w:rPr>
          <w:rFonts w:ascii="Times New Roman CYR" w:hAnsi="Times New Roman CYR" w:cs="Times New Roman CYR"/>
          <w:i/>
          <w:iCs/>
          <w:sz w:val="28"/>
          <w:szCs w:val="28"/>
        </w:rPr>
        <w:t xml:space="preserve"> Пяткина Г</w:t>
      </w:r>
      <w:r w:rsidR="007256C6">
        <w:rPr>
          <w:rFonts w:ascii="Times New Roman CYR" w:hAnsi="Times New Roman CYR" w:cs="Times New Roman CYR"/>
          <w:sz w:val="28"/>
          <w:szCs w:val="28"/>
        </w:rPr>
        <w:t>.А.</w:t>
      </w:r>
    </w:p>
    <w:p w14:paraId="1DC6FDBF" w14:textId="77777777" w:rsidR="007256C6" w:rsidRPr="001406B0" w:rsidRDefault="007256C6" w:rsidP="007256C6">
      <w:pPr>
        <w:autoSpaceDE w:val="0"/>
        <w:autoSpaceDN w:val="0"/>
        <w:adjustRightInd w:val="0"/>
        <w:spacing w:line="360" w:lineRule="auto"/>
        <w:rPr>
          <w:sz w:val="28"/>
          <w:szCs w:val="28"/>
        </w:rPr>
      </w:pPr>
    </w:p>
    <w:p w14:paraId="76013C4F" w14:textId="77777777" w:rsidR="007256C6" w:rsidRPr="001406B0" w:rsidRDefault="007256C6" w:rsidP="007256C6">
      <w:pPr>
        <w:autoSpaceDE w:val="0"/>
        <w:autoSpaceDN w:val="0"/>
        <w:adjustRightInd w:val="0"/>
        <w:spacing w:line="360" w:lineRule="auto"/>
        <w:rPr>
          <w:sz w:val="28"/>
          <w:szCs w:val="28"/>
        </w:rPr>
      </w:pPr>
    </w:p>
    <w:p w14:paraId="28739E2F" w14:textId="77777777" w:rsidR="007256C6" w:rsidRPr="001406B0" w:rsidRDefault="007256C6" w:rsidP="007256C6">
      <w:pPr>
        <w:autoSpaceDE w:val="0"/>
        <w:autoSpaceDN w:val="0"/>
        <w:adjustRightInd w:val="0"/>
        <w:spacing w:line="360" w:lineRule="auto"/>
        <w:rPr>
          <w:sz w:val="28"/>
          <w:szCs w:val="28"/>
        </w:rPr>
      </w:pPr>
    </w:p>
    <w:p w14:paraId="768831BC" w14:textId="77777777" w:rsidR="007256C6" w:rsidRPr="001406B0" w:rsidRDefault="007256C6" w:rsidP="007256C6">
      <w:pPr>
        <w:autoSpaceDE w:val="0"/>
        <w:autoSpaceDN w:val="0"/>
        <w:adjustRightInd w:val="0"/>
        <w:spacing w:line="360" w:lineRule="auto"/>
        <w:rPr>
          <w:sz w:val="28"/>
          <w:szCs w:val="28"/>
        </w:rPr>
      </w:pPr>
    </w:p>
    <w:p w14:paraId="61E8F022" w14:textId="77777777" w:rsidR="007256C6" w:rsidRPr="001406B0" w:rsidRDefault="007256C6" w:rsidP="007256C6">
      <w:pPr>
        <w:autoSpaceDE w:val="0"/>
        <w:autoSpaceDN w:val="0"/>
        <w:adjustRightInd w:val="0"/>
        <w:spacing w:line="360" w:lineRule="auto"/>
        <w:rPr>
          <w:sz w:val="28"/>
          <w:szCs w:val="28"/>
        </w:rPr>
      </w:pPr>
    </w:p>
    <w:p w14:paraId="4051257D" w14:textId="77777777" w:rsidR="007256C6" w:rsidRPr="001406B0" w:rsidRDefault="007256C6" w:rsidP="007256C6">
      <w:pPr>
        <w:autoSpaceDE w:val="0"/>
        <w:autoSpaceDN w:val="0"/>
        <w:adjustRightInd w:val="0"/>
        <w:spacing w:line="360" w:lineRule="auto"/>
        <w:rPr>
          <w:sz w:val="28"/>
          <w:szCs w:val="28"/>
        </w:rPr>
      </w:pPr>
    </w:p>
    <w:p w14:paraId="0417FDC9" w14:textId="77777777" w:rsidR="007256C6" w:rsidRPr="001406B0" w:rsidRDefault="007256C6" w:rsidP="007256C6">
      <w:pPr>
        <w:autoSpaceDE w:val="0"/>
        <w:autoSpaceDN w:val="0"/>
        <w:adjustRightInd w:val="0"/>
        <w:spacing w:line="360" w:lineRule="auto"/>
        <w:rPr>
          <w:sz w:val="28"/>
          <w:szCs w:val="28"/>
        </w:rPr>
      </w:pPr>
    </w:p>
    <w:p w14:paraId="276FC58A" w14:textId="77777777" w:rsidR="007256C6" w:rsidRDefault="007256C6" w:rsidP="007256C6">
      <w:pPr>
        <w:autoSpaceDE w:val="0"/>
        <w:autoSpaceDN w:val="0"/>
        <w:adjustRightInd w:val="0"/>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Москва</w:t>
      </w:r>
    </w:p>
    <w:p w14:paraId="782A522E" w14:textId="71BEB9E9" w:rsidR="007256C6" w:rsidRPr="007256C6" w:rsidRDefault="007256C6" w:rsidP="007256C6">
      <w:pPr>
        <w:autoSpaceDE w:val="0"/>
        <w:autoSpaceDN w:val="0"/>
        <w:adjustRightInd w:val="0"/>
        <w:spacing w:line="360" w:lineRule="auto"/>
        <w:ind w:left="60"/>
        <w:jc w:val="center"/>
        <w:rPr>
          <w:sz w:val="28"/>
          <w:szCs w:val="28"/>
        </w:rPr>
      </w:pPr>
      <w:r w:rsidRPr="001406B0">
        <w:rPr>
          <w:sz w:val="28"/>
          <w:szCs w:val="28"/>
        </w:rPr>
        <w:t>201</w:t>
      </w:r>
      <w:r w:rsidR="002D3471">
        <w:rPr>
          <w:sz w:val="28"/>
          <w:szCs w:val="28"/>
        </w:rPr>
        <w:t>5</w:t>
      </w:r>
      <w:r>
        <w:br w:type="page"/>
      </w:r>
    </w:p>
    <w:sdt>
      <w:sdtPr>
        <w:rPr>
          <w:rFonts w:asciiTheme="minorHAnsi" w:eastAsiaTheme="minorEastAsia" w:hAnsiTheme="minorHAnsi" w:cs="Times New Roman"/>
          <w:b w:val="0"/>
          <w:bCs w:val="0"/>
          <w:color w:val="auto"/>
          <w:sz w:val="24"/>
          <w:szCs w:val="24"/>
        </w:rPr>
        <w:id w:val="1145088632"/>
        <w:docPartObj>
          <w:docPartGallery w:val="Table of Contents"/>
          <w:docPartUnique/>
        </w:docPartObj>
      </w:sdtPr>
      <w:sdtEndPr>
        <w:rPr>
          <w:noProof/>
        </w:rPr>
      </w:sdtEndPr>
      <w:sdtContent>
        <w:p w14:paraId="3BDDED9F" w14:textId="77777777" w:rsidR="00D06FA4" w:rsidRPr="00D06FA4" w:rsidRDefault="00D06FA4" w:rsidP="00D06FA4">
          <w:pPr>
            <w:pStyle w:val="ad"/>
            <w:jc w:val="center"/>
            <w:rPr>
              <w:rFonts w:cs="Times New Roman"/>
              <w:b w:val="0"/>
              <w:sz w:val="32"/>
              <w:szCs w:val="32"/>
            </w:rPr>
          </w:pPr>
          <w:r w:rsidRPr="00D06FA4">
            <w:rPr>
              <w:rFonts w:cs="Times New Roman"/>
              <w:b w:val="0"/>
              <w:sz w:val="32"/>
              <w:szCs w:val="32"/>
            </w:rPr>
            <w:t>Оглавление</w:t>
          </w:r>
        </w:p>
        <w:p w14:paraId="4B976201" w14:textId="77777777" w:rsidR="003E04A9" w:rsidRPr="003E04A9" w:rsidRDefault="00D06FA4" w:rsidP="003E04A9">
          <w:pPr>
            <w:pStyle w:val="11"/>
            <w:ind w:right="276"/>
            <w:rPr>
              <w:rFonts w:ascii="Times New Roman" w:hAnsi="Times New Roman" w:cs="Times New Roman"/>
              <w:sz w:val="28"/>
              <w:szCs w:val="28"/>
              <w:lang w:eastAsia="ja-JP"/>
            </w:rPr>
          </w:pPr>
          <w:r w:rsidRPr="003E04A9">
            <w:rPr>
              <w:rFonts w:ascii="Times New Roman" w:hAnsi="Times New Roman" w:cs="Times New Roman"/>
              <w:noProof w:val="0"/>
              <w:sz w:val="28"/>
              <w:szCs w:val="28"/>
            </w:rPr>
            <w:fldChar w:fldCharType="begin"/>
          </w:r>
          <w:r w:rsidRPr="003E04A9">
            <w:rPr>
              <w:rFonts w:ascii="Times New Roman" w:hAnsi="Times New Roman" w:cs="Times New Roman"/>
              <w:sz w:val="28"/>
              <w:szCs w:val="28"/>
            </w:rPr>
            <w:instrText>TOC \o "1-3" \h \z \u</w:instrText>
          </w:r>
          <w:r w:rsidRPr="003E04A9">
            <w:rPr>
              <w:rFonts w:ascii="Times New Roman" w:hAnsi="Times New Roman" w:cs="Times New Roman"/>
              <w:noProof w:val="0"/>
              <w:sz w:val="28"/>
              <w:szCs w:val="28"/>
            </w:rPr>
            <w:fldChar w:fldCharType="separate"/>
          </w:r>
          <w:r w:rsidR="003E04A9" w:rsidRPr="003E04A9">
            <w:rPr>
              <w:rFonts w:ascii="Times New Roman" w:hAnsi="Times New Roman" w:cs="Times New Roman"/>
            </w:rPr>
            <w:t>Введение</w:t>
          </w:r>
          <w:r w:rsidR="003E04A9" w:rsidRPr="003E04A9">
            <w:rPr>
              <w:rFonts w:ascii="Times New Roman" w:hAnsi="Times New Roman" w:cs="Times New Roman"/>
              <w:sz w:val="28"/>
              <w:szCs w:val="28"/>
            </w:rPr>
            <w:tab/>
          </w:r>
          <w:r w:rsidR="003E04A9" w:rsidRPr="003E04A9">
            <w:rPr>
              <w:rFonts w:ascii="Times New Roman" w:hAnsi="Times New Roman" w:cs="Times New Roman"/>
              <w:sz w:val="28"/>
              <w:szCs w:val="28"/>
            </w:rPr>
            <w:fldChar w:fldCharType="begin"/>
          </w:r>
          <w:r w:rsidR="003E04A9" w:rsidRPr="003E04A9">
            <w:rPr>
              <w:rFonts w:ascii="Times New Roman" w:hAnsi="Times New Roman" w:cs="Times New Roman"/>
              <w:sz w:val="28"/>
              <w:szCs w:val="28"/>
            </w:rPr>
            <w:instrText xml:space="preserve"> PAGEREF _Toc323064635 \h </w:instrText>
          </w:r>
          <w:r w:rsidR="003E04A9" w:rsidRPr="003E04A9">
            <w:rPr>
              <w:rFonts w:ascii="Times New Roman" w:hAnsi="Times New Roman" w:cs="Times New Roman"/>
              <w:sz w:val="28"/>
              <w:szCs w:val="28"/>
            </w:rPr>
          </w:r>
          <w:r w:rsidR="003E04A9" w:rsidRPr="003E04A9">
            <w:rPr>
              <w:rFonts w:ascii="Times New Roman" w:hAnsi="Times New Roman" w:cs="Times New Roman"/>
              <w:sz w:val="28"/>
              <w:szCs w:val="28"/>
            </w:rPr>
            <w:fldChar w:fldCharType="separate"/>
          </w:r>
          <w:r w:rsidR="003E04A9" w:rsidRPr="003E04A9">
            <w:rPr>
              <w:rFonts w:ascii="Times New Roman" w:hAnsi="Times New Roman" w:cs="Times New Roman"/>
              <w:sz w:val="28"/>
              <w:szCs w:val="28"/>
            </w:rPr>
            <w:t>3</w:t>
          </w:r>
          <w:r w:rsidR="003E04A9" w:rsidRPr="003E04A9">
            <w:rPr>
              <w:rFonts w:ascii="Times New Roman" w:hAnsi="Times New Roman" w:cs="Times New Roman"/>
              <w:sz w:val="28"/>
              <w:szCs w:val="28"/>
            </w:rPr>
            <w:fldChar w:fldCharType="end"/>
          </w:r>
        </w:p>
        <w:p w14:paraId="09978FB7" w14:textId="77777777" w:rsidR="003E04A9" w:rsidRPr="003E04A9" w:rsidRDefault="003E04A9" w:rsidP="003E04A9">
          <w:pPr>
            <w:pStyle w:val="11"/>
            <w:ind w:right="276"/>
            <w:rPr>
              <w:rFonts w:ascii="Times New Roman" w:hAnsi="Times New Roman" w:cs="Times New Roman"/>
              <w:sz w:val="28"/>
              <w:szCs w:val="28"/>
            </w:rPr>
          </w:pPr>
          <w:r w:rsidRPr="003E04A9">
            <w:rPr>
              <w:rFonts w:ascii="Times New Roman" w:hAnsi="Times New Roman" w:cs="Times New Roman"/>
            </w:rPr>
            <w:t>Глава 1. Моделирование</w:t>
          </w:r>
          <w:r w:rsidRPr="003E04A9">
            <w:rPr>
              <w:rFonts w:ascii="Times New Roman" w:hAnsi="Times New Roman" w:cs="Times New Roman"/>
              <w:sz w:val="28"/>
              <w:szCs w:val="28"/>
            </w:rPr>
            <w:tab/>
          </w:r>
          <w:r w:rsidRPr="003E04A9">
            <w:rPr>
              <w:rFonts w:ascii="Times New Roman" w:hAnsi="Times New Roman" w:cs="Times New Roman"/>
              <w:sz w:val="28"/>
              <w:szCs w:val="28"/>
            </w:rPr>
            <w:fldChar w:fldCharType="begin"/>
          </w:r>
          <w:r w:rsidRPr="003E04A9">
            <w:rPr>
              <w:rFonts w:ascii="Times New Roman" w:hAnsi="Times New Roman" w:cs="Times New Roman"/>
              <w:sz w:val="28"/>
              <w:szCs w:val="28"/>
            </w:rPr>
            <w:instrText xml:space="preserve"> PAGEREF _Toc323064636 \h </w:instrText>
          </w:r>
          <w:r w:rsidRPr="003E04A9">
            <w:rPr>
              <w:rFonts w:ascii="Times New Roman" w:hAnsi="Times New Roman" w:cs="Times New Roman"/>
              <w:sz w:val="28"/>
              <w:szCs w:val="28"/>
            </w:rPr>
          </w:r>
          <w:r w:rsidRPr="003E04A9">
            <w:rPr>
              <w:rFonts w:ascii="Times New Roman" w:hAnsi="Times New Roman" w:cs="Times New Roman"/>
              <w:sz w:val="28"/>
              <w:szCs w:val="28"/>
            </w:rPr>
            <w:fldChar w:fldCharType="separate"/>
          </w:r>
          <w:r w:rsidRPr="003E04A9">
            <w:rPr>
              <w:rFonts w:ascii="Times New Roman" w:hAnsi="Times New Roman" w:cs="Times New Roman"/>
              <w:sz w:val="28"/>
              <w:szCs w:val="28"/>
            </w:rPr>
            <w:t>6</w:t>
          </w:r>
          <w:r w:rsidRPr="003E04A9">
            <w:rPr>
              <w:rFonts w:ascii="Times New Roman" w:hAnsi="Times New Roman" w:cs="Times New Roman"/>
              <w:sz w:val="28"/>
              <w:szCs w:val="28"/>
            </w:rPr>
            <w:fldChar w:fldCharType="end"/>
          </w:r>
        </w:p>
        <w:p w14:paraId="320A01E8" w14:textId="77777777" w:rsidR="003E04A9" w:rsidRPr="003E04A9" w:rsidRDefault="003E04A9" w:rsidP="003E04A9">
          <w:pPr>
            <w:rPr>
              <w:rFonts w:ascii="Times New Roman" w:hAnsi="Times New Roman" w:cs="Times New Roman"/>
              <w:sz w:val="28"/>
              <w:szCs w:val="28"/>
            </w:rPr>
          </w:pPr>
        </w:p>
        <w:p w14:paraId="167120AC"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1.1. Основные понятия по теме моделирования</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_Toc323064637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6</w:t>
          </w:r>
          <w:r w:rsidRPr="003E04A9">
            <w:rPr>
              <w:rFonts w:ascii="Times New Roman" w:hAnsi="Times New Roman" w:cs="Times New Roman"/>
              <w:b w:val="0"/>
              <w:noProof/>
              <w:sz w:val="28"/>
              <w:szCs w:val="28"/>
            </w:rPr>
            <w:fldChar w:fldCharType="end"/>
          </w:r>
        </w:p>
        <w:p w14:paraId="0CFF1B03"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1.2. Математическое моделирование</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_Toc323064638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9</w:t>
          </w:r>
          <w:r w:rsidRPr="003E04A9">
            <w:rPr>
              <w:rFonts w:ascii="Times New Roman" w:hAnsi="Times New Roman" w:cs="Times New Roman"/>
              <w:b w:val="0"/>
              <w:noProof/>
              <w:sz w:val="28"/>
              <w:szCs w:val="28"/>
            </w:rPr>
            <w:fldChar w:fldCharType="end"/>
          </w:r>
        </w:p>
        <w:p w14:paraId="31BC023B"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1.3 Системы массового обслуживания</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_Toc323064639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12</w:t>
          </w:r>
          <w:r w:rsidRPr="003E04A9">
            <w:rPr>
              <w:rFonts w:ascii="Times New Roman" w:hAnsi="Times New Roman" w:cs="Times New Roman"/>
              <w:b w:val="0"/>
              <w:noProof/>
              <w:sz w:val="28"/>
              <w:szCs w:val="28"/>
            </w:rPr>
            <w:fldChar w:fldCharType="end"/>
          </w:r>
        </w:p>
        <w:p w14:paraId="14AE577F"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1.4. Этапы моделирования СМО</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_Toc323064640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15</w:t>
          </w:r>
          <w:r w:rsidRPr="003E04A9">
            <w:rPr>
              <w:rFonts w:ascii="Times New Roman" w:hAnsi="Times New Roman" w:cs="Times New Roman"/>
              <w:b w:val="0"/>
              <w:noProof/>
              <w:sz w:val="28"/>
              <w:szCs w:val="28"/>
            </w:rPr>
            <w:fldChar w:fldCharType="end"/>
          </w:r>
        </w:p>
        <w:p w14:paraId="7F5F503D" w14:textId="77777777" w:rsidR="003E04A9" w:rsidRPr="003E04A9" w:rsidRDefault="003E04A9" w:rsidP="003E04A9">
          <w:pPr>
            <w:pStyle w:val="11"/>
            <w:ind w:right="276"/>
            <w:rPr>
              <w:rFonts w:ascii="Times New Roman" w:hAnsi="Times New Roman" w:cs="Times New Roman"/>
              <w:sz w:val="28"/>
              <w:szCs w:val="28"/>
            </w:rPr>
          </w:pPr>
          <w:r w:rsidRPr="003E04A9">
            <w:rPr>
              <w:rFonts w:ascii="Times New Roman" w:hAnsi="Times New Roman" w:cs="Times New Roman"/>
            </w:rPr>
            <w:t>Глава 2. Разработка имитационной модели очереди</w:t>
          </w:r>
          <w:r w:rsidRPr="003E04A9">
            <w:rPr>
              <w:rFonts w:ascii="Times New Roman" w:hAnsi="Times New Roman" w:cs="Times New Roman"/>
              <w:sz w:val="28"/>
              <w:szCs w:val="28"/>
            </w:rPr>
            <w:tab/>
          </w:r>
          <w:r w:rsidRPr="003E04A9">
            <w:rPr>
              <w:rFonts w:ascii="Times New Roman" w:hAnsi="Times New Roman" w:cs="Times New Roman"/>
              <w:sz w:val="28"/>
              <w:szCs w:val="28"/>
            </w:rPr>
            <w:fldChar w:fldCharType="begin"/>
          </w:r>
          <w:r w:rsidRPr="003E04A9">
            <w:rPr>
              <w:rFonts w:ascii="Times New Roman" w:hAnsi="Times New Roman" w:cs="Times New Roman"/>
              <w:sz w:val="28"/>
              <w:szCs w:val="28"/>
            </w:rPr>
            <w:instrText xml:space="preserve"> PAGEREF _Toc323064641 \h </w:instrText>
          </w:r>
          <w:r w:rsidRPr="003E04A9">
            <w:rPr>
              <w:rFonts w:ascii="Times New Roman" w:hAnsi="Times New Roman" w:cs="Times New Roman"/>
              <w:sz w:val="28"/>
              <w:szCs w:val="28"/>
            </w:rPr>
          </w:r>
          <w:r w:rsidRPr="003E04A9">
            <w:rPr>
              <w:rFonts w:ascii="Times New Roman" w:hAnsi="Times New Roman" w:cs="Times New Roman"/>
              <w:sz w:val="28"/>
              <w:szCs w:val="28"/>
            </w:rPr>
            <w:fldChar w:fldCharType="separate"/>
          </w:r>
          <w:r w:rsidRPr="003E04A9">
            <w:rPr>
              <w:rFonts w:ascii="Times New Roman" w:hAnsi="Times New Roman" w:cs="Times New Roman"/>
              <w:sz w:val="28"/>
              <w:szCs w:val="28"/>
            </w:rPr>
            <w:t>18</w:t>
          </w:r>
          <w:r w:rsidRPr="003E04A9">
            <w:rPr>
              <w:rFonts w:ascii="Times New Roman" w:hAnsi="Times New Roman" w:cs="Times New Roman"/>
              <w:sz w:val="28"/>
              <w:szCs w:val="28"/>
            </w:rPr>
            <w:fldChar w:fldCharType="end"/>
          </w:r>
        </w:p>
        <w:p w14:paraId="4A36B09E" w14:textId="77777777" w:rsidR="003E04A9" w:rsidRPr="003E04A9" w:rsidRDefault="003E04A9" w:rsidP="003E04A9">
          <w:pPr>
            <w:rPr>
              <w:rFonts w:ascii="Times New Roman" w:hAnsi="Times New Roman" w:cs="Times New Roman"/>
              <w:sz w:val="28"/>
              <w:szCs w:val="28"/>
            </w:rPr>
          </w:pPr>
        </w:p>
        <w:p w14:paraId="069641B4"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2.1 Создание имитационной модели в среде програмирования</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_Toc323064642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18</w:t>
          </w:r>
          <w:r w:rsidRPr="003E04A9">
            <w:rPr>
              <w:rFonts w:ascii="Times New Roman" w:hAnsi="Times New Roman" w:cs="Times New Roman"/>
              <w:b w:val="0"/>
              <w:noProof/>
              <w:sz w:val="28"/>
              <w:szCs w:val="28"/>
            </w:rPr>
            <w:fldChar w:fldCharType="end"/>
          </w:r>
        </w:p>
        <w:p w14:paraId="4D634E83"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2.2. Создание имитационной модели в электронных таблицах</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_Toc323064643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25</w:t>
          </w:r>
          <w:r w:rsidRPr="003E04A9">
            <w:rPr>
              <w:rFonts w:ascii="Times New Roman" w:hAnsi="Times New Roman" w:cs="Times New Roman"/>
              <w:b w:val="0"/>
              <w:noProof/>
              <w:sz w:val="28"/>
              <w:szCs w:val="28"/>
            </w:rPr>
            <w:fldChar w:fldCharType="end"/>
          </w:r>
        </w:p>
        <w:p w14:paraId="75C7D34D" w14:textId="77777777" w:rsidR="003E04A9" w:rsidRPr="003E04A9" w:rsidRDefault="003E04A9" w:rsidP="003E04A9">
          <w:pPr>
            <w:pStyle w:val="21"/>
            <w:rPr>
              <w:rFonts w:ascii="Times New Roman" w:hAnsi="Times New Roman" w:cs="Times New Roman"/>
              <w:b w:val="0"/>
              <w:noProof/>
              <w:sz w:val="28"/>
              <w:szCs w:val="28"/>
              <w:lang w:eastAsia="ja-JP"/>
            </w:rPr>
          </w:pPr>
          <w:r w:rsidRPr="003E04A9">
            <w:rPr>
              <w:rFonts w:ascii="Times New Roman" w:hAnsi="Times New Roman" w:cs="Times New Roman"/>
              <w:b w:val="0"/>
              <w:noProof/>
              <w:sz w:val="28"/>
              <w:szCs w:val="28"/>
            </w:rPr>
            <w:t>2.3. Исследование модели в среде програмирования Delphi.</w:t>
          </w:r>
          <w:r w:rsidRPr="003E04A9">
            <w:rPr>
              <w:rFonts w:ascii="Times New Roman" w:hAnsi="Times New Roman" w:cs="Times New Roman"/>
              <w:b w:val="0"/>
              <w:noProof/>
              <w:sz w:val="28"/>
              <w:szCs w:val="28"/>
            </w:rPr>
            <w:tab/>
          </w:r>
          <w:r w:rsidRPr="003E04A9">
            <w:rPr>
              <w:rFonts w:ascii="Times New Roman" w:hAnsi="Times New Roman" w:cs="Times New Roman"/>
              <w:b w:val="0"/>
              <w:noProof/>
              <w:sz w:val="28"/>
              <w:szCs w:val="28"/>
            </w:rPr>
            <w:fldChar w:fldCharType="begin"/>
          </w:r>
          <w:r w:rsidRPr="003E04A9">
            <w:rPr>
              <w:rFonts w:ascii="Times New Roman" w:hAnsi="Times New Roman" w:cs="Times New Roman"/>
              <w:b w:val="0"/>
              <w:noProof/>
              <w:sz w:val="28"/>
              <w:szCs w:val="28"/>
            </w:rPr>
            <w:instrText xml:space="preserve"> PAGEREF _Toc323064644 \h </w:instrText>
          </w:r>
          <w:r w:rsidRPr="003E04A9">
            <w:rPr>
              <w:rFonts w:ascii="Times New Roman" w:hAnsi="Times New Roman" w:cs="Times New Roman"/>
              <w:b w:val="0"/>
              <w:noProof/>
              <w:sz w:val="28"/>
              <w:szCs w:val="28"/>
            </w:rPr>
          </w:r>
          <w:r w:rsidRPr="003E04A9">
            <w:rPr>
              <w:rFonts w:ascii="Times New Roman" w:hAnsi="Times New Roman" w:cs="Times New Roman"/>
              <w:b w:val="0"/>
              <w:noProof/>
              <w:sz w:val="28"/>
              <w:szCs w:val="28"/>
            </w:rPr>
            <w:fldChar w:fldCharType="separate"/>
          </w:r>
          <w:r w:rsidRPr="003E04A9">
            <w:rPr>
              <w:rFonts w:ascii="Times New Roman" w:hAnsi="Times New Roman" w:cs="Times New Roman"/>
              <w:b w:val="0"/>
              <w:noProof/>
              <w:sz w:val="28"/>
              <w:szCs w:val="28"/>
            </w:rPr>
            <w:t>26</w:t>
          </w:r>
          <w:r w:rsidRPr="003E04A9">
            <w:rPr>
              <w:rFonts w:ascii="Times New Roman" w:hAnsi="Times New Roman" w:cs="Times New Roman"/>
              <w:b w:val="0"/>
              <w:noProof/>
              <w:sz w:val="28"/>
              <w:szCs w:val="28"/>
            </w:rPr>
            <w:fldChar w:fldCharType="end"/>
          </w:r>
        </w:p>
        <w:p w14:paraId="0E021767" w14:textId="77777777" w:rsidR="003E04A9" w:rsidRPr="003E04A9" w:rsidRDefault="003E04A9" w:rsidP="003E04A9">
          <w:pPr>
            <w:pStyle w:val="11"/>
            <w:ind w:right="276"/>
            <w:rPr>
              <w:rFonts w:ascii="Times New Roman" w:hAnsi="Times New Roman" w:cs="Times New Roman"/>
              <w:sz w:val="28"/>
              <w:szCs w:val="28"/>
              <w:lang w:eastAsia="ja-JP"/>
            </w:rPr>
          </w:pPr>
          <w:r w:rsidRPr="003E04A9">
            <w:rPr>
              <w:rFonts w:ascii="Times New Roman" w:hAnsi="Times New Roman" w:cs="Times New Roman"/>
            </w:rPr>
            <w:t>Заключение.</w:t>
          </w:r>
          <w:r w:rsidRPr="003E04A9">
            <w:rPr>
              <w:rFonts w:ascii="Times New Roman" w:hAnsi="Times New Roman" w:cs="Times New Roman"/>
              <w:sz w:val="28"/>
              <w:szCs w:val="28"/>
            </w:rPr>
            <w:tab/>
          </w:r>
          <w:r w:rsidRPr="003E04A9">
            <w:rPr>
              <w:rFonts w:ascii="Times New Roman" w:hAnsi="Times New Roman" w:cs="Times New Roman"/>
              <w:sz w:val="28"/>
              <w:szCs w:val="28"/>
            </w:rPr>
            <w:fldChar w:fldCharType="begin"/>
          </w:r>
          <w:r w:rsidRPr="003E04A9">
            <w:rPr>
              <w:rFonts w:ascii="Times New Roman" w:hAnsi="Times New Roman" w:cs="Times New Roman"/>
              <w:sz w:val="28"/>
              <w:szCs w:val="28"/>
            </w:rPr>
            <w:instrText xml:space="preserve"> PAGEREF _Toc323064645 \h </w:instrText>
          </w:r>
          <w:r w:rsidRPr="003E04A9">
            <w:rPr>
              <w:rFonts w:ascii="Times New Roman" w:hAnsi="Times New Roman" w:cs="Times New Roman"/>
              <w:sz w:val="28"/>
              <w:szCs w:val="28"/>
            </w:rPr>
          </w:r>
          <w:r w:rsidRPr="003E04A9">
            <w:rPr>
              <w:rFonts w:ascii="Times New Roman" w:hAnsi="Times New Roman" w:cs="Times New Roman"/>
              <w:sz w:val="28"/>
              <w:szCs w:val="28"/>
            </w:rPr>
            <w:fldChar w:fldCharType="separate"/>
          </w:r>
          <w:r w:rsidRPr="003E04A9">
            <w:rPr>
              <w:rFonts w:ascii="Times New Roman" w:hAnsi="Times New Roman" w:cs="Times New Roman"/>
              <w:sz w:val="28"/>
              <w:szCs w:val="28"/>
            </w:rPr>
            <w:t>28</w:t>
          </w:r>
          <w:r w:rsidRPr="003E04A9">
            <w:rPr>
              <w:rFonts w:ascii="Times New Roman" w:hAnsi="Times New Roman" w:cs="Times New Roman"/>
              <w:sz w:val="28"/>
              <w:szCs w:val="28"/>
            </w:rPr>
            <w:fldChar w:fldCharType="end"/>
          </w:r>
        </w:p>
        <w:p w14:paraId="01488996" w14:textId="77777777" w:rsidR="003E04A9" w:rsidRPr="003E04A9" w:rsidRDefault="003E04A9" w:rsidP="003E04A9">
          <w:pPr>
            <w:pStyle w:val="11"/>
            <w:ind w:right="276"/>
            <w:rPr>
              <w:rFonts w:ascii="Times New Roman" w:hAnsi="Times New Roman" w:cs="Times New Roman"/>
              <w:sz w:val="28"/>
              <w:szCs w:val="28"/>
              <w:lang w:eastAsia="ja-JP"/>
            </w:rPr>
          </w:pPr>
          <w:r w:rsidRPr="003E04A9">
            <w:rPr>
              <w:rFonts w:ascii="Times New Roman" w:hAnsi="Times New Roman" w:cs="Times New Roman"/>
              <w:sz w:val="28"/>
              <w:szCs w:val="28"/>
            </w:rPr>
            <w:t>Список литературы</w:t>
          </w:r>
          <w:r w:rsidRPr="003E04A9">
            <w:rPr>
              <w:rFonts w:ascii="Times New Roman" w:hAnsi="Times New Roman" w:cs="Times New Roman"/>
              <w:sz w:val="28"/>
              <w:szCs w:val="28"/>
            </w:rPr>
            <w:tab/>
          </w:r>
          <w:r w:rsidRPr="003E04A9">
            <w:rPr>
              <w:rFonts w:ascii="Times New Roman" w:hAnsi="Times New Roman" w:cs="Times New Roman"/>
              <w:sz w:val="28"/>
              <w:szCs w:val="28"/>
            </w:rPr>
            <w:fldChar w:fldCharType="begin"/>
          </w:r>
          <w:r w:rsidRPr="003E04A9">
            <w:rPr>
              <w:rFonts w:ascii="Times New Roman" w:hAnsi="Times New Roman" w:cs="Times New Roman"/>
              <w:sz w:val="28"/>
              <w:szCs w:val="28"/>
            </w:rPr>
            <w:instrText xml:space="preserve"> PAGEREF _Toc323064646 \h </w:instrText>
          </w:r>
          <w:r w:rsidRPr="003E04A9">
            <w:rPr>
              <w:rFonts w:ascii="Times New Roman" w:hAnsi="Times New Roman" w:cs="Times New Roman"/>
              <w:sz w:val="28"/>
              <w:szCs w:val="28"/>
            </w:rPr>
          </w:r>
          <w:r w:rsidRPr="003E04A9">
            <w:rPr>
              <w:rFonts w:ascii="Times New Roman" w:hAnsi="Times New Roman" w:cs="Times New Roman"/>
              <w:sz w:val="28"/>
              <w:szCs w:val="28"/>
            </w:rPr>
            <w:fldChar w:fldCharType="separate"/>
          </w:r>
          <w:r w:rsidRPr="003E04A9">
            <w:rPr>
              <w:rFonts w:ascii="Times New Roman" w:hAnsi="Times New Roman" w:cs="Times New Roman"/>
              <w:sz w:val="28"/>
              <w:szCs w:val="28"/>
            </w:rPr>
            <w:t>30</w:t>
          </w:r>
          <w:r w:rsidRPr="003E04A9">
            <w:rPr>
              <w:rFonts w:ascii="Times New Roman" w:hAnsi="Times New Roman" w:cs="Times New Roman"/>
              <w:sz w:val="28"/>
              <w:szCs w:val="28"/>
            </w:rPr>
            <w:fldChar w:fldCharType="end"/>
          </w:r>
        </w:p>
        <w:p w14:paraId="038CBCCB" w14:textId="77777777" w:rsidR="00D06FA4" w:rsidRPr="00D06FA4" w:rsidRDefault="00D06FA4" w:rsidP="003E04A9">
          <w:pPr>
            <w:ind w:right="276"/>
            <w:rPr>
              <w:rFonts w:ascii="Times New Roman" w:hAnsi="Times New Roman" w:cs="Times New Roman"/>
              <w:noProof/>
            </w:rPr>
          </w:pPr>
          <w:r w:rsidRPr="003E04A9">
            <w:rPr>
              <w:rFonts w:ascii="Times New Roman" w:hAnsi="Times New Roman" w:cs="Times New Roman"/>
              <w:bCs/>
              <w:noProof/>
              <w:sz w:val="28"/>
              <w:szCs w:val="28"/>
            </w:rPr>
            <w:fldChar w:fldCharType="end"/>
          </w:r>
        </w:p>
      </w:sdtContent>
    </w:sdt>
    <w:p w14:paraId="641D6B1E" w14:textId="77777777" w:rsidR="00D06FA4" w:rsidRDefault="00D06FA4" w:rsidP="00666D1D">
      <w:pPr>
        <w:spacing w:line="360" w:lineRule="auto"/>
        <w:ind w:left="-284"/>
        <w:jc w:val="center"/>
        <w:rPr>
          <w:rFonts w:ascii="Times New Roman" w:hAnsi="Times New Roman" w:cs="Times New Roman"/>
          <w:bCs/>
          <w:noProof/>
          <w:sz w:val="32"/>
          <w:szCs w:val="32"/>
        </w:rPr>
      </w:pPr>
    </w:p>
    <w:p w14:paraId="37B54AE5" w14:textId="77777777" w:rsidR="00D06FA4" w:rsidRDefault="00D06FA4" w:rsidP="00666D1D">
      <w:pPr>
        <w:spacing w:line="360" w:lineRule="auto"/>
        <w:ind w:left="-284"/>
        <w:jc w:val="center"/>
        <w:rPr>
          <w:rFonts w:ascii="Times New Roman" w:hAnsi="Times New Roman" w:cs="Times New Roman"/>
          <w:bCs/>
          <w:noProof/>
          <w:sz w:val="32"/>
          <w:szCs w:val="32"/>
        </w:rPr>
      </w:pPr>
      <w:r>
        <w:rPr>
          <w:rFonts w:ascii="Times New Roman" w:hAnsi="Times New Roman" w:cs="Times New Roman"/>
          <w:bCs/>
          <w:noProof/>
          <w:sz w:val="32"/>
          <w:szCs w:val="32"/>
        </w:rPr>
        <w:br w:type="page"/>
      </w:r>
    </w:p>
    <w:p w14:paraId="0343F13C" w14:textId="20BAC21B" w:rsidR="007256C6" w:rsidRPr="003E04A9" w:rsidRDefault="007256C6" w:rsidP="003E04A9">
      <w:pPr>
        <w:pStyle w:val="1"/>
        <w:jc w:val="center"/>
        <w:rPr>
          <w:b w:val="0"/>
          <w:noProof/>
          <w:sz w:val="32"/>
          <w:szCs w:val="32"/>
        </w:rPr>
      </w:pPr>
      <w:bookmarkStart w:id="0" w:name="_Toc323064635"/>
      <w:r w:rsidRPr="003E04A9">
        <w:rPr>
          <w:b w:val="0"/>
          <w:noProof/>
          <w:sz w:val="32"/>
          <w:szCs w:val="32"/>
        </w:rPr>
        <w:t>Введение</w:t>
      </w:r>
      <w:bookmarkEnd w:id="0"/>
    </w:p>
    <w:p w14:paraId="38566E5F" w14:textId="77777777" w:rsidR="00983A49" w:rsidRPr="00983A49" w:rsidRDefault="00983A49" w:rsidP="00983A49">
      <w:pPr>
        <w:spacing w:line="360" w:lineRule="auto"/>
        <w:ind w:left="-284"/>
        <w:jc w:val="center"/>
        <w:rPr>
          <w:rFonts w:ascii="Times New Roman" w:hAnsi="Times New Roman" w:cs="Times New Roman"/>
          <w:bCs/>
          <w:noProof/>
          <w:sz w:val="32"/>
          <w:szCs w:val="32"/>
        </w:rPr>
      </w:pPr>
    </w:p>
    <w:p w14:paraId="11FD7B6F" w14:textId="446D3F74" w:rsidR="000F176C" w:rsidRPr="00983A49" w:rsidRDefault="000F176C" w:rsidP="00983A49">
      <w:pPr>
        <w:widowControl w:val="0"/>
        <w:autoSpaceDE w:val="0"/>
        <w:autoSpaceDN w:val="0"/>
        <w:adjustRightInd w:val="0"/>
        <w:spacing w:line="360" w:lineRule="auto"/>
        <w:ind w:right="276" w:firstLine="851"/>
        <w:jc w:val="both"/>
        <w:rPr>
          <w:rFonts w:ascii="Times New Roman" w:hAnsi="Times New Roman" w:cs="Times New Roman"/>
          <w:color w:val="262626"/>
          <w:sz w:val="28"/>
          <w:szCs w:val="28"/>
          <w:lang w:val="en-US"/>
        </w:rPr>
      </w:pPr>
      <w:r w:rsidRPr="00983A49">
        <w:rPr>
          <w:rFonts w:ascii="Times New Roman" w:hAnsi="Times New Roman" w:cs="Times New Roman"/>
          <w:color w:val="262626"/>
          <w:sz w:val="28"/>
          <w:szCs w:val="28"/>
          <w:lang w:val="en-US"/>
        </w:rPr>
        <w:t xml:space="preserve">Человек ежедневно встречается с </w:t>
      </w:r>
      <w:r w:rsidR="00CF427B" w:rsidRPr="00983A49">
        <w:rPr>
          <w:rFonts w:ascii="Times New Roman" w:hAnsi="Times New Roman" w:cs="Times New Roman"/>
          <w:color w:val="262626"/>
          <w:sz w:val="28"/>
          <w:szCs w:val="28"/>
          <w:lang w:val="en-US"/>
        </w:rPr>
        <w:t xml:space="preserve">нерационально организованными </w:t>
      </w:r>
      <w:r w:rsidRPr="00983A49">
        <w:rPr>
          <w:rFonts w:ascii="Times New Roman" w:hAnsi="Times New Roman" w:cs="Times New Roman"/>
          <w:color w:val="262626"/>
          <w:sz w:val="28"/>
          <w:szCs w:val="28"/>
          <w:lang w:val="en-US"/>
        </w:rPr>
        <w:t>системами массового обслуживания</w:t>
      </w:r>
      <w:r w:rsidR="00134ED1" w:rsidRPr="00983A49">
        <w:rPr>
          <w:rFonts w:ascii="Times New Roman" w:hAnsi="Times New Roman" w:cs="Times New Roman"/>
          <w:color w:val="262626"/>
          <w:sz w:val="28"/>
          <w:szCs w:val="28"/>
          <w:lang w:val="en-US"/>
        </w:rPr>
        <w:t xml:space="preserve"> </w:t>
      </w:r>
      <w:r w:rsidRPr="00983A49">
        <w:rPr>
          <w:rFonts w:ascii="Times New Roman" w:hAnsi="Times New Roman" w:cs="Times New Roman"/>
          <w:color w:val="262626"/>
          <w:sz w:val="28"/>
          <w:szCs w:val="28"/>
          <w:lang w:val="en-US"/>
        </w:rPr>
        <w:t>(СМО):</w:t>
      </w:r>
      <w:r w:rsidR="00134ED1" w:rsidRPr="00983A49">
        <w:rPr>
          <w:rFonts w:ascii="Times New Roman" w:hAnsi="Times New Roman" w:cs="Times New Roman"/>
          <w:color w:val="262626"/>
          <w:sz w:val="28"/>
          <w:szCs w:val="28"/>
          <w:lang w:val="en-US"/>
        </w:rPr>
        <w:t xml:space="preserve"> </w:t>
      </w:r>
      <w:r w:rsidRPr="00983A49">
        <w:rPr>
          <w:rFonts w:ascii="Times New Roman" w:hAnsi="Times New Roman" w:cs="Times New Roman"/>
          <w:color w:val="262626"/>
          <w:sz w:val="28"/>
          <w:szCs w:val="28"/>
          <w:lang w:val="en-US"/>
        </w:rPr>
        <w:t xml:space="preserve">очереди в магазинах, пробки на дорогах, очереди в поликлиниках и т.д. </w:t>
      </w:r>
      <w:proofErr w:type="gramStart"/>
      <w:r w:rsidRPr="00983A49">
        <w:rPr>
          <w:rFonts w:ascii="Times New Roman" w:hAnsi="Times New Roman" w:cs="Times New Roman"/>
          <w:color w:val="262626"/>
          <w:sz w:val="28"/>
          <w:szCs w:val="28"/>
          <w:lang w:val="en-US"/>
        </w:rPr>
        <w:t>Для того чтобы решить проблемы и усовершенствовать СМО, необходимы специальные методик</w:t>
      </w:r>
      <w:r w:rsidR="00134ED1" w:rsidRPr="00983A49">
        <w:rPr>
          <w:rFonts w:ascii="Times New Roman" w:hAnsi="Times New Roman" w:cs="Times New Roman"/>
          <w:color w:val="262626"/>
          <w:sz w:val="28"/>
          <w:szCs w:val="28"/>
          <w:lang w:val="en-US"/>
        </w:rPr>
        <w:t>и и дополнительные организации</w:t>
      </w:r>
      <w:r w:rsidRPr="00983A49">
        <w:rPr>
          <w:rFonts w:ascii="Times New Roman" w:hAnsi="Times New Roman" w:cs="Times New Roman"/>
          <w:color w:val="262626"/>
          <w:sz w:val="28"/>
          <w:szCs w:val="28"/>
          <w:lang w:val="en-US"/>
        </w:rPr>
        <w:t xml:space="preserve"> их работы.</w:t>
      </w:r>
      <w:proofErr w:type="gramEnd"/>
      <w:r w:rsidRPr="00983A49">
        <w:rPr>
          <w:rFonts w:ascii="Times New Roman" w:hAnsi="Times New Roman" w:cs="Times New Roman"/>
          <w:color w:val="262626"/>
          <w:sz w:val="28"/>
          <w:szCs w:val="28"/>
          <w:lang w:val="en-US"/>
        </w:rPr>
        <w:t xml:space="preserve"> </w:t>
      </w:r>
      <w:proofErr w:type="gramStart"/>
      <w:r w:rsidRPr="00983A49">
        <w:rPr>
          <w:rFonts w:ascii="Times New Roman" w:hAnsi="Times New Roman" w:cs="Times New Roman"/>
          <w:color w:val="262626"/>
          <w:sz w:val="28"/>
          <w:szCs w:val="28"/>
          <w:lang w:val="en-US"/>
        </w:rPr>
        <w:t>Один из способов задания этой методики - статистическая обработка данных, математическое моделирование.</w:t>
      </w:r>
      <w:proofErr w:type="gramEnd"/>
      <w:r w:rsidRPr="00983A49">
        <w:rPr>
          <w:rFonts w:ascii="Times New Roman" w:hAnsi="Times New Roman" w:cs="Times New Roman"/>
          <w:color w:val="262626"/>
          <w:sz w:val="28"/>
          <w:szCs w:val="28"/>
          <w:lang w:val="en-US"/>
        </w:rPr>
        <w:t xml:space="preserve"> </w:t>
      </w:r>
      <w:proofErr w:type="gramStart"/>
      <w:r w:rsidRPr="00983A49">
        <w:rPr>
          <w:rFonts w:ascii="Times New Roman" w:hAnsi="Times New Roman" w:cs="Times New Roman"/>
          <w:color w:val="262626"/>
          <w:sz w:val="28"/>
          <w:szCs w:val="28"/>
          <w:lang w:val="en-US"/>
        </w:rPr>
        <w:t>По заданным требованиям можно найти способ изменения экономической системы для ее усовершенствования и практичности, а расчеты произвести по специально выведенным формулам определения вероятности различных случайных событий.</w:t>
      </w:r>
      <w:proofErr w:type="gramEnd"/>
      <w:r w:rsidRPr="00983A49">
        <w:rPr>
          <w:rFonts w:ascii="Times New Roman" w:hAnsi="Times New Roman" w:cs="Times New Roman"/>
          <w:color w:val="262626"/>
          <w:sz w:val="28"/>
          <w:szCs w:val="28"/>
          <w:lang w:val="en-US"/>
        </w:rPr>
        <w:t xml:space="preserve"> </w:t>
      </w:r>
      <w:proofErr w:type="gramStart"/>
      <w:r w:rsidRPr="00983A49">
        <w:rPr>
          <w:rFonts w:ascii="Times New Roman" w:hAnsi="Times New Roman" w:cs="Times New Roman"/>
          <w:color w:val="262626"/>
          <w:sz w:val="28"/>
          <w:szCs w:val="28"/>
          <w:lang w:val="en-US"/>
        </w:rPr>
        <w:t>В своей дипломной работе я рассмотрю понятие модели, моделирования, виды моделирования и постараюсь создать свою математическую модель СМО и с ее помощью рассчит</w:t>
      </w:r>
      <w:r w:rsidR="00235862" w:rsidRPr="00983A49">
        <w:rPr>
          <w:rFonts w:ascii="Times New Roman" w:hAnsi="Times New Roman" w:cs="Times New Roman"/>
          <w:color w:val="262626"/>
          <w:sz w:val="28"/>
          <w:szCs w:val="28"/>
          <w:lang w:val="en-US"/>
        </w:rPr>
        <w:t xml:space="preserve">ать удволетворяющий </w:t>
      </w:r>
      <w:r w:rsidRPr="00983A49">
        <w:rPr>
          <w:rFonts w:ascii="Times New Roman" w:hAnsi="Times New Roman" w:cs="Times New Roman"/>
          <w:color w:val="262626"/>
          <w:sz w:val="28"/>
          <w:szCs w:val="28"/>
          <w:lang w:val="en-US"/>
        </w:rPr>
        <w:t>всем параметрам вариант.</w:t>
      </w:r>
      <w:proofErr w:type="gramEnd"/>
      <w:r w:rsidRPr="00983A49">
        <w:rPr>
          <w:rFonts w:ascii="Times New Roman" w:hAnsi="Times New Roman" w:cs="Times New Roman"/>
          <w:color w:val="262626"/>
          <w:sz w:val="28"/>
          <w:szCs w:val="28"/>
          <w:lang w:val="en-US"/>
        </w:rPr>
        <w:t xml:space="preserve"> </w:t>
      </w:r>
    </w:p>
    <w:p w14:paraId="6485EDDE" w14:textId="0692B949" w:rsidR="00D22F4D" w:rsidRPr="00983A49" w:rsidRDefault="000F176C"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t>Обычно все события СМО носят случайный характер то есть начало действия, его продолжительность и время окончания совершенно хаотичны и не зависят друг от друга.</w:t>
      </w:r>
      <w:r w:rsidR="00445723" w:rsidRPr="00983A49">
        <w:rPr>
          <w:rFonts w:ascii="Times New Roman" w:hAnsi="Times New Roman" w:cs="Times New Roman"/>
          <w:color w:val="000000" w:themeColor="text1"/>
          <w:sz w:val="28"/>
          <w:szCs w:val="28"/>
        </w:rPr>
        <w:t xml:space="preserve"> Существует целая наука</w:t>
      </w:r>
      <w:r w:rsidR="003E1B87" w:rsidRPr="00983A49">
        <w:rPr>
          <w:rFonts w:ascii="Times New Roman" w:hAnsi="Times New Roman" w:cs="Times New Roman"/>
          <w:color w:val="000000" w:themeColor="text1"/>
          <w:sz w:val="28"/>
          <w:szCs w:val="28"/>
        </w:rPr>
        <w:t xml:space="preserve"> </w:t>
      </w:r>
      <w:r w:rsidR="00445723" w:rsidRPr="00983A49">
        <w:rPr>
          <w:rFonts w:ascii="Times New Roman" w:hAnsi="Times New Roman" w:cs="Times New Roman"/>
          <w:color w:val="000000" w:themeColor="text1"/>
          <w:sz w:val="28"/>
          <w:szCs w:val="28"/>
        </w:rPr>
        <w:t>-</w:t>
      </w:r>
      <w:r w:rsidR="003E1B87" w:rsidRPr="00983A49">
        <w:rPr>
          <w:rFonts w:ascii="Times New Roman" w:hAnsi="Times New Roman" w:cs="Times New Roman"/>
          <w:color w:val="000000" w:themeColor="text1"/>
          <w:sz w:val="28"/>
          <w:szCs w:val="28"/>
        </w:rPr>
        <w:t xml:space="preserve"> «Исследования </w:t>
      </w:r>
      <w:r w:rsidR="00445723" w:rsidRPr="00983A49">
        <w:rPr>
          <w:rFonts w:ascii="Times New Roman" w:hAnsi="Times New Roman" w:cs="Times New Roman"/>
          <w:color w:val="000000" w:themeColor="text1"/>
          <w:sz w:val="28"/>
          <w:szCs w:val="28"/>
        </w:rPr>
        <w:t xml:space="preserve">операций», которая занимается подобными вопросами, задача которой, просмотрев все условия, обосновать принимаемые решения. Одной из глобальных частей этой науки является </w:t>
      </w:r>
      <w:r w:rsidRPr="00983A49">
        <w:rPr>
          <w:rFonts w:ascii="Times New Roman" w:hAnsi="Times New Roman" w:cs="Times New Roman"/>
          <w:color w:val="000000" w:themeColor="text1"/>
          <w:sz w:val="28"/>
          <w:szCs w:val="28"/>
        </w:rPr>
        <w:t>Теории массового обслуживания</w:t>
      </w:r>
      <w:r w:rsidR="00445723" w:rsidRPr="00983A49">
        <w:rPr>
          <w:rFonts w:ascii="Times New Roman" w:hAnsi="Times New Roman" w:cs="Times New Roman"/>
          <w:color w:val="000000" w:themeColor="text1"/>
          <w:sz w:val="28"/>
          <w:szCs w:val="28"/>
        </w:rPr>
        <w:t xml:space="preserve"> </w:t>
      </w:r>
      <w:r w:rsidRPr="00983A49">
        <w:rPr>
          <w:rFonts w:ascii="Times New Roman" w:hAnsi="Times New Roman" w:cs="Times New Roman"/>
          <w:color w:val="000000" w:themeColor="text1"/>
          <w:sz w:val="28"/>
          <w:szCs w:val="28"/>
        </w:rPr>
        <w:t>(ТМО)</w:t>
      </w:r>
      <w:r w:rsidRPr="00983A49">
        <w:rPr>
          <w:rStyle w:val="a5"/>
          <w:rFonts w:ascii="Times New Roman" w:hAnsi="Times New Roman" w:cs="Times New Roman"/>
          <w:color w:val="000000" w:themeColor="text1"/>
          <w:sz w:val="28"/>
          <w:szCs w:val="28"/>
        </w:rPr>
        <w:footnoteReference w:id="1"/>
      </w:r>
      <w:r w:rsidR="003E1B87" w:rsidRPr="00983A49">
        <w:rPr>
          <w:rFonts w:ascii="Times New Roman" w:hAnsi="Times New Roman" w:cs="Times New Roman"/>
          <w:color w:val="000000" w:themeColor="text1"/>
          <w:sz w:val="28"/>
          <w:szCs w:val="28"/>
        </w:rPr>
        <w:t>, описывающая</w:t>
      </w:r>
      <w:r w:rsidRPr="00983A49">
        <w:rPr>
          <w:rFonts w:ascii="Times New Roman" w:hAnsi="Times New Roman" w:cs="Times New Roman"/>
          <w:color w:val="000000" w:themeColor="text1"/>
          <w:sz w:val="28"/>
          <w:szCs w:val="28"/>
        </w:rPr>
        <w:t xml:space="preserve"> функционирование различных систем массового обслуживания, возможно</w:t>
      </w:r>
      <w:r w:rsidR="003E1B87" w:rsidRPr="00983A49">
        <w:rPr>
          <w:rFonts w:ascii="Times New Roman" w:hAnsi="Times New Roman" w:cs="Times New Roman"/>
          <w:color w:val="000000" w:themeColor="text1"/>
          <w:sz w:val="28"/>
          <w:szCs w:val="28"/>
        </w:rPr>
        <w:t>сть определения характеристик и параметров</w:t>
      </w:r>
      <w:r w:rsidRPr="00983A49">
        <w:rPr>
          <w:rFonts w:ascii="Times New Roman" w:hAnsi="Times New Roman" w:cs="Times New Roman"/>
          <w:color w:val="000000" w:themeColor="text1"/>
          <w:sz w:val="28"/>
          <w:szCs w:val="28"/>
        </w:rPr>
        <w:t xml:space="preserve"> компонентов систем</w:t>
      </w:r>
      <w:r w:rsidR="003E1B87" w:rsidRPr="00983A49">
        <w:rPr>
          <w:rFonts w:ascii="Times New Roman" w:hAnsi="Times New Roman" w:cs="Times New Roman"/>
          <w:color w:val="000000" w:themeColor="text1"/>
          <w:sz w:val="28"/>
          <w:szCs w:val="28"/>
        </w:rPr>
        <w:t>ы</w:t>
      </w:r>
      <w:r w:rsidRPr="00983A49">
        <w:rPr>
          <w:rFonts w:ascii="Times New Roman" w:hAnsi="Times New Roman" w:cs="Times New Roman"/>
          <w:color w:val="000000" w:themeColor="text1"/>
          <w:sz w:val="28"/>
          <w:szCs w:val="28"/>
        </w:rPr>
        <w:t>, а также вы</w:t>
      </w:r>
      <w:r w:rsidR="00C71639" w:rsidRPr="00983A49">
        <w:rPr>
          <w:rFonts w:ascii="Times New Roman" w:hAnsi="Times New Roman" w:cs="Times New Roman"/>
          <w:color w:val="000000" w:themeColor="text1"/>
          <w:sz w:val="28"/>
          <w:szCs w:val="28"/>
        </w:rPr>
        <w:t>бор наиболее рационального решения</w:t>
      </w:r>
      <w:r w:rsidR="00D22F4D" w:rsidRPr="00983A49">
        <w:rPr>
          <w:rFonts w:ascii="Times New Roman" w:hAnsi="Times New Roman" w:cs="Times New Roman"/>
          <w:color w:val="000000" w:themeColor="text1"/>
          <w:sz w:val="28"/>
          <w:szCs w:val="28"/>
        </w:rPr>
        <w:t>.</w:t>
      </w:r>
    </w:p>
    <w:p w14:paraId="0AB9E858" w14:textId="5C28536D" w:rsidR="00394CFE" w:rsidRPr="00983A49" w:rsidRDefault="00D22F4D"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lang w:val="en-US"/>
        </w:rPr>
      </w:pPr>
      <w:r w:rsidRPr="00983A49">
        <w:rPr>
          <w:rFonts w:ascii="Times New Roman" w:hAnsi="Times New Roman" w:cs="Times New Roman"/>
          <w:color w:val="000000" w:themeColor="text1"/>
          <w:sz w:val="28"/>
          <w:szCs w:val="28"/>
        </w:rPr>
        <w:t>Подоб</w:t>
      </w:r>
      <w:r w:rsidR="00C71639" w:rsidRPr="00983A49">
        <w:rPr>
          <w:rFonts w:ascii="Times New Roman" w:hAnsi="Times New Roman" w:cs="Times New Roman"/>
          <w:color w:val="000000" w:themeColor="text1"/>
          <w:sz w:val="28"/>
          <w:szCs w:val="28"/>
        </w:rPr>
        <w:t>ные задачи по нахождению рационального</w:t>
      </w:r>
      <w:r w:rsidR="00020330" w:rsidRPr="00983A49">
        <w:rPr>
          <w:rStyle w:val="a5"/>
          <w:rFonts w:ascii="Times New Roman" w:hAnsi="Times New Roman" w:cs="Times New Roman"/>
          <w:color w:val="000000" w:themeColor="text1"/>
          <w:sz w:val="28"/>
          <w:szCs w:val="28"/>
        </w:rPr>
        <w:footnoteReference w:id="2"/>
      </w:r>
      <w:r w:rsidRPr="00983A49">
        <w:rPr>
          <w:rFonts w:ascii="Times New Roman" w:hAnsi="Times New Roman" w:cs="Times New Roman"/>
          <w:color w:val="000000" w:themeColor="text1"/>
          <w:sz w:val="28"/>
          <w:szCs w:val="28"/>
        </w:rPr>
        <w:t xml:space="preserve"> можно решить путем матиматических вычислений. Любое такое решение основывается на теории вероятноести</w:t>
      </w:r>
      <w:r w:rsidR="001E2FD8" w:rsidRPr="00983A49">
        <w:rPr>
          <w:rFonts w:ascii="Times New Roman" w:hAnsi="Times New Roman" w:cs="Times New Roman"/>
          <w:color w:val="000000" w:themeColor="text1"/>
          <w:sz w:val="28"/>
          <w:szCs w:val="28"/>
        </w:rPr>
        <w:t>. Существует формула по которой можно расчит</w:t>
      </w:r>
      <w:r w:rsidR="00C628FE" w:rsidRPr="00983A49">
        <w:rPr>
          <w:rFonts w:ascii="Times New Roman" w:hAnsi="Times New Roman" w:cs="Times New Roman"/>
          <w:color w:val="000000" w:themeColor="text1"/>
          <w:sz w:val="28"/>
          <w:szCs w:val="28"/>
        </w:rPr>
        <w:t xml:space="preserve">ать наиболе вероятное событие, </w:t>
      </w:r>
      <w:r w:rsidR="001E2FD8" w:rsidRPr="00983A49">
        <w:rPr>
          <w:rFonts w:ascii="Times New Roman" w:hAnsi="Times New Roman" w:cs="Times New Roman"/>
          <w:color w:val="000000" w:themeColor="text1"/>
          <w:sz w:val="28"/>
          <w:szCs w:val="28"/>
        </w:rPr>
        <w:t>выбрать перечень не вероятных событий и исходя из эполученных резуль</w:t>
      </w:r>
      <w:r w:rsidR="00891026" w:rsidRPr="00983A49">
        <w:rPr>
          <w:rFonts w:ascii="Times New Roman" w:hAnsi="Times New Roman" w:cs="Times New Roman"/>
          <w:color w:val="000000" w:themeColor="text1"/>
          <w:sz w:val="28"/>
          <w:szCs w:val="28"/>
        </w:rPr>
        <w:t xml:space="preserve">татов </w:t>
      </w:r>
      <w:r w:rsidR="001E2FD8" w:rsidRPr="00983A49">
        <w:rPr>
          <w:rFonts w:ascii="Times New Roman" w:hAnsi="Times New Roman" w:cs="Times New Roman"/>
          <w:color w:val="000000" w:themeColor="text1"/>
          <w:sz w:val="28"/>
          <w:szCs w:val="28"/>
        </w:rPr>
        <w:t>подобрать</w:t>
      </w:r>
      <w:r w:rsidR="00891026" w:rsidRPr="00983A49">
        <w:rPr>
          <w:rFonts w:ascii="Times New Roman" w:hAnsi="Times New Roman" w:cs="Times New Roman"/>
          <w:color w:val="000000" w:themeColor="text1"/>
          <w:sz w:val="28"/>
          <w:szCs w:val="28"/>
        </w:rPr>
        <w:t xml:space="preserve"> наиболее </w:t>
      </w:r>
      <w:r w:rsidR="001E2FD8" w:rsidRPr="00983A49">
        <w:rPr>
          <w:rFonts w:ascii="Times New Roman" w:hAnsi="Times New Roman" w:cs="Times New Roman"/>
          <w:color w:val="000000" w:themeColor="text1"/>
          <w:sz w:val="28"/>
          <w:szCs w:val="28"/>
        </w:rPr>
        <w:t xml:space="preserve"> рациональное решение.</w:t>
      </w:r>
    </w:p>
    <w:p w14:paraId="0C94799E" w14:textId="3B07B3CA" w:rsidR="00750A41" w:rsidRPr="00983A49" w:rsidRDefault="00D727C7"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lang w:val="en-US"/>
        </w:rPr>
      </w:pPr>
      <w:proofErr w:type="gramStart"/>
      <w:r w:rsidRPr="00983A49">
        <w:rPr>
          <w:rFonts w:ascii="Times New Roman" w:hAnsi="Times New Roman" w:cs="Times New Roman"/>
          <w:color w:val="000000" w:themeColor="text1"/>
          <w:sz w:val="28"/>
          <w:szCs w:val="28"/>
          <w:lang w:val="en-US"/>
        </w:rPr>
        <w:t>Проблема</w:t>
      </w:r>
      <w:r w:rsidR="00891026" w:rsidRPr="00983A49">
        <w:rPr>
          <w:rFonts w:ascii="Times New Roman" w:hAnsi="Times New Roman" w:cs="Times New Roman"/>
          <w:b/>
          <w:color w:val="000000" w:themeColor="text1"/>
          <w:sz w:val="28"/>
          <w:szCs w:val="28"/>
          <w:lang w:val="en-US"/>
        </w:rPr>
        <w:t xml:space="preserve"> </w:t>
      </w:r>
      <w:r w:rsidR="00394CFE" w:rsidRPr="00983A49">
        <w:rPr>
          <w:rFonts w:ascii="Times New Roman" w:hAnsi="Times New Roman" w:cs="Times New Roman"/>
          <w:color w:val="000000" w:themeColor="text1"/>
          <w:sz w:val="28"/>
          <w:szCs w:val="28"/>
          <w:lang w:val="en-US"/>
        </w:rPr>
        <w:t>з</w:t>
      </w:r>
      <w:r w:rsidR="007256C6" w:rsidRPr="00983A49">
        <w:rPr>
          <w:rFonts w:ascii="Times New Roman" w:hAnsi="Times New Roman" w:cs="Times New Roman"/>
          <w:color w:val="000000" w:themeColor="text1"/>
          <w:sz w:val="28"/>
          <w:szCs w:val="28"/>
          <w:lang w:val="en-US"/>
        </w:rPr>
        <w:t xml:space="preserve">аключается в том, </w:t>
      </w:r>
      <w:r w:rsidR="003E1B87" w:rsidRPr="00983A49">
        <w:rPr>
          <w:rFonts w:ascii="Times New Roman" w:hAnsi="Times New Roman" w:cs="Times New Roman"/>
          <w:color w:val="000000" w:themeColor="text1"/>
          <w:sz w:val="28"/>
          <w:szCs w:val="28"/>
          <w:lang w:val="en-US"/>
        </w:rPr>
        <w:t>что оптимальность</w:t>
      </w:r>
      <w:r w:rsidR="00913482" w:rsidRPr="00983A49">
        <w:rPr>
          <w:rFonts w:ascii="Times New Roman" w:hAnsi="Times New Roman" w:cs="Times New Roman"/>
          <w:color w:val="000000" w:themeColor="text1"/>
          <w:sz w:val="28"/>
          <w:szCs w:val="28"/>
          <w:lang w:val="en-US"/>
        </w:rPr>
        <w:t xml:space="preserve"> решения проблемы СМО зависит от воздействия случайных факторов, то есть при подходящем рациональном решении в одних условиях, в других</w:t>
      </w:r>
      <w:r w:rsidR="003E1B87" w:rsidRPr="00983A49">
        <w:rPr>
          <w:rFonts w:ascii="Times New Roman" w:hAnsi="Times New Roman" w:cs="Times New Roman"/>
          <w:color w:val="000000" w:themeColor="text1"/>
          <w:sz w:val="28"/>
          <w:szCs w:val="28"/>
          <w:lang w:val="en-US"/>
        </w:rPr>
        <w:t>, это</w:t>
      </w:r>
      <w:r w:rsidR="00913482" w:rsidRPr="00983A49">
        <w:rPr>
          <w:rFonts w:ascii="Times New Roman" w:hAnsi="Times New Roman" w:cs="Times New Roman"/>
          <w:color w:val="000000" w:themeColor="text1"/>
          <w:sz w:val="28"/>
          <w:szCs w:val="28"/>
          <w:lang w:val="en-US"/>
        </w:rPr>
        <w:t xml:space="preserve"> же решение может оказаться не то что не самым правильным, но и вовсе неудобным и неправильным.</w:t>
      </w:r>
      <w:proofErr w:type="gramEnd"/>
      <w:r w:rsidR="00913482" w:rsidRPr="00983A49">
        <w:rPr>
          <w:rFonts w:ascii="Times New Roman" w:hAnsi="Times New Roman" w:cs="Times New Roman"/>
          <w:color w:val="000000" w:themeColor="text1"/>
          <w:sz w:val="28"/>
          <w:szCs w:val="28"/>
          <w:lang w:val="en-US"/>
        </w:rPr>
        <w:t xml:space="preserve"> </w:t>
      </w:r>
      <w:proofErr w:type="gramStart"/>
      <w:r w:rsidR="00913482" w:rsidRPr="00983A49">
        <w:rPr>
          <w:rFonts w:ascii="Times New Roman" w:hAnsi="Times New Roman" w:cs="Times New Roman"/>
          <w:color w:val="000000" w:themeColor="text1"/>
          <w:sz w:val="28"/>
          <w:szCs w:val="28"/>
          <w:lang w:val="en-US"/>
        </w:rPr>
        <w:t>То есть следует учитывать множество оптимальных ре</w:t>
      </w:r>
      <w:r w:rsidR="00836844" w:rsidRPr="00983A49">
        <w:rPr>
          <w:rFonts w:ascii="Times New Roman" w:hAnsi="Times New Roman" w:cs="Times New Roman"/>
          <w:color w:val="000000" w:themeColor="text1"/>
          <w:sz w:val="28"/>
          <w:szCs w:val="28"/>
          <w:lang w:val="en-US"/>
        </w:rPr>
        <w:t>шений и рациональных компонентов</w:t>
      </w:r>
      <w:r w:rsidR="00C24ED5" w:rsidRPr="00983A49">
        <w:rPr>
          <w:rStyle w:val="af5"/>
          <w:rFonts w:ascii="Times New Roman" w:hAnsi="Times New Roman" w:cs="Times New Roman"/>
          <w:color w:val="000000" w:themeColor="text1"/>
          <w:sz w:val="28"/>
          <w:szCs w:val="28"/>
          <w:lang w:val="en-US"/>
        </w:rPr>
        <w:endnoteReference w:id="1"/>
      </w:r>
      <w:r w:rsidR="00C24ED5" w:rsidRPr="00983A49">
        <w:rPr>
          <w:rFonts w:ascii="Times New Roman" w:hAnsi="Times New Roman" w:cs="Times New Roman"/>
          <w:color w:val="000000" w:themeColor="text1"/>
          <w:sz w:val="28"/>
          <w:szCs w:val="28"/>
          <w:lang w:val="en-US"/>
        </w:rPr>
        <w:t xml:space="preserve"> </w:t>
      </w:r>
      <w:r w:rsidR="00836844" w:rsidRPr="00983A49">
        <w:rPr>
          <w:rFonts w:ascii="Times New Roman" w:hAnsi="Times New Roman" w:cs="Times New Roman"/>
          <w:color w:val="000000" w:themeColor="text1"/>
          <w:sz w:val="28"/>
          <w:szCs w:val="28"/>
          <w:lang w:val="en-US"/>
        </w:rPr>
        <w:t>при той или иной ситуации.</w:t>
      </w:r>
      <w:proofErr w:type="gramEnd"/>
      <w:r w:rsidR="00836844" w:rsidRPr="00983A49">
        <w:rPr>
          <w:rFonts w:ascii="Times New Roman" w:hAnsi="Times New Roman" w:cs="Times New Roman"/>
          <w:color w:val="000000" w:themeColor="text1"/>
          <w:sz w:val="28"/>
          <w:szCs w:val="28"/>
          <w:lang w:val="en-US"/>
        </w:rPr>
        <w:t xml:space="preserve"> </w:t>
      </w:r>
      <w:proofErr w:type="gramStart"/>
      <w:r w:rsidR="00836844" w:rsidRPr="00983A49">
        <w:rPr>
          <w:rFonts w:ascii="Times New Roman" w:hAnsi="Times New Roman" w:cs="Times New Roman"/>
          <w:color w:val="000000" w:themeColor="text1"/>
          <w:sz w:val="28"/>
          <w:szCs w:val="28"/>
          <w:lang w:val="en-US"/>
        </w:rPr>
        <w:t xml:space="preserve">Кроме того </w:t>
      </w:r>
      <w:r w:rsidR="003E3154" w:rsidRPr="00983A49">
        <w:rPr>
          <w:rFonts w:ascii="Times New Roman" w:hAnsi="Times New Roman" w:cs="Times New Roman"/>
          <w:color w:val="000000" w:themeColor="text1"/>
          <w:sz w:val="28"/>
          <w:szCs w:val="28"/>
          <w:lang w:val="en-US"/>
        </w:rPr>
        <w:t>вывод формул для решения задач и определения рациональной структуры СМО является проблемо</w:t>
      </w:r>
      <w:r w:rsidR="00750A41" w:rsidRPr="00983A49">
        <w:rPr>
          <w:rFonts w:ascii="Times New Roman" w:hAnsi="Times New Roman" w:cs="Times New Roman"/>
          <w:color w:val="000000" w:themeColor="text1"/>
          <w:sz w:val="28"/>
          <w:szCs w:val="28"/>
          <w:lang w:val="en-US"/>
        </w:rPr>
        <w:t>й для более сложных примеров СМО.</w:t>
      </w:r>
      <w:proofErr w:type="gramEnd"/>
    </w:p>
    <w:p w14:paraId="16716F92" w14:textId="078652B5" w:rsidR="00750A41" w:rsidRPr="00983A49" w:rsidRDefault="00750A41"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lang w:val="en-US"/>
        </w:rPr>
      </w:pPr>
      <w:proofErr w:type="gramStart"/>
      <w:r w:rsidRPr="00983A49">
        <w:rPr>
          <w:rFonts w:ascii="Times New Roman" w:hAnsi="Times New Roman" w:cs="Times New Roman"/>
          <w:color w:val="000000" w:themeColor="text1"/>
          <w:sz w:val="28"/>
          <w:szCs w:val="28"/>
          <w:lang w:val="en-US"/>
        </w:rPr>
        <w:t>Данная тема является особенно актуальной в современном мире где люди неоднократно сталкивается с СМО в повседневной жизни, но не замечают того, что их удобство и качество их обслуживания зависит от математических расчетов и рациональности решения проблем системы.</w:t>
      </w:r>
      <w:proofErr w:type="gramEnd"/>
      <w:r w:rsidRPr="00983A49">
        <w:rPr>
          <w:rFonts w:ascii="Times New Roman" w:hAnsi="Times New Roman" w:cs="Times New Roman"/>
          <w:color w:val="000000" w:themeColor="text1"/>
          <w:sz w:val="28"/>
          <w:szCs w:val="28"/>
          <w:lang w:val="en-US"/>
        </w:rPr>
        <w:t xml:space="preserve"> </w:t>
      </w:r>
      <w:proofErr w:type="gramStart"/>
      <w:r w:rsidRPr="00983A49">
        <w:rPr>
          <w:rFonts w:ascii="Times New Roman" w:hAnsi="Times New Roman" w:cs="Times New Roman"/>
          <w:color w:val="000000" w:themeColor="text1"/>
          <w:sz w:val="28"/>
          <w:szCs w:val="28"/>
          <w:lang w:val="en-US"/>
        </w:rPr>
        <w:t>Целью дипломной работы является разработка и исследование математической модели очереди в системе массового обслуживания.</w:t>
      </w:r>
      <w:proofErr w:type="gramEnd"/>
      <w:r w:rsidRPr="00983A49">
        <w:rPr>
          <w:rFonts w:ascii="Times New Roman" w:hAnsi="Times New Roman" w:cs="Times New Roman"/>
          <w:color w:val="000000" w:themeColor="text1"/>
          <w:sz w:val="28"/>
          <w:szCs w:val="28"/>
          <w:lang w:val="en-US"/>
        </w:rPr>
        <w:t xml:space="preserve"> Для достижения данной цели были поставлены следующие задачи:</w:t>
      </w:r>
    </w:p>
    <w:p w14:paraId="4829FEEF" w14:textId="77777777" w:rsidR="00750A41" w:rsidRPr="00983A49" w:rsidRDefault="00750A41" w:rsidP="00983A49">
      <w:pPr>
        <w:pStyle w:val="af2"/>
        <w:widowControl w:val="0"/>
        <w:numPr>
          <w:ilvl w:val="0"/>
          <w:numId w:val="3"/>
        </w:numPr>
        <w:tabs>
          <w:tab w:val="left" w:pos="0"/>
        </w:tabs>
        <w:autoSpaceDE w:val="0"/>
        <w:autoSpaceDN w:val="0"/>
        <w:adjustRightInd w:val="0"/>
        <w:spacing w:line="360" w:lineRule="auto"/>
        <w:ind w:left="851" w:right="276" w:firstLine="0"/>
        <w:jc w:val="both"/>
        <w:rPr>
          <w:rFonts w:ascii="Times New Roman" w:hAnsi="Times New Roman" w:cs="Times New Roman"/>
          <w:color w:val="000000" w:themeColor="text1"/>
          <w:sz w:val="28"/>
          <w:szCs w:val="28"/>
          <w:lang w:val="en-US"/>
        </w:rPr>
      </w:pPr>
      <w:r w:rsidRPr="00983A49">
        <w:rPr>
          <w:rFonts w:ascii="Times New Roman" w:hAnsi="Times New Roman" w:cs="Times New Roman"/>
          <w:color w:val="000000" w:themeColor="text1"/>
          <w:sz w:val="28"/>
          <w:szCs w:val="28"/>
          <w:lang w:val="en-US"/>
        </w:rPr>
        <w:t>Выявить особенности СМО и проблемы очереди;</w:t>
      </w:r>
    </w:p>
    <w:p w14:paraId="0E25FAB5" w14:textId="77777777" w:rsidR="00750A41" w:rsidRPr="00983A49" w:rsidRDefault="00750A41" w:rsidP="00983A49">
      <w:pPr>
        <w:pStyle w:val="af2"/>
        <w:widowControl w:val="0"/>
        <w:numPr>
          <w:ilvl w:val="0"/>
          <w:numId w:val="3"/>
        </w:numPr>
        <w:autoSpaceDE w:val="0"/>
        <w:autoSpaceDN w:val="0"/>
        <w:adjustRightInd w:val="0"/>
        <w:spacing w:line="360" w:lineRule="auto"/>
        <w:ind w:left="1418" w:right="276" w:hanging="567"/>
        <w:jc w:val="both"/>
        <w:rPr>
          <w:rFonts w:ascii="Times New Roman" w:hAnsi="Times New Roman" w:cs="Times New Roman"/>
          <w:color w:val="000000" w:themeColor="text1"/>
          <w:sz w:val="28"/>
          <w:szCs w:val="28"/>
          <w:lang w:val="en-US"/>
        </w:rPr>
      </w:pPr>
      <w:r w:rsidRPr="00983A49">
        <w:rPr>
          <w:rFonts w:ascii="Times New Roman" w:hAnsi="Times New Roman" w:cs="Times New Roman"/>
          <w:color w:val="000000" w:themeColor="text1"/>
          <w:sz w:val="28"/>
          <w:szCs w:val="28"/>
          <w:lang w:val="en-US"/>
        </w:rPr>
        <w:t>Определить основные понятия: модели, моделирования, виды моделирования, имитационные модели;</w:t>
      </w:r>
    </w:p>
    <w:p w14:paraId="620FAA19" w14:textId="77777777" w:rsidR="00750A41" w:rsidRPr="00983A49" w:rsidRDefault="00750A41" w:rsidP="00983A49">
      <w:pPr>
        <w:pStyle w:val="af2"/>
        <w:widowControl w:val="0"/>
        <w:numPr>
          <w:ilvl w:val="0"/>
          <w:numId w:val="3"/>
        </w:numPr>
        <w:autoSpaceDE w:val="0"/>
        <w:autoSpaceDN w:val="0"/>
        <w:adjustRightInd w:val="0"/>
        <w:spacing w:line="360" w:lineRule="auto"/>
        <w:ind w:left="851" w:right="276" w:firstLine="0"/>
        <w:jc w:val="both"/>
        <w:rPr>
          <w:rFonts w:ascii="Times New Roman" w:hAnsi="Times New Roman" w:cs="Times New Roman"/>
          <w:color w:val="000000" w:themeColor="text1"/>
          <w:sz w:val="28"/>
          <w:szCs w:val="28"/>
          <w:lang w:val="en-US"/>
        </w:rPr>
      </w:pPr>
      <w:r w:rsidRPr="00983A49">
        <w:rPr>
          <w:rFonts w:ascii="Times New Roman" w:hAnsi="Times New Roman" w:cs="Times New Roman"/>
          <w:color w:val="000000" w:themeColor="text1"/>
          <w:sz w:val="28"/>
          <w:szCs w:val="28"/>
          <w:lang w:val="en-US"/>
        </w:rPr>
        <w:t>Разобрать этапы моделирования СМО;</w:t>
      </w:r>
    </w:p>
    <w:p w14:paraId="0DFD71B4" w14:textId="749BC872" w:rsidR="00750A41" w:rsidRPr="00983A49" w:rsidRDefault="00750A41" w:rsidP="00983A49">
      <w:pPr>
        <w:pStyle w:val="af2"/>
        <w:widowControl w:val="0"/>
        <w:numPr>
          <w:ilvl w:val="0"/>
          <w:numId w:val="3"/>
        </w:numPr>
        <w:autoSpaceDE w:val="0"/>
        <w:autoSpaceDN w:val="0"/>
        <w:adjustRightInd w:val="0"/>
        <w:spacing w:line="360" w:lineRule="auto"/>
        <w:ind w:left="1418" w:right="276" w:hanging="567"/>
        <w:jc w:val="both"/>
        <w:rPr>
          <w:rFonts w:ascii="Times New Roman" w:hAnsi="Times New Roman" w:cs="Times New Roman"/>
          <w:color w:val="000000" w:themeColor="text1"/>
          <w:sz w:val="28"/>
          <w:szCs w:val="28"/>
          <w:lang w:val="en-US"/>
        </w:rPr>
      </w:pPr>
      <w:r w:rsidRPr="00983A49">
        <w:rPr>
          <w:rFonts w:ascii="Times New Roman" w:hAnsi="Times New Roman" w:cs="Times New Roman"/>
          <w:color w:val="000000" w:themeColor="text1"/>
          <w:sz w:val="28"/>
          <w:szCs w:val="28"/>
          <w:lang w:val="en-US"/>
        </w:rPr>
        <w:t>Рассмотреть постановку</w:t>
      </w:r>
      <w:r w:rsidR="00020330" w:rsidRPr="00983A49">
        <w:rPr>
          <w:rFonts w:ascii="Times New Roman" w:hAnsi="Times New Roman" w:cs="Times New Roman"/>
          <w:color w:val="000000" w:themeColor="text1"/>
          <w:sz w:val="28"/>
          <w:szCs w:val="28"/>
          <w:lang w:val="en-US"/>
        </w:rPr>
        <w:t xml:space="preserve"> задачи моделирования очереди в </w:t>
      </w:r>
      <w:r w:rsidRPr="00983A49">
        <w:rPr>
          <w:rFonts w:ascii="Times New Roman" w:hAnsi="Times New Roman" w:cs="Times New Roman"/>
          <w:color w:val="000000" w:themeColor="text1"/>
          <w:sz w:val="28"/>
          <w:szCs w:val="28"/>
          <w:lang w:val="en-US"/>
        </w:rPr>
        <w:t>системах массового обслуживания;</w:t>
      </w:r>
    </w:p>
    <w:p w14:paraId="4EFFBA17" w14:textId="77777777" w:rsidR="00750A41" w:rsidRPr="00983A49" w:rsidRDefault="00750A41" w:rsidP="00983A49">
      <w:pPr>
        <w:pStyle w:val="af2"/>
        <w:widowControl w:val="0"/>
        <w:numPr>
          <w:ilvl w:val="0"/>
          <w:numId w:val="3"/>
        </w:numPr>
        <w:autoSpaceDE w:val="0"/>
        <w:autoSpaceDN w:val="0"/>
        <w:adjustRightInd w:val="0"/>
        <w:spacing w:line="360" w:lineRule="auto"/>
        <w:ind w:left="851" w:right="276" w:firstLine="0"/>
        <w:jc w:val="both"/>
        <w:rPr>
          <w:rFonts w:ascii="Times New Roman" w:hAnsi="Times New Roman" w:cs="Times New Roman"/>
          <w:color w:val="000000" w:themeColor="text1"/>
          <w:sz w:val="28"/>
          <w:szCs w:val="28"/>
          <w:lang w:val="en-US"/>
        </w:rPr>
      </w:pPr>
      <w:r w:rsidRPr="00983A49">
        <w:rPr>
          <w:rFonts w:ascii="Times New Roman" w:hAnsi="Times New Roman" w:cs="Times New Roman"/>
          <w:color w:val="000000" w:themeColor="text1"/>
          <w:sz w:val="28"/>
          <w:szCs w:val="28"/>
          <w:lang w:val="en-US"/>
        </w:rPr>
        <w:t xml:space="preserve">Разработать имитационную модель очереди; </w:t>
      </w:r>
    </w:p>
    <w:p w14:paraId="4392EAEF" w14:textId="77777777" w:rsidR="00750A41" w:rsidRPr="00983A49" w:rsidRDefault="00750A41" w:rsidP="00983A49">
      <w:pPr>
        <w:pStyle w:val="af2"/>
        <w:widowControl w:val="0"/>
        <w:numPr>
          <w:ilvl w:val="0"/>
          <w:numId w:val="3"/>
        </w:numPr>
        <w:autoSpaceDE w:val="0"/>
        <w:autoSpaceDN w:val="0"/>
        <w:adjustRightInd w:val="0"/>
        <w:spacing w:line="360" w:lineRule="auto"/>
        <w:ind w:left="851" w:right="276" w:firstLine="0"/>
        <w:jc w:val="both"/>
        <w:rPr>
          <w:rFonts w:ascii="Times New Roman" w:hAnsi="Times New Roman" w:cs="Times New Roman"/>
          <w:color w:val="000000" w:themeColor="text1"/>
          <w:sz w:val="28"/>
          <w:szCs w:val="28"/>
          <w:lang w:val="en-US"/>
        </w:rPr>
      </w:pPr>
      <w:r w:rsidRPr="00983A49">
        <w:rPr>
          <w:rFonts w:ascii="Times New Roman" w:hAnsi="Times New Roman" w:cs="Times New Roman"/>
          <w:color w:val="000000" w:themeColor="text1"/>
          <w:sz w:val="28"/>
          <w:szCs w:val="28"/>
          <w:lang w:val="en-US"/>
        </w:rPr>
        <w:t>Подобрать наиболее рациональное решение для модели очереди;</w:t>
      </w:r>
    </w:p>
    <w:p w14:paraId="3660EE0B" w14:textId="1785DE48" w:rsidR="007256C6" w:rsidRPr="00983A49" w:rsidRDefault="00750A41" w:rsidP="00983A49">
      <w:pPr>
        <w:pStyle w:val="af2"/>
        <w:widowControl w:val="0"/>
        <w:numPr>
          <w:ilvl w:val="0"/>
          <w:numId w:val="3"/>
        </w:numPr>
        <w:autoSpaceDE w:val="0"/>
        <w:autoSpaceDN w:val="0"/>
        <w:adjustRightInd w:val="0"/>
        <w:spacing w:line="360" w:lineRule="auto"/>
        <w:ind w:left="851" w:right="276" w:firstLine="0"/>
        <w:jc w:val="both"/>
        <w:rPr>
          <w:rFonts w:ascii="Times New Roman" w:hAnsi="Times New Roman" w:cs="Times New Roman"/>
          <w:color w:val="000000" w:themeColor="text1"/>
          <w:sz w:val="28"/>
          <w:szCs w:val="28"/>
          <w:lang w:val="en-US"/>
        </w:rPr>
      </w:pPr>
      <w:r w:rsidRPr="00983A49">
        <w:rPr>
          <w:rFonts w:ascii="Times New Roman" w:hAnsi="Times New Roman" w:cs="Times New Roman"/>
          <w:color w:val="000000" w:themeColor="text1"/>
          <w:sz w:val="28"/>
          <w:szCs w:val="28"/>
          <w:lang w:val="en-US"/>
        </w:rPr>
        <w:t>Написать отчет о проделанной работе.</w:t>
      </w:r>
    </w:p>
    <w:p w14:paraId="7AEEDC4F" w14:textId="0A6184AB" w:rsidR="00C24ED5" w:rsidRPr="00983A49" w:rsidRDefault="00C24ED5" w:rsidP="00983A49">
      <w:pPr>
        <w:widowControl w:val="0"/>
        <w:autoSpaceDE w:val="0"/>
        <w:autoSpaceDN w:val="0"/>
        <w:adjustRightInd w:val="0"/>
        <w:spacing w:line="360" w:lineRule="auto"/>
        <w:ind w:left="851" w:right="276"/>
        <w:jc w:val="both"/>
        <w:rPr>
          <w:rFonts w:ascii="Times New Roman" w:hAnsi="Times New Roman" w:cs="Times New Roman"/>
          <w:color w:val="000000" w:themeColor="text1"/>
          <w:sz w:val="28"/>
          <w:szCs w:val="28"/>
          <w:lang w:val="en-US"/>
        </w:rPr>
      </w:pPr>
      <w:r w:rsidRPr="00983A49">
        <w:rPr>
          <w:rFonts w:ascii="Times New Roman" w:hAnsi="Times New Roman" w:cs="Times New Roman"/>
          <w:color w:val="000000" w:themeColor="text1"/>
          <w:sz w:val="28"/>
          <w:szCs w:val="28"/>
          <w:lang w:val="en-US"/>
        </w:rPr>
        <w:br w:type="page"/>
      </w:r>
    </w:p>
    <w:p w14:paraId="120A4313" w14:textId="77777777" w:rsidR="00C24ED5" w:rsidRPr="00983A49" w:rsidRDefault="00020330"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t>Дипломная работа будет о</w:t>
      </w:r>
      <w:r w:rsidR="00C24ED5" w:rsidRPr="00983A49">
        <w:rPr>
          <w:rFonts w:ascii="Times New Roman" w:hAnsi="Times New Roman" w:cs="Times New Roman"/>
          <w:color w:val="000000" w:themeColor="text1"/>
          <w:sz w:val="28"/>
          <w:szCs w:val="28"/>
        </w:rPr>
        <w:t>сновываться, в основном, на двух</w:t>
      </w:r>
      <w:r w:rsidRPr="00983A49">
        <w:rPr>
          <w:rFonts w:ascii="Times New Roman" w:hAnsi="Times New Roman" w:cs="Times New Roman"/>
          <w:color w:val="000000" w:themeColor="text1"/>
          <w:sz w:val="28"/>
          <w:szCs w:val="28"/>
        </w:rPr>
        <w:t xml:space="preserve"> источниках: задачник-практикум За</w:t>
      </w:r>
      <w:r w:rsidR="00C24ED5" w:rsidRPr="00983A49">
        <w:rPr>
          <w:rFonts w:ascii="Times New Roman" w:hAnsi="Times New Roman" w:cs="Times New Roman"/>
          <w:color w:val="000000" w:themeColor="text1"/>
          <w:sz w:val="28"/>
          <w:szCs w:val="28"/>
        </w:rPr>
        <w:t>логова Л.А «информатика и ИКТ»,</w:t>
      </w:r>
      <w:r w:rsidRPr="00983A49">
        <w:rPr>
          <w:rFonts w:ascii="Times New Roman" w:hAnsi="Times New Roman" w:cs="Times New Roman"/>
          <w:color w:val="000000" w:themeColor="text1"/>
          <w:sz w:val="28"/>
          <w:szCs w:val="28"/>
        </w:rPr>
        <w:t xml:space="preserve"> книга Осипова Л.А  «Проектирование систем массового обслуживания»</w:t>
      </w:r>
      <w:r w:rsidR="00C24ED5" w:rsidRPr="00983A49">
        <w:rPr>
          <w:rFonts w:ascii="Times New Roman" w:hAnsi="Times New Roman" w:cs="Times New Roman"/>
          <w:color w:val="000000" w:themeColor="text1"/>
          <w:sz w:val="28"/>
          <w:szCs w:val="28"/>
        </w:rPr>
        <w:t xml:space="preserve"> материалами. В первом источнике можно найти теоретическую информацию: основные понятия и определения, второй источник станет основой для практической части депломной работы,</w:t>
      </w:r>
    </w:p>
    <w:p w14:paraId="74C2F4C4" w14:textId="5F5EA95B" w:rsidR="00C24ED5" w:rsidRPr="00983A49" w:rsidRDefault="00C24ED5"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t>Сама дипломная работа будет состоять из введения, теоретической, практической части и заключения. В теоретической части будут описан</w:t>
      </w:r>
      <w:r w:rsidR="009A0F0F" w:rsidRPr="00983A49">
        <w:rPr>
          <w:rFonts w:ascii="Times New Roman" w:hAnsi="Times New Roman" w:cs="Times New Roman"/>
          <w:color w:val="000000" w:themeColor="text1"/>
          <w:sz w:val="28"/>
          <w:szCs w:val="28"/>
        </w:rPr>
        <w:t>ы ключевые особенности СМО и основные понятия: модели, виды моделирования, имитационные модели, в практической части будет разработана имитационная модель очереди.</w:t>
      </w:r>
    </w:p>
    <w:p w14:paraId="28B6F381" w14:textId="2EBBEFE4" w:rsidR="00020330" w:rsidRPr="00983A49" w:rsidRDefault="00C24ED5"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t xml:space="preserve"> </w:t>
      </w:r>
    </w:p>
    <w:p w14:paraId="3564855B" w14:textId="044E0AD0" w:rsidR="00D06FA4" w:rsidRPr="00983A49" w:rsidRDefault="00D06FA4" w:rsidP="00983A49">
      <w:pPr>
        <w:widowControl w:val="0"/>
        <w:autoSpaceDE w:val="0"/>
        <w:autoSpaceDN w:val="0"/>
        <w:adjustRightInd w:val="0"/>
        <w:spacing w:line="360" w:lineRule="auto"/>
        <w:ind w:right="276" w:firstLine="851"/>
        <w:jc w:val="both"/>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br w:type="page"/>
      </w:r>
    </w:p>
    <w:p w14:paraId="078D1E04" w14:textId="77777777" w:rsidR="008B1B7A" w:rsidRPr="003E04A9" w:rsidRDefault="008B1B7A" w:rsidP="003E04A9">
      <w:pPr>
        <w:pStyle w:val="1"/>
        <w:jc w:val="center"/>
        <w:rPr>
          <w:b w:val="0"/>
          <w:sz w:val="32"/>
          <w:szCs w:val="32"/>
        </w:rPr>
      </w:pPr>
      <w:bookmarkStart w:id="1" w:name="_Toc323064636"/>
      <w:r w:rsidRPr="003E04A9">
        <w:rPr>
          <w:b w:val="0"/>
          <w:sz w:val="32"/>
          <w:szCs w:val="32"/>
        </w:rPr>
        <w:t>Глава 1. Моделирование</w:t>
      </w:r>
      <w:bookmarkEnd w:id="1"/>
    </w:p>
    <w:p w14:paraId="0E8C52F0" w14:textId="77777777" w:rsidR="00983A49" w:rsidRPr="00983A49" w:rsidRDefault="00983A49" w:rsidP="00983A49">
      <w:pPr>
        <w:spacing w:line="360" w:lineRule="auto"/>
        <w:jc w:val="center"/>
        <w:rPr>
          <w:rFonts w:ascii="Times New Roman" w:hAnsi="Times New Roman" w:cs="Times New Roman"/>
          <w:sz w:val="28"/>
          <w:szCs w:val="28"/>
        </w:rPr>
      </w:pPr>
    </w:p>
    <w:p w14:paraId="4BC535E3" w14:textId="77777777" w:rsidR="008B1B7A" w:rsidRPr="003E04A9" w:rsidRDefault="008B1B7A" w:rsidP="00F66A59">
      <w:pPr>
        <w:pStyle w:val="2"/>
      </w:pPr>
      <w:bookmarkStart w:id="2" w:name="_Toc323064637"/>
      <w:r w:rsidRPr="003E04A9">
        <w:t>1.1. Основные понятия по теме моделирования</w:t>
      </w:r>
      <w:bookmarkEnd w:id="2"/>
    </w:p>
    <w:p w14:paraId="67B13106"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Примеры моделей может встречаться во всех облостях жизни челов</w:t>
      </w:r>
      <w:r w:rsidRPr="00983A49">
        <w:rPr>
          <w:rFonts w:ascii="Times New Roman" w:hAnsi="Times New Roman" w:cs="Times New Roman"/>
          <w:sz w:val="28"/>
          <w:szCs w:val="28"/>
        </w:rPr>
        <w:t>е</w:t>
      </w:r>
      <w:r w:rsidRPr="00983A49">
        <w:rPr>
          <w:rFonts w:ascii="Times New Roman" w:hAnsi="Times New Roman" w:cs="Times New Roman"/>
          <w:sz w:val="28"/>
          <w:szCs w:val="28"/>
        </w:rPr>
        <w:t>ка. Модель является представлением объекта в некоторой форме, отли</w:t>
      </w:r>
      <w:r w:rsidRPr="00983A49">
        <w:rPr>
          <w:rFonts w:ascii="Times New Roman" w:hAnsi="Times New Roman" w:cs="Times New Roman"/>
          <w:sz w:val="28"/>
          <w:szCs w:val="28"/>
        </w:rPr>
        <w:t>ч</w:t>
      </w:r>
      <w:r w:rsidRPr="00983A49">
        <w:rPr>
          <w:rFonts w:ascii="Times New Roman" w:hAnsi="Times New Roman" w:cs="Times New Roman"/>
          <w:sz w:val="28"/>
          <w:szCs w:val="28"/>
        </w:rPr>
        <w:t>ной форме, отличной от формы его реального существования</w:t>
      </w:r>
      <w:r w:rsidRPr="00983A49">
        <w:rPr>
          <w:rStyle w:val="a5"/>
          <w:rFonts w:ascii="Times New Roman" w:hAnsi="Times New Roman" w:cs="Times New Roman"/>
          <w:sz w:val="28"/>
          <w:szCs w:val="28"/>
        </w:rPr>
        <w:footnoteReference w:id="3"/>
      </w:r>
      <w:r w:rsidRPr="00983A49">
        <w:rPr>
          <w:rFonts w:ascii="Times New Roman" w:hAnsi="Times New Roman" w:cs="Times New Roman"/>
          <w:sz w:val="28"/>
          <w:szCs w:val="28"/>
        </w:rPr>
        <w:t>. Некоторые процессы могут быть настолько сложными и разносторонними, что самым удобным способом их изучения является моделирование.  Подобный в</w:t>
      </w:r>
      <w:r w:rsidRPr="00983A49">
        <w:rPr>
          <w:rFonts w:ascii="Times New Roman" w:hAnsi="Times New Roman" w:cs="Times New Roman"/>
          <w:sz w:val="28"/>
          <w:szCs w:val="28"/>
        </w:rPr>
        <w:t>а</w:t>
      </w:r>
      <w:r w:rsidRPr="00983A49">
        <w:rPr>
          <w:rFonts w:ascii="Times New Roman" w:hAnsi="Times New Roman" w:cs="Times New Roman"/>
          <w:sz w:val="28"/>
          <w:szCs w:val="28"/>
        </w:rPr>
        <w:t>риант изучение всякой системы заметно упрощает исследование процесса, способствует экономии средств, и сокращению сроков исследований и п</w:t>
      </w:r>
      <w:r w:rsidRPr="00983A49">
        <w:rPr>
          <w:rFonts w:ascii="Times New Roman" w:hAnsi="Times New Roman" w:cs="Times New Roman"/>
          <w:sz w:val="28"/>
          <w:szCs w:val="28"/>
        </w:rPr>
        <w:t>о</w:t>
      </w:r>
      <w:r w:rsidRPr="00983A49">
        <w:rPr>
          <w:rFonts w:ascii="Times New Roman" w:hAnsi="Times New Roman" w:cs="Times New Roman"/>
          <w:sz w:val="28"/>
          <w:szCs w:val="28"/>
        </w:rPr>
        <w:t>лучения необходимых данных, дает возможность человеку исследовать ситуации невозможные или маловероятные в реальных условиях, а также, является распространенным способом для  обучения управлению сло</w:t>
      </w:r>
      <w:r w:rsidRPr="00983A49">
        <w:rPr>
          <w:rFonts w:ascii="Times New Roman" w:hAnsi="Times New Roman" w:cs="Times New Roman"/>
          <w:sz w:val="28"/>
          <w:szCs w:val="28"/>
        </w:rPr>
        <w:t>ж</w:t>
      </w:r>
      <w:r w:rsidRPr="00983A49">
        <w:rPr>
          <w:rFonts w:ascii="Times New Roman" w:hAnsi="Times New Roman" w:cs="Times New Roman"/>
          <w:sz w:val="28"/>
          <w:szCs w:val="28"/>
        </w:rPr>
        <w:t>ными системами.  Существует несколько методов моделирования: физ</w:t>
      </w:r>
      <w:r w:rsidRPr="00983A49">
        <w:rPr>
          <w:rFonts w:ascii="Times New Roman" w:hAnsi="Times New Roman" w:cs="Times New Roman"/>
          <w:sz w:val="28"/>
          <w:szCs w:val="28"/>
        </w:rPr>
        <w:t>и</w:t>
      </w:r>
      <w:r w:rsidRPr="00983A49">
        <w:rPr>
          <w:rFonts w:ascii="Times New Roman" w:hAnsi="Times New Roman" w:cs="Times New Roman"/>
          <w:sz w:val="28"/>
          <w:szCs w:val="28"/>
        </w:rPr>
        <w:t>ческое</w:t>
      </w:r>
      <w:r w:rsidRPr="00983A49">
        <w:rPr>
          <w:rStyle w:val="a5"/>
          <w:rFonts w:ascii="Times New Roman" w:hAnsi="Times New Roman" w:cs="Times New Roman"/>
          <w:sz w:val="28"/>
          <w:szCs w:val="28"/>
        </w:rPr>
        <w:footnoteReference w:id="4"/>
      </w:r>
      <w:r w:rsidRPr="00983A49">
        <w:rPr>
          <w:rFonts w:ascii="Times New Roman" w:hAnsi="Times New Roman" w:cs="Times New Roman"/>
          <w:sz w:val="28"/>
          <w:szCs w:val="28"/>
        </w:rPr>
        <w:t xml:space="preserve">, математическое </w:t>
      </w:r>
      <w:r w:rsidRPr="00983A49">
        <w:rPr>
          <w:rStyle w:val="a5"/>
          <w:rFonts w:ascii="Times New Roman" w:hAnsi="Times New Roman" w:cs="Times New Roman"/>
          <w:sz w:val="28"/>
          <w:szCs w:val="28"/>
        </w:rPr>
        <w:footnoteReference w:id="5"/>
      </w:r>
      <w:r w:rsidRPr="00983A49">
        <w:rPr>
          <w:rFonts w:ascii="Times New Roman" w:hAnsi="Times New Roman" w:cs="Times New Roman"/>
          <w:sz w:val="28"/>
          <w:szCs w:val="28"/>
        </w:rPr>
        <w:t xml:space="preserve"> и полунатурное моделирование</w:t>
      </w:r>
      <w:r w:rsidRPr="00983A49">
        <w:rPr>
          <w:rStyle w:val="a5"/>
          <w:rFonts w:ascii="Times New Roman" w:hAnsi="Times New Roman" w:cs="Times New Roman"/>
          <w:sz w:val="28"/>
          <w:szCs w:val="28"/>
        </w:rPr>
        <w:footnoteReference w:id="6"/>
      </w:r>
      <w:r w:rsidRPr="00983A49">
        <w:rPr>
          <w:rFonts w:ascii="Times New Roman" w:hAnsi="Times New Roman" w:cs="Times New Roman"/>
          <w:sz w:val="28"/>
          <w:szCs w:val="28"/>
        </w:rPr>
        <w:t xml:space="preserve">. </w:t>
      </w:r>
    </w:p>
    <w:p w14:paraId="13B29663"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Примером физической модели могут являтся так называемые идеал</w:t>
      </w:r>
      <w:r w:rsidRPr="00983A49">
        <w:rPr>
          <w:rFonts w:ascii="Times New Roman" w:hAnsi="Times New Roman" w:cs="Times New Roman"/>
          <w:sz w:val="28"/>
          <w:szCs w:val="28"/>
        </w:rPr>
        <w:t>ь</w:t>
      </w:r>
      <w:r w:rsidRPr="00983A49">
        <w:rPr>
          <w:rFonts w:ascii="Times New Roman" w:hAnsi="Times New Roman" w:cs="Times New Roman"/>
          <w:sz w:val="28"/>
          <w:szCs w:val="28"/>
        </w:rPr>
        <w:t>ные случаи, то есть ньютоновская физика, рассматриваемая в школьных курсах. Для решения задачь и лабораторных ученики принебрегают мн</w:t>
      </w:r>
      <w:r w:rsidRPr="00983A49">
        <w:rPr>
          <w:rFonts w:ascii="Times New Roman" w:hAnsi="Times New Roman" w:cs="Times New Roman"/>
          <w:sz w:val="28"/>
          <w:szCs w:val="28"/>
        </w:rPr>
        <w:t>о</w:t>
      </w:r>
      <w:r w:rsidRPr="00983A49">
        <w:rPr>
          <w:rFonts w:ascii="Times New Roman" w:hAnsi="Times New Roman" w:cs="Times New Roman"/>
          <w:sz w:val="28"/>
          <w:szCs w:val="28"/>
        </w:rPr>
        <w:t>гими величинами для удобного и понятного вычисления, а при решении задачь принимают объекты за материальные точки. Это существенно упрощает задачу и результат будет схожим с реальными показателями с</w:t>
      </w:r>
      <w:r w:rsidRPr="00983A49">
        <w:rPr>
          <w:rFonts w:ascii="Times New Roman" w:hAnsi="Times New Roman" w:cs="Times New Roman"/>
          <w:sz w:val="28"/>
          <w:szCs w:val="28"/>
        </w:rPr>
        <w:t>и</w:t>
      </w:r>
      <w:r w:rsidRPr="00983A49">
        <w:rPr>
          <w:rFonts w:ascii="Times New Roman" w:hAnsi="Times New Roman" w:cs="Times New Roman"/>
          <w:sz w:val="28"/>
          <w:szCs w:val="28"/>
        </w:rPr>
        <w:t xml:space="preserve">стем. </w:t>
      </w:r>
    </w:p>
    <w:p w14:paraId="45401A53"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Математическим моделированием можно назвать любые графики, или диаграммы, которые наглядно могут показать разницу тех или иных вел</w:t>
      </w:r>
      <w:r w:rsidRPr="00983A49">
        <w:rPr>
          <w:rFonts w:ascii="Times New Roman" w:hAnsi="Times New Roman" w:cs="Times New Roman"/>
          <w:sz w:val="28"/>
          <w:szCs w:val="28"/>
        </w:rPr>
        <w:t>и</w:t>
      </w:r>
      <w:r w:rsidRPr="00983A49">
        <w:rPr>
          <w:rFonts w:ascii="Times New Roman" w:hAnsi="Times New Roman" w:cs="Times New Roman"/>
          <w:sz w:val="28"/>
          <w:szCs w:val="28"/>
        </w:rPr>
        <w:t>чин. Например, при определении погоды, ученые используют графики з</w:t>
      </w:r>
      <w:r w:rsidRPr="00983A49">
        <w:rPr>
          <w:rFonts w:ascii="Times New Roman" w:hAnsi="Times New Roman" w:cs="Times New Roman"/>
          <w:sz w:val="28"/>
          <w:szCs w:val="28"/>
        </w:rPr>
        <w:t>а</w:t>
      </w:r>
      <w:r w:rsidRPr="00983A49">
        <w:rPr>
          <w:rFonts w:ascii="Times New Roman" w:hAnsi="Times New Roman" w:cs="Times New Roman"/>
          <w:sz w:val="28"/>
          <w:szCs w:val="28"/>
        </w:rPr>
        <w:t>висимости величин, определяют как те или иные условия могут повлиять на дальнейшие изменения и таким образом, при проведении достаточного количества расчетов (по причине того что для более точного определения подобного случайного события требуется проводить большое количество измерений в короткие промежутки времени) можно с той или иной точн</w:t>
      </w:r>
      <w:r w:rsidRPr="00983A49">
        <w:rPr>
          <w:rFonts w:ascii="Times New Roman" w:hAnsi="Times New Roman" w:cs="Times New Roman"/>
          <w:sz w:val="28"/>
          <w:szCs w:val="28"/>
        </w:rPr>
        <w:t>о</w:t>
      </w:r>
      <w:r w:rsidRPr="00983A49">
        <w:rPr>
          <w:rFonts w:ascii="Times New Roman" w:hAnsi="Times New Roman" w:cs="Times New Roman"/>
          <w:sz w:val="28"/>
          <w:szCs w:val="28"/>
        </w:rPr>
        <w:t>стью определить погоду на некоторое время вперед. Точность же будет зависить от количества проведенных расчетов и от некоторых случайных событий, которые человек не в силах предсказать (случайное изменение направления ветра, давления и т.п.)</w:t>
      </w:r>
    </w:p>
    <w:p w14:paraId="473EAB22"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С полунатурным моделированием человек встречается в повседневной жизни чаще всего. Примером такого моделирования может являтся любая игрушка, скульптура, макет. Игрушка – модель настоящей машины, на примере такой модели можно рассмотреть особенности той или иной ма</w:t>
      </w:r>
      <w:r w:rsidRPr="00983A49">
        <w:rPr>
          <w:rFonts w:ascii="Times New Roman" w:hAnsi="Times New Roman" w:cs="Times New Roman"/>
          <w:sz w:val="28"/>
          <w:szCs w:val="28"/>
        </w:rPr>
        <w:t>р</w:t>
      </w:r>
      <w:r w:rsidRPr="00983A49">
        <w:rPr>
          <w:rFonts w:ascii="Times New Roman" w:hAnsi="Times New Roman" w:cs="Times New Roman"/>
          <w:sz w:val="28"/>
          <w:szCs w:val="28"/>
        </w:rPr>
        <w:t>ки машины. Скульптура является моделью человека, животного или люб</w:t>
      </w:r>
      <w:r w:rsidRPr="00983A49">
        <w:rPr>
          <w:rFonts w:ascii="Times New Roman" w:hAnsi="Times New Roman" w:cs="Times New Roman"/>
          <w:sz w:val="28"/>
          <w:szCs w:val="28"/>
        </w:rPr>
        <w:t>о</w:t>
      </w:r>
      <w:r w:rsidRPr="00983A49">
        <w:rPr>
          <w:rFonts w:ascii="Times New Roman" w:hAnsi="Times New Roman" w:cs="Times New Roman"/>
          <w:sz w:val="28"/>
          <w:szCs w:val="28"/>
        </w:rPr>
        <w:t>го другого предмета, а, например уменьшеные макеты зданий являются моделями этих зданий, так как, обычно все необходимые части, при с</w:t>
      </w:r>
      <w:r w:rsidRPr="00983A49">
        <w:rPr>
          <w:rFonts w:ascii="Times New Roman" w:hAnsi="Times New Roman" w:cs="Times New Roman"/>
          <w:sz w:val="28"/>
          <w:szCs w:val="28"/>
        </w:rPr>
        <w:t>о</w:t>
      </w:r>
      <w:r w:rsidRPr="00983A49">
        <w:rPr>
          <w:rFonts w:ascii="Times New Roman" w:hAnsi="Times New Roman" w:cs="Times New Roman"/>
          <w:sz w:val="28"/>
          <w:szCs w:val="28"/>
        </w:rPr>
        <w:t>здании подобного макета, сохраняются и лишь уменьшаются до необх</w:t>
      </w:r>
      <w:r w:rsidRPr="00983A49">
        <w:rPr>
          <w:rFonts w:ascii="Times New Roman" w:hAnsi="Times New Roman" w:cs="Times New Roman"/>
          <w:sz w:val="28"/>
          <w:szCs w:val="28"/>
        </w:rPr>
        <w:t>о</w:t>
      </w:r>
      <w:r w:rsidRPr="00983A49">
        <w:rPr>
          <w:rFonts w:ascii="Times New Roman" w:hAnsi="Times New Roman" w:cs="Times New Roman"/>
          <w:sz w:val="28"/>
          <w:szCs w:val="28"/>
        </w:rPr>
        <w:t>димых размеров.</w:t>
      </w:r>
    </w:p>
    <w:p w14:paraId="4A380E0B"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Существует два принципиально разных пути моделирования. А</w:t>
      </w:r>
      <w:r w:rsidRPr="00983A49">
        <w:rPr>
          <w:rFonts w:ascii="Times New Roman" w:hAnsi="Times New Roman" w:cs="Times New Roman"/>
          <w:sz w:val="28"/>
          <w:szCs w:val="28"/>
        </w:rPr>
        <w:t>б</w:t>
      </w:r>
      <w:r w:rsidRPr="00983A49">
        <w:rPr>
          <w:rFonts w:ascii="Times New Roman" w:hAnsi="Times New Roman" w:cs="Times New Roman"/>
          <w:sz w:val="28"/>
          <w:szCs w:val="28"/>
        </w:rPr>
        <w:t>страктная модель описывает то или иное событие при помощи словестн</w:t>
      </w:r>
      <w:r w:rsidRPr="00983A49">
        <w:rPr>
          <w:rFonts w:ascii="Times New Roman" w:hAnsi="Times New Roman" w:cs="Times New Roman"/>
          <w:sz w:val="28"/>
          <w:szCs w:val="28"/>
        </w:rPr>
        <w:t>о</w:t>
      </w:r>
      <w:r w:rsidRPr="00983A49">
        <w:rPr>
          <w:rFonts w:ascii="Times New Roman" w:hAnsi="Times New Roman" w:cs="Times New Roman"/>
          <w:sz w:val="28"/>
          <w:szCs w:val="28"/>
        </w:rPr>
        <w:t>го описания, сформулированного по особым правилам, математическим отношениям.  Или, модель может являться копией исследоваемого объе</w:t>
      </w:r>
      <w:r w:rsidRPr="00983A49">
        <w:rPr>
          <w:rFonts w:ascii="Times New Roman" w:hAnsi="Times New Roman" w:cs="Times New Roman"/>
          <w:sz w:val="28"/>
          <w:szCs w:val="28"/>
        </w:rPr>
        <w:t>к</w:t>
      </w:r>
      <w:r w:rsidRPr="00983A49">
        <w:rPr>
          <w:rFonts w:ascii="Times New Roman" w:hAnsi="Times New Roman" w:cs="Times New Roman"/>
          <w:sz w:val="28"/>
          <w:szCs w:val="28"/>
        </w:rPr>
        <w:t>та, выполненного в ином масштабе (например, игрушесные машинки, с</w:t>
      </w:r>
      <w:r w:rsidRPr="00983A49">
        <w:rPr>
          <w:rFonts w:ascii="Times New Roman" w:hAnsi="Times New Roman" w:cs="Times New Roman"/>
          <w:sz w:val="28"/>
          <w:szCs w:val="28"/>
        </w:rPr>
        <w:t>а</w:t>
      </w:r>
      <w:r w:rsidRPr="00983A49">
        <w:rPr>
          <w:rFonts w:ascii="Times New Roman" w:hAnsi="Times New Roman" w:cs="Times New Roman"/>
          <w:sz w:val="28"/>
          <w:szCs w:val="28"/>
        </w:rPr>
        <w:t>молеты и т.д). К абстрактным моделям относятя математические, графич</w:t>
      </w:r>
      <w:r w:rsidRPr="00983A49">
        <w:rPr>
          <w:rFonts w:ascii="Times New Roman" w:hAnsi="Times New Roman" w:cs="Times New Roman"/>
          <w:sz w:val="28"/>
          <w:szCs w:val="28"/>
        </w:rPr>
        <w:t>е</w:t>
      </w:r>
      <w:r w:rsidRPr="00983A49">
        <w:rPr>
          <w:rFonts w:ascii="Times New Roman" w:hAnsi="Times New Roman" w:cs="Times New Roman"/>
          <w:sz w:val="28"/>
          <w:szCs w:val="28"/>
        </w:rPr>
        <w:t>ские, имитационные, вербальные и другие.</w:t>
      </w:r>
      <w:r w:rsidRPr="00983A49">
        <w:rPr>
          <w:rStyle w:val="a5"/>
          <w:rFonts w:ascii="Times New Roman" w:hAnsi="Times New Roman" w:cs="Times New Roman"/>
          <w:sz w:val="28"/>
          <w:szCs w:val="28"/>
        </w:rPr>
        <w:footnoteReference w:id="7"/>
      </w:r>
      <w:r w:rsidRPr="00983A49">
        <w:rPr>
          <w:rFonts w:ascii="Times New Roman" w:hAnsi="Times New Roman" w:cs="Times New Roman"/>
          <w:sz w:val="28"/>
          <w:szCs w:val="28"/>
        </w:rPr>
        <w:t xml:space="preserve"> </w:t>
      </w:r>
    </w:p>
    <w:p w14:paraId="637F9BE7"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Абстрактные модели зачастую являются образные модели, модели п</w:t>
      </w:r>
      <w:r w:rsidRPr="00983A49">
        <w:rPr>
          <w:rFonts w:ascii="Times New Roman" w:hAnsi="Times New Roman" w:cs="Times New Roman"/>
          <w:sz w:val="28"/>
          <w:szCs w:val="28"/>
        </w:rPr>
        <w:t>о</w:t>
      </w:r>
      <w:r w:rsidRPr="00983A49">
        <w:rPr>
          <w:rFonts w:ascii="Times New Roman" w:hAnsi="Times New Roman" w:cs="Times New Roman"/>
          <w:sz w:val="28"/>
          <w:szCs w:val="28"/>
        </w:rPr>
        <w:t>могающие зрательно более четко представить требоваемую информацию, например, образные: рисунки или фотографии являются примерами а</w:t>
      </w:r>
      <w:r w:rsidRPr="00983A49">
        <w:rPr>
          <w:rFonts w:ascii="Times New Roman" w:hAnsi="Times New Roman" w:cs="Times New Roman"/>
          <w:sz w:val="28"/>
          <w:szCs w:val="28"/>
        </w:rPr>
        <w:t>б</w:t>
      </w:r>
      <w:r w:rsidRPr="00983A49">
        <w:rPr>
          <w:rFonts w:ascii="Times New Roman" w:hAnsi="Times New Roman" w:cs="Times New Roman"/>
          <w:sz w:val="28"/>
          <w:szCs w:val="28"/>
        </w:rPr>
        <w:t>страктной модели. Или знаковые: коды в компьютерных программах, формульная запись по физике или тригонометрии.</w:t>
      </w:r>
    </w:p>
    <w:p w14:paraId="318CD9F1"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Материальные модели обязательно должны воспроизводить физич</w:t>
      </w:r>
      <w:r w:rsidRPr="00983A49">
        <w:rPr>
          <w:rFonts w:ascii="Times New Roman" w:hAnsi="Times New Roman" w:cs="Times New Roman"/>
          <w:sz w:val="28"/>
          <w:szCs w:val="28"/>
        </w:rPr>
        <w:t>е</w:t>
      </w:r>
      <w:r w:rsidRPr="00983A49">
        <w:rPr>
          <w:rFonts w:ascii="Times New Roman" w:hAnsi="Times New Roman" w:cs="Times New Roman"/>
          <w:sz w:val="28"/>
          <w:szCs w:val="28"/>
        </w:rPr>
        <w:t>ские и геомерические данные и свойства реального объекта. Изменение состояние такой модели должно соотноситься с изменениями настоящей системы.</w:t>
      </w:r>
    </w:p>
    <w:p w14:paraId="0391B10C"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br w:type="page"/>
      </w:r>
    </w:p>
    <w:p w14:paraId="0741B935" w14:textId="77777777" w:rsidR="008B1B7A" w:rsidRPr="00983A49" w:rsidRDefault="008B1B7A" w:rsidP="00983A49">
      <w:pPr>
        <w:spacing w:line="360" w:lineRule="auto"/>
        <w:ind w:firstLine="426"/>
        <w:jc w:val="both"/>
        <w:rPr>
          <w:rFonts w:ascii="Times New Roman" w:hAnsi="Times New Roman" w:cs="Times New Roman"/>
          <w:sz w:val="28"/>
          <w:szCs w:val="28"/>
        </w:rPr>
      </w:pPr>
    </w:p>
    <w:p w14:paraId="7F6AE14B" w14:textId="77777777" w:rsidR="008B1B7A" w:rsidRPr="008D314F" w:rsidRDefault="008B1B7A" w:rsidP="00F66A59">
      <w:pPr>
        <w:pStyle w:val="2"/>
      </w:pPr>
      <w:bookmarkStart w:id="3" w:name="_Toc323064638"/>
      <w:bookmarkStart w:id="4" w:name="_GoBack"/>
      <w:r w:rsidRPr="008D314F">
        <w:t>1.2. Математическое моделирование</w:t>
      </w:r>
      <w:bookmarkEnd w:id="3"/>
    </w:p>
    <w:bookmarkEnd w:id="4"/>
    <w:p w14:paraId="4251FF8B"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Математические модели – упрощенные версии реального мира, выраженные при помощи математической символики. Они используют в о</w:t>
      </w:r>
      <w:r w:rsidRPr="00983A49">
        <w:rPr>
          <w:rFonts w:ascii="Times New Roman" w:hAnsi="Times New Roman" w:cs="Times New Roman"/>
          <w:sz w:val="28"/>
          <w:szCs w:val="28"/>
        </w:rPr>
        <w:t>с</w:t>
      </w:r>
      <w:r w:rsidRPr="00983A49">
        <w:rPr>
          <w:rFonts w:ascii="Times New Roman" w:hAnsi="Times New Roman" w:cs="Times New Roman"/>
          <w:sz w:val="28"/>
          <w:szCs w:val="28"/>
        </w:rPr>
        <w:t xml:space="preserve">новном два типа моделирования: имитационный и аналитический метод. </w:t>
      </w:r>
    </w:p>
    <w:p w14:paraId="5EC556BA"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Главная ценность математических моделей заключается в том, что благодаря им возможно делать предсказания, сравнимые с реальными данными, кроме того, математическую модель легко изменять и, тем с</w:t>
      </w:r>
      <w:r w:rsidRPr="00983A49">
        <w:rPr>
          <w:rFonts w:ascii="Times New Roman" w:hAnsi="Times New Roman" w:cs="Times New Roman"/>
          <w:sz w:val="28"/>
          <w:szCs w:val="28"/>
        </w:rPr>
        <w:t>а</w:t>
      </w:r>
      <w:r w:rsidRPr="00983A49">
        <w:rPr>
          <w:rFonts w:ascii="Times New Roman" w:hAnsi="Times New Roman" w:cs="Times New Roman"/>
          <w:sz w:val="28"/>
          <w:szCs w:val="28"/>
        </w:rPr>
        <w:t>мым совершенствовать, в то время как, например, для материальних мод</w:t>
      </w:r>
      <w:r w:rsidRPr="00983A49">
        <w:rPr>
          <w:rFonts w:ascii="Times New Roman" w:hAnsi="Times New Roman" w:cs="Times New Roman"/>
          <w:sz w:val="28"/>
          <w:szCs w:val="28"/>
        </w:rPr>
        <w:t>е</w:t>
      </w:r>
      <w:r w:rsidRPr="00983A49">
        <w:rPr>
          <w:rFonts w:ascii="Times New Roman" w:hAnsi="Times New Roman" w:cs="Times New Roman"/>
          <w:sz w:val="28"/>
          <w:szCs w:val="28"/>
        </w:rPr>
        <w:t>лей при введении новых исследуемых факторов требуется создавать н</w:t>
      </w:r>
      <w:r w:rsidRPr="00983A49">
        <w:rPr>
          <w:rFonts w:ascii="Times New Roman" w:hAnsi="Times New Roman" w:cs="Times New Roman"/>
          <w:sz w:val="28"/>
          <w:szCs w:val="28"/>
        </w:rPr>
        <w:t>о</w:t>
      </w:r>
      <w:r w:rsidRPr="00983A49">
        <w:rPr>
          <w:rFonts w:ascii="Times New Roman" w:hAnsi="Times New Roman" w:cs="Times New Roman"/>
          <w:sz w:val="28"/>
          <w:szCs w:val="28"/>
        </w:rPr>
        <w:t>вую модель.</w:t>
      </w:r>
    </w:p>
    <w:p w14:paraId="539D189A"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Такие математические модели, которые могут дать максимально п</w:t>
      </w:r>
      <w:r w:rsidRPr="00983A49">
        <w:rPr>
          <w:rFonts w:ascii="Times New Roman" w:hAnsi="Times New Roman" w:cs="Times New Roman"/>
          <w:sz w:val="28"/>
          <w:szCs w:val="28"/>
        </w:rPr>
        <w:t>о</w:t>
      </w:r>
      <w:r w:rsidRPr="00983A49">
        <w:rPr>
          <w:rFonts w:ascii="Times New Roman" w:hAnsi="Times New Roman" w:cs="Times New Roman"/>
          <w:sz w:val="28"/>
          <w:szCs w:val="28"/>
        </w:rPr>
        <w:t>дробное описание сложных систем называются имитационными модел</w:t>
      </w:r>
      <w:r w:rsidRPr="00983A49">
        <w:rPr>
          <w:rFonts w:ascii="Times New Roman" w:hAnsi="Times New Roman" w:cs="Times New Roman"/>
          <w:sz w:val="28"/>
          <w:szCs w:val="28"/>
        </w:rPr>
        <w:t>я</w:t>
      </w:r>
      <w:r w:rsidRPr="00983A49">
        <w:rPr>
          <w:rFonts w:ascii="Times New Roman" w:hAnsi="Times New Roman" w:cs="Times New Roman"/>
          <w:sz w:val="28"/>
          <w:szCs w:val="28"/>
        </w:rPr>
        <w:t>ми. Они описывают процессы так, как они могли бы проходить в действ</w:t>
      </w:r>
      <w:r w:rsidRPr="00983A49">
        <w:rPr>
          <w:rFonts w:ascii="Times New Roman" w:hAnsi="Times New Roman" w:cs="Times New Roman"/>
          <w:sz w:val="28"/>
          <w:szCs w:val="28"/>
        </w:rPr>
        <w:t>и</w:t>
      </w:r>
      <w:r w:rsidRPr="00983A49">
        <w:rPr>
          <w:rFonts w:ascii="Times New Roman" w:hAnsi="Times New Roman" w:cs="Times New Roman"/>
          <w:sz w:val="28"/>
          <w:szCs w:val="28"/>
        </w:rPr>
        <w:t>тельности, и используется если нет возможности решить аналитическим способом, или, необходимо симулировать поведение модели во времени. Этот метод способен учитывать дискретные и непрерывные  элементы с</w:t>
      </w:r>
      <w:r w:rsidRPr="00983A49">
        <w:rPr>
          <w:rFonts w:ascii="Times New Roman" w:hAnsi="Times New Roman" w:cs="Times New Roman"/>
          <w:sz w:val="28"/>
          <w:szCs w:val="28"/>
        </w:rPr>
        <w:t>и</w:t>
      </w:r>
      <w:r w:rsidRPr="00983A49">
        <w:rPr>
          <w:rFonts w:ascii="Times New Roman" w:hAnsi="Times New Roman" w:cs="Times New Roman"/>
          <w:sz w:val="28"/>
          <w:szCs w:val="28"/>
        </w:rPr>
        <w:t>стемы. В основном служит для реения сложных задачь цифрового мод</w:t>
      </w:r>
      <w:r w:rsidRPr="00983A49">
        <w:rPr>
          <w:rFonts w:ascii="Times New Roman" w:hAnsi="Times New Roman" w:cs="Times New Roman"/>
          <w:sz w:val="28"/>
          <w:szCs w:val="28"/>
        </w:rPr>
        <w:t>е</w:t>
      </w:r>
      <w:r w:rsidRPr="00983A49">
        <w:rPr>
          <w:rFonts w:ascii="Times New Roman" w:hAnsi="Times New Roman" w:cs="Times New Roman"/>
          <w:sz w:val="28"/>
          <w:szCs w:val="28"/>
        </w:rPr>
        <w:t>лирования системы и сигналов. И если  правильная математическая м</w:t>
      </w:r>
      <w:r w:rsidRPr="00983A49">
        <w:rPr>
          <w:rFonts w:ascii="Times New Roman" w:hAnsi="Times New Roman" w:cs="Times New Roman"/>
          <w:sz w:val="28"/>
          <w:szCs w:val="28"/>
        </w:rPr>
        <w:t>о</w:t>
      </w:r>
      <w:r w:rsidRPr="00983A49">
        <w:rPr>
          <w:rFonts w:ascii="Times New Roman" w:hAnsi="Times New Roman" w:cs="Times New Roman"/>
          <w:sz w:val="28"/>
          <w:szCs w:val="28"/>
        </w:rPr>
        <w:t>дель не должна содержать большое количество деталей, то в математич</w:t>
      </w:r>
      <w:r w:rsidRPr="00983A49">
        <w:rPr>
          <w:rFonts w:ascii="Times New Roman" w:hAnsi="Times New Roman" w:cs="Times New Roman"/>
          <w:sz w:val="28"/>
          <w:szCs w:val="28"/>
        </w:rPr>
        <w:t>е</w:t>
      </w:r>
      <w:r w:rsidRPr="00983A49">
        <w:rPr>
          <w:rFonts w:ascii="Times New Roman" w:hAnsi="Times New Roman" w:cs="Times New Roman"/>
          <w:sz w:val="28"/>
          <w:szCs w:val="28"/>
        </w:rPr>
        <w:t>ской имитационной модели требуется учитывать как можно больше сл</w:t>
      </w:r>
      <w:r w:rsidRPr="00983A49">
        <w:rPr>
          <w:rFonts w:ascii="Times New Roman" w:hAnsi="Times New Roman" w:cs="Times New Roman"/>
          <w:sz w:val="28"/>
          <w:szCs w:val="28"/>
        </w:rPr>
        <w:t>у</w:t>
      </w:r>
      <w:r w:rsidRPr="00983A49">
        <w:rPr>
          <w:rFonts w:ascii="Times New Roman" w:hAnsi="Times New Roman" w:cs="Times New Roman"/>
          <w:sz w:val="28"/>
          <w:szCs w:val="28"/>
        </w:rPr>
        <w:t xml:space="preserve">чайных событий для более точного соответствия реальности. </w:t>
      </w:r>
      <w:r w:rsidRPr="00983A49">
        <w:rPr>
          <w:rStyle w:val="a5"/>
          <w:rFonts w:ascii="Times New Roman" w:hAnsi="Times New Roman" w:cs="Times New Roman"/>
          <w:sz w:val="28"/>
          <w:szCs w:val="28"/>
        </w:rPr>
        <w:footnoteReference w:id="8"/>
      </w:r>
    </w:p>
    <w:p w14:paraId="4CC5AF86"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Аналитический метод-метод основывающийя на формулах, уравнен</w:t>
      </w:r>
      <w:r w:rsidRPr="00983A49">
        <w:rPr>
          <w:rFonts w:ascii="Times New Roman" w:hAnsi="Times New Roman" w:cs="Times New Roman"/>
          <w:sz w:val="28"/>
          <w:szCs w:val="28"/>
        </w:rPr>
        <w:t>и</w:t>
      </w:r>
      <w:r w:rsidRPr="00983A49">
        <w:rPr>
          <w:rFonts w:ascii="Times New Roman" w:hAnsi="Times New Roman" w:cs="Times New Roman"/>
          <w:sz w:val="28"/>
          <w:szCs w:val="28"/>
        </w:rPr>
        <w:t>ях и их решении. Аналитические модели бывают двух видов: детермин</w:t>
      </w:r>
      <w:r w:rsidRPr="00983A49">
        <w:rPr>
          <w:rFonts w:ascii="Times New Roman" w:hAnsi="Times New Roman" w:cs="Times New Roman"/>
          <w:sz w:val="28"/>
          <w:szCs w:val="28"/>
        </w:rPr>
        <w:t>и</w:t>
      </w:r>
      <w:r w:rsidRPr="00983A49">
        <w:rPr>
          <w:rFonts w:ascii="Times New Roman" w:hAnsi="Times New Roman" w:cs="Times New Roman"/>
          <w:sz w:val="28"/>
          <w:szCs w:val="28"/>
        </w:rPr>
        <w:t>рованные</w:t>
      </w:r>
      <w:r w:rsidRPr="00983A49">
        <w:rPr>
          <w:rStyle w:val="a5"/>
          <w:rFonts w:ascii="Times New Roman" w:hAnsi="Times New Roman" w:cs="Times New Roman"/>
          <w:sz w:val="28"/>
          <w:szCs w:val="28"/>
        </w:rPr>
        <w:footnoteReference w:id="9"/>
      </w:r>
      <w:r w:rsidRPr="00983A49">
        <w:rPr>
          <w:rFonts w:ascii="Times New Roman" w:hAnsi="Times New Roman" w:cs="Times New Roman"/>
          <w:sz w:val="28"/>
          <w:szCs w:val="28"/>
        </w:rPr>
        <w:t xml:space="preserve"> и вероятные. </w:t>
      </w:r>
    </w:p>
    <w:p w14:paraId="56EB90E1"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Детерминированные модели предусматривают знание параметров  в некотором интервале, позволяющем определить динамику данных мод</w:t>
      </w:r>
      <w:r w:rsidRPr="00983A49">
        <w:rPr>
          <w:rFonts w:ascii="Times New Roman" w:hAnsi="Times New Roman" w:cs="Times New Roman"/>
          <w:sz w:val="28"/>
          <w:szCs w:val="28"/>
        </w:rPr>
        <w:t>е</w:t>
      </w:r>
      <w:r w:rsidRPr="00983A49">
        <w:rPr>
          <w:rFonts w:ascii="Times New Roman" w:hAnsi="Times New Roman" w:cs="Times New Roman"/>
          <w:sz w:val="28"/>
          <w:szCs w:val="28"/>
        </w:rPr>
        <w:t>лей в некоторм интервале. Они используются, в основном для описания естественнонаучных процессов, где поведение системы можно предск</w:t>
      </w:r>
      <w:r w:rsidRPr="00983A49">
        <w:rPr>
          <w:rFonts w:ascii="Times New Roman" w:hAnsi="Times New Roman" w:cs="Times New Roman"/>
          <w:sz w:val="28"/>
          <w:szCs w:val="28"/>
        </w:rPr>
        <w:t>а</w:t>
      </w:r>
      <w:r w:rsidRPr="00983A49">
        <w:rPr>
          <w:rFonts w:ascii="Times New Roman" w:hAnsi="Times New Roman" w:cs="Times New Roman"/>
          <w:sz w:val="28"/>
          <w:szCs w:val="28"/>
        </w:rPr>
        <w:t>зать с большой точностью. Данный вид модели имеет место только при описании объектов, если их факторы не являются случайными величин</w:t>
      </w:r>
      <w:r w:rsidRPr="00983A49">
        <w:rPr>
          <w:rFonts w:ascii="Times New Roman" w:hAnsi="Times New Roman" w:cs="Times New Roman"/>
          <w:sz w:val="28"/>
          <w:szCs w:val="28"/>
        </w:rPr>
        <w:t>а</w:t>
      </w:r>
      <w:r w:rsidRPr="00983A49">
        <w:rPr>
          <w:rFonts w:ascii="Times New Roman" w:hAnsi="Times New Roman" w:cs="Times New Roman"/>
          <w:sz w:val="28"/>
          <w:szCs w:val="28"/>
        </w:rPr>
        <w:t>ми, погрешностями которых можно пренебрегать. Тогда, любому случа</w:t>
      </w:r>
      <w:r w:rsidRPr="00983A49">
        <w:rPr>
          <w:rFonts w:ascii="Times New Roman" w:hAnsi="Times New Roman" w:cs="Times New Roman"/>
          <w:sz w:val="28"/>
          <w:szCs w:val="28"/>
        </w:rPr>
        <w:t>й</w:t>
      </w:r>
      <w:r w:rsidRPr="00983A49">
        <w:rPr>
          <w:rFonts w:ascii="Times New Roman" w:hAnsi="Times New Roman" w:cs="Times New Roman"/>
          <w:sz w:val="28"/>
          <w:szCs w:val="28"/>
        </w:rPr>
        <w:t>ному набору значений соответствует одно или определенное множество значений. Из чего можно сделать вывод, что детерминированные модели игнорируют случайные изменения. В таком случает подобные модели не способны одновременно учитывать влияние нескольких, и не могут опр</w:t>
      </w:r>
      <w:r w:rsidRPr="00983A49">
        <w:rPr>
          <w:rFonts w:ascii="Times New Roman" w:hAnsi="Times New Roman" w:cs="Times New Roman"/>
          <w:sz w:val="28"/>
          <w:szCs w:val="28"/>
        </w:rPr>
        <w:t>е</w:t>
      </w:r>
      <w:r w:rsidRPr="00983A49">
        <w:rPr>
          <w:rFonts w:ascii="Times New Roman" w:hAnsi="Times New Roman" w:cs="Times New Roman"/>
          <w:sz w:val="28"/>
          <w:szCs w:val="28"/>
        </w:rPr>
        <w:t xml:space="preserve">делить взаимозаменяемость факторов в системе обратных связей. </w:t>
      </w:r>
    </w:p>
    <w:p w14:paraId="2621E27A"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Вероятные модели используются для создания систем со случайными процессами. Если входные и выходные данные системы представлены случайными функциями времени, то подобные модели называются стох</w:t>
      </w:r>
      <w:r w:rsidRPr="00983A49">
        <w:rPr>
          <w:rFonts w:ascii="Times New Roman" w:hAnsi="Times New Roman" w:cs="Times New Roman"/>
          <w:sz w:val="28"/>
          <w:szCs w:val="28"/>
        </w:rPr>
        <w:t>а</w:t>
      </w:r>
      <w:r w:rsidRPr="00983A49">
        <w:rPr>
          <w:rFonts w:ascii="Times New Roman" w:hAnsi="Times New Roman" w:cs="Times New Roman"/>
          <w:sz w:val="28"/>
          <w:szCs w:val="28"/>
        </w:rPr>
        <w:t>стическими. Такие модели не определяются однозначностью, а напротив, обусловливаются законами распределения и вероятности. Именно подо</w:t>
      </w:r>
      <w:r w:rsidRPr="00983A49">
        <w:rPr>
          <w:rFonts w:ascii="Times New Roman" w:hAnsi="Times New Roman" w:cs="Times New Roman"/>
          <w:sz w:val="28"/>
          <w:szCs w:val="28"/>
        </w:rPr>
        <w:t>б</w:t>
      </w:r>
      <w:r w:rsidRPr="00983A49">
        <w:rPr>
          <w:rFonts w:ascii="Times New Roman" w:hAnsi="Times New Roman" w:cs="Times New Roman"/>
          <w:sz w:val="28"/>
          <w:szCs w:val="28"/>
        </w:rPr>
        <w:t>ные модели имеют место в ТМО (теория массового обслуживания). При построении стохастических моделей применяются методы корреляцио</w:t>
      </w:r>
      <w:r w:rsidRPr="00983A49">
        <w:rPr>
          <w:rFonts w:ascii="Times New Roman" w:hAnsi="Times New Roman" w:cs="Times New Roman"/>
          <w:sz w:val="28"/>
          <w:szCs w:val="28"/>
        </w:rPr>
        <w:t>н</w:t>
      </w:r>
      <w:r w:rsidRPr="00983A49">
        <w:rPr>
          <w:rFonts w:ascii="Times New Roman" w:hAnsi="Times New Roman" w:cs="Times New Roman"/>
          <w:sz w:val="28"/>
          <w:szCs w:val="28"/>
        </w:rPr>
        <w:t>ного</w:t>
      </w:r>
      <w:r w:rsidRPr="00983A49">
        <w:rPr>
          <w:rStyle w:val="a5"/>
          <w:rFonts w:ascii="Times New Roman" w:hAnsi="Times New Roman" w:cs="Times New Roman"/>
          <w:sz w:val="28"/>
          <w:szCs w:val="28"/>
        </w:rPr>
        <w:footnoteReference w:id="10"/>
      </w:r>
      <w:r w:rsidRPr="00983A49">
        <w:rPr>
          <w:rFonts w:ascii="Times New Roman" w:hAnsi="Times New Roman" w:cs="Times New Roman"/>
          <w:sz w:val="28"/>
          <w:szCs w:val="28"/>
        </w:rPr>
        <w:t xml:space="preserve"> и регрессивного</w:t>
      </w:r>
      <w:r w:rsidRPr="00983A49">
        <w:rPr>
          <w:rStyle w:val="a5"/>
          <w:rFonts w:ascii="Times New Roman" w:hAnsi="Times New Roman" w:cs="Times New Roman"/>
          <w:sz w:val="28"/>
          <w:szCs w:val="28"/>
        </w:rPr>
        <w:footnoteReference w:id="11"/>
      </w:r>
      <w:r w:rsidRPr="00983A49">
        <w:rPr>
          <w:rFonts w:ascii="Times New Roman" w:hAnsi="Times New Roman" w:cs="Times New Roman"/>
          <w:sz w:val="28"/>
          <w:szCs w:val="28"/>
        </w:rPr>
        <w:t xml:space="preserve"> анализа. </w:t>
      </w:r>
    </w:p>
    <w:p w14:paraId="7CFA3AE2"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Для любых математических моделях должны соблюдатся следующие правила</w:t>
      </w:r>
      <w:r w:rsidRPr="00983A49">
        <w:rPr>
          <w:rStyle w:val="a5"/>
          <w:rFonts w:ascii="Times New Roman" w:hAnsi="Times New Roman" w:cs="Times New Roman"/>
          <w:sz w:val="28"/>
          <w:szCs w:val="28"/>
        </w:rPr>
        <w:footnoteReference w:id="12"/>
      </w:r>
      <w:r w:rsidRPr="00983A49">
        <w:rPr>
          <w:rFonts w:ascii="Times New Roman" w:hAnsi="Times New Roman" w:cs="Times New Roman"/>
          <w:sz w:val="28"/>
          <w:szCs w:val="28"/>
        </w:rPr>
        <w:t>:</w:t>
      </w:r>
    </w:p>
    <w:p w14:paraId="26B1E4C4"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1. Универсальность – то есть модель должна содержать достаточное количество характеристик, которыми обладает исследуемый объект.</w:t>
      </w:r>
    </w:p>
    <w:p w14:paraId="11A20601"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2. Адекватность – способность отображать результаты с погрешностью не выше заданной.</w:t>
      </w:r>
    </w:p>
    <w:p w14:paraId="0FCCFCD4"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3. Точность – то есть высокая степень совпадения значений и характ</w:t>
      </w:r>
      <w:r w:rsidRPr="00983A49">
        <w:rPr>
          <w:rFonts w:ascii="Times New Roman" w:hAnsi="Times New Roman" w:cs="Times New Roman"/>
          <w:sz w:val="28"/>
          <w:szCs w:val="28"/>
        </w:rPr>
        <w:t>е</w:t>
      </w:r>
      <w:r w:rsidRPr="00983A49">
        <w:rPr>
          <w:rFonts w:ascii="Times New Roman" w:hAnsi="Times New Roman" w:cs="Times New Roman"/>
          <w:sz w:val="28"/>
          <w:szCs w:val="28"/>
        </w:rPr>
        <w:t>ристик , показанных моделью и реальной системой.</w:t>
      </w:r>
    </w:p>
    <w:p w14:paraId="460C07CA"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4. Экономичность – определяется уровень затраты ресурсов на созд</w:t>
      </w:r>
      <w:r w:rsidRPr="00983A49">
        <w:rPr>
          <w:rFonts w:ascii="Times New Roman" w:hAnsi="Times New Roman" w:cs="Times New Roman"/>
          <w:sz w:val="28"/>
          <w:szCs w:val="28"/>
        </w:rPr>
        <w:t>а</w:t>
      </w:r>
      <w:r w:rsidRPr="00983A49">
        <w:rPr>
          <w:rFonts w:ascii="Times New Roman" w:hAnsi="Times New Roman" w:cs="Times New Roman"/>
          <w:sz w:val="28"/>
          <w:szCs w:val="28"/>
        </w:rPr>
        <w:t>ния: количество памяти, время реализации и эксплуатации.</w:t>
      </w:r>
      <w:r w:rsidRPr="00983A49">
        <w:rPr>
          <w:rFonts w:ascii="Times New Roman" w:hAnsi="Times New Roman" w:cs="Times New Roman"/>
          <w:sz w:val="28"/>
          <w:szCs w:val="28"/>
        </w:rPr>
        <w:br w:type="page"/>
      </w:r>
    </w:p>
    <w:p w14:paraId="5693A1C1" w14:textId="77777777" w:rsidR="008B1B7A" w:rsidRPr="003E04A9" w:rsidRDefault="008B1B7A" w:rsidP="00F66A59">
      <w:pPr>
        <w:pStyle w:val="2"/>
      </w:pPr>
      <w:bookmarkStart w:id="5" w:name="_Toc323064639"/>
      <w:r w:rsidRPr="003E04A9">
        <w:t>1.3 Системы массового обслуживания</w:t>
      </w:r>
      <w:bookmarkEnd w:id="5"/>
    </w:p>
    <w:p w14:paraId="78B14CFD"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Система Массового обслуживания – система, которая производит о</w:t>
      </w:r>
      <w:r w:rsidRPr="00983A49">
        <w:rPr>
          <w:rFonts w:ascii="Times New Roman" w:hAnsi="Times New Roman" w:cs="Times New Roman"/>
          <w:sz w:val="28"/>
          <w:szCs w:val="28"/>
        </w:rPr>
        <w:t>б</w:t>
      </w:r>
      <w:r w:rsidRPr="00983A49">
        <w:rPr>
          <w:rFonts w:ascii="Times New Roman" w:hAnsi="Times New Roman" w:cs="Times New Roman"/>
          <w:sz w:val="28"/>
          <w:szCs w:val="28"/>
        </w:rPr>
        <w:t>служивание поступивших в нее требований. Каждая система массового обслуживания состоит из определенного числа обслуживающих ее ед</w:t>
      </w:r>
      <w:r w:rsidRPr="00983A49">
        <w:rPr>
          <w:rFonts w:ascii="Times New Roman" w:hAnsi="Times New Roman" w:cs="Times New Roman"/>
          <w:sz w:val="28"/>
          <w:szCs w:val="28"/>
        </w:rPr>
        <w:t>и</w:t>
      </w:r>
      <w:r w:rsidRPr="00983A49">
        <w:rPr>
          <w:rFonts w:ascii="Times New Roman" w:hAnsi="Times New Roman" w:cs="Times New Roman"/>
          <w:sz w:val="28"/>
          <w:szCs w:val="28"/>
        </w:rPr>
        <w:t xml:space="preserve">ниц, которые называются каналами обслуживания. </w:t>
      </w:r>
    </w:p>
    <w:p w14:paraId="44E38AFC"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Системы массового обслуживания деляться на две группы по колич</w:t>
      </w:r>
      <w:r w:rsidRPr="00983A49">
        <w:rPr>
          <w:rFonts w:ascii="Times New Roman" w:hAnsi="Times New Roman" w:cs="Times New Roman"/>
          <w:sz w:val="28"/>
          <w:szCs w:val="28"/>
        </w:rPr>
        <w:t>е</w:t>
      </w:r>
      <w:r w:rsidRPr="00983A49">
        <w:rPr>
          <w:rFonts w:ascii="Times New Roman" w:hAnsi="Times New Roman" w:cs="Times New Roman"/>
          <w:sz w:val="28"/>
          <w:szCs w:val="28"/>
        </w:rPr>
        <w:t>ству каналов обслуживания: одноканальные и многоканальные. В таких системах все заявки участников системы поступают случайным образом через случайные промежутки времени и на каждого требуется случайное количество времени обслуживания. Таким образом для вывода формул требуется срднее значения некоего количества значений для нескольких вариантов, используется такая величина, как случайный поток заявок.  По причине случайной характеристики этих значений, в разные промежутки времени система массового обслуживания становится загружена неравн</w:t>
      </w:r>
      <w:r w:rsidRPr="00983A49">
        <w:rPr>
          <w:rFonts w:ascii="Times New Roman" w:hAnsi="Times New Roman" w:cs="Times New Roman"/>
          <w:sz w:val="28"/>
          <w:szCs w:val="28"/>
        </w:rPr>
        <w:t>о</w:t>
      </w:r>
      <w:r w:rsidRPr="00983A49">
        <w:rPr>
          <w:rFonts w:ascii="Times New Roman" w:hAnsi="Times New Roman" w:cs="Times New Roman"/>
          <w:sz w:val="28"/>
          <w:szCs w:val="28"/>
        </w:rPr>
        <w:t>мерно: в какой-то промежуток времени она может быть переполнена большим количеством подаваемых заявок, а в какие-то промежутки вовсе остается без какой-либо загрузки</w:t>
      </w:r>
      <w:r w:rsidRPr="00983A49">
        <w:rPr>
          <w:rStyle w:val="a5"/>
          <w:rFonts w:ascii="Times New Roman" w:hAnsi="Times New Roman" w:cs="Times New Roman"/>
          <w:sz w:val="28"/>
          <w:szCs w:val="28"/>
        </w:rPr>
        <w:footnoteReference w:id="13"/>
      </w:r>
      <w:r w:rsidRPr="00983A49">
        <w:rPr>
          <w:rFonts w:ascii="Times New Roman" w:hAnsi="Times New Roman" w:cs="Times New Roman"/>
          <w:sz w:val="28"/>
          <w:szCs w:val="28"/>
        </w:rPr>
        <w:t xml:space="preserve">.  </w:t>
      </w:r>
    </w:p>
    <w:p w14:paraId="6857AFCC" w14:textId="77777777" w:rsidR="008B1B7A" w:rsidRPr="00983A49" w:rsidRDefault="008B1B7A" w:rsidP="00983A49">
      <w:pPr>
        <w:widowControl w:val="0"/>
        <w:autoSpaceDE w:val="0"/>
        <w:autoSpaceDN w:val="0"/>
        <w:adjustRightInd w:val="0"/>
        <w:spacing w:line="360" w:lineRule="auto"/>
        <w:ind w:right="-52" w:firstLine="426"/>
        <w:jc w:val="both"/>
        <w:rPr>
          <w:rFonts w:ascii="Times New Roman" w:hAnsi="Times New Roman" w:cs="Times New Roman"/>
          <w:sz w:val="28"/>
          <w:szCs w:val="28"/>
          <w:lang w:val="en-US"/>
        </w:rPr>
      </w:pPr>
      <w:r w:rsidRPr="00983A49">
        <w:rPr>
          <w:rFonts w:ascii="Times New Roman" w:hAnsi="Times New Roman" w:cs="Times New Roman"/>
          <w:sz w:val="28"/>
          <w:szCs w:val="28"/>
        </w:rPr>
        <w:t>По характеру источника требований, СМО  способны получать коне</w:t>
      </w:r>
      <w:r w:rsidRPr="00983A49">
        <w:rPr>
          <w:rFonts w:ascii="Times New Roman" w:hAnsi="Times New Roman" w:cs="Times New Roman"/>
          <w:sz w:val="28"/>
          <w:szCs w:val="28"/>
        </w:rPr>
        <w:t>ч</w:t>
      </w:r>
      <w:r w:rsidRPr="00983A49">
        <w:rPr>
          <w:rFonts w:ascii="Times New Roman" w:hAnsi="Times New Roman" w:cs="Times New Roman"/>
          <w:sz w:val="28"/>
          <w:szCs w:val="28"/>
        </w:rPr>
        <w:t xml:space="preserve">ное (замкнутая система) и бесконечное количество вводимых данных (не замкнутая система).  </w:t>
      </w:r>
      <w:proofErr w:type="gramStart"/>
      <w:r w:rsidRPr="00983A49">
        <w:rPr>
          <w:rFonts w:ascii="Times New Roman" w:hAnsi="Times New Roman" w:cs="Times New Roman"/>
          <w:sz w:val="28"/>
          <w:szCs w:val="28"/>
          <w:lang w:val="en-US"/>
        </w:rPr>
        <w:t>В первом случае в системе циркулирует конечное, обычно постоянное количество требований, которые после завершения обслуживания возвращаются в источник.</w:t>
      </w:r>
      <w:proofErr w:type="gramEnd"/>
      <w:r w:rsidRPr="00983A49">
        <w:rPr>
          <w:rFonts w:ascii="Times New Roman" w:hAnsi="Times New Roman" w:cs="Times New Roman"/>
          <w:sz w:val="28"/>
          <w:szCs w:val="28"/>
          <w:lang w:val="en-US"/>
        </w:rPr>
        <w:t xml:space="preserve"> </w:t>
      </w:r>
      <w:proofErr w:type="gramStart"/>
      <w:r w:rsidRPr="00983A49">
        <w:rPr>
          <w:rFonts w:ascii="Times New Roman" w:hAnsi="Times New Roman" w:cs="Times New Roman"/>
          <w:sz w:val="28"/>
          <w:szCs w:val="28"/>
          <w:lang w:val="en-US"/>
        </w:rPr>
        <w:t>Во втором случае источник генерирует бесконечное число требований</w:t>
      </w:r>
      <w:r w:rsidRPr="00983A49">
        <w:rPr>
          <w:rStyle w:val="a5"/>
          <w:rFonts w:ascii="Times New Roman" w:hAnsi="Times New Roman" w:cs="Times New Roman"/>
          <w:sz w:val="28"/>
          <w:szCs w:val="28"/>
          <w:lang w:val="en-US"/>
        </w:rPr>
        <w:footnoteReference w:id="14"/>
      </w:r>
      <w:r w:rsidRPr="00983A49">
        <w:rPr>
          <w:rFonts w:ascii="Times New Roman" w:hAnsi="Times New Roman" w:cs="Times New Roman"/>
          <w:sz w:val="28"/>
          <w:szCs w:val="28"/>
          <w:lang w:val="en-US"/>
        </w:rPr>
        <w:t>.</w:t>
      </w:r>
      <w:proofErr w:type="gramEnd"/>
      <w:r w:rsidRPr="00983A49">
        <w:rPr>
          <w:rFonts w:ascii="Times New Roman" w:hAnsi="Times New Roman" w:cs="Times New Roman"/>
          <w:sz w:val="28"/>
          <w:szCs w:val="28"/>
          <w:lang w:val="en-US"/>
        </w:rPr>
        <w:t xml:space="preserve"> </w:t>
      </w:r>
      <w:proofErr w:type="gramStart"/>
      <w:r w:rsidRPr="00983A49">
        <w:rPr>
          <w:rFonts w:ascii="Times New Roman" w:hAnsi="Times New Roman" w:cs="Times New Roman"/>
          <w:sz w:val="28"/>
          <w:szCs w:val="28"/>
          <w:lang w:val="en-US"/>
        </w:rPr>
        <w:t>Для первого типа примером может служить завод, на котором находится конечное число машин-исполнителей.</w:t>
      </w:r>
      <w:proofErr w:type="gramEnd"/>
      <w:r w:rsidRPr="00983A49">
        <w:rPr>
          <w:rFonts w:ascii="Times New Roman" w:hAnsi="Times New Roman" w:cs="Times New Roman"/>
          <w:sz w:val="28"/>
          <w:szCs w:val="28"/>
          <w:lang w:val="en-US"/>
        </w:rPr>
        <w:t xml:space="preserve"> </w:t>
      </w:r>
      <w:proofErr w:type="gramStart"/>
      <w:r w:rsidRPr="00983A49">
        <w:rPr>
          <w:rFonts w:ascii="Times New Roman" w:hAnsi="Times New Roman" w:cs="Times New Roman"/>
          <w:sz w:val="28"/>
          <w:szCs w:val="28"/>
          <w:lang w:val="en-US"/>
        </w:rPr>
        <w:t>На пример, второго типа можно привести глобальную сеть интернет, где может существовать неограниченное количество требований на входе.</w:t>
      </w:r>
      <w:proofErr w:type="gramEnd"/>
    </w:p>
    <w:p w14:paraId="0700258A" w14:textId="77777777" w:rsidR="008B1B7A" w:rsidRPr="00983A49" w:rsidRDefault="008B1B7A" w:rsidP="00983A49">
      <w:pPr>
        <w:widowControl w:val="0"/>
        <w:autoSpaceDE w:val="0"/>
        <w:autoSpaceDN w:val="0"/>
        <w:adjustRightInd w:val="0"/>
        <w:spacing w:line="360" w:lineRule="auto"/>
        <w:ind w:right="-52" w:firstLine="426"/>
        <w:jc w:val="both"/>
        <w:rPr>
          <w:rFonts w:ascii="Times New Roman" w:hAnsi="Times New Roman" w:cs="Times New Roman"/>
          <w:sz w:val="28"/>
          <w:szCs w:val="28"/>
        </w:rPr>
      </w:pPr>
      <w:proofErr w:type="gramStart"/>
      <w:r w:rsidRPr="00983A49">
        <w:rPr>
          <w:rFonts w:ascii="Times New Roman" w:hAnsi="Times New Roman" w:cs="Times New Roman"/>
          <w:sz w:val="28"/>
          <w:szCs w:val="28"/>
          <w:lang w:val="en-US"/>
        </w:rPr>
        <w:t>Системы массового обслуживания можно разделить, также, по дисциплине обслуживания и по характеру организации обслуживания.</w:t>
      </w:r>
      <w:proofErr w:type="gramEnd"/>
      <w:r w:rsidRPr="00983A49">
        <w:rPr>
          <w:rFonts w:ascii="Times New Roman" w:hAnsi="Times New Roman" w:cs="Times New Roman"/>
          <w:sz w:val="28"/>
          <w:szCs w:val="28"/>
          <w:lang w:val="en-US"/>
        </w:rPr>
        <w:t xml:space="preserve"> </w:t>
      </w:r>
      <w:proofErr w:type="gramStart"/>
      <w:r w:rsidRPr="00983A49">
        <w:rPr>
          <w:rFonts w:ascii="Times New Roman" w:hAnsi="Times New Roman" w:cs="Times New Roman"/>
          <w:sz w:val="28"/>
          <w:szCs w:val="28"/>
          <w:lang w:val="en-US"/>
        </w:rPr>
        <w:t>По дисциплине обслуживания, входные данные могут обрабатываться в порядке поступления, в случайном порядке или с приоритетом.</w:t>
      </w:r>
      <w:proofErr w:type="gramEnd"/>
      <w:r w:rsidRPr="00983A49">
        <w:rPr>
          <w:rFonts w:ascii="Times New Roman" w:hAnsi="Times New Roman" w:cs="Times New Roman"/>
          <w:sz w:val="28"/>
          <w:szCs w:val="28"/>
          <w:lang w:val="en-US"/>
        </w:rPr>
        <w:t xml:space="preserve"> Например, очередь регистрации на рейс самолета могут присудствовать все три вида: во первых, пассажиры бизнес-класса будут обслуживаться с привилегией, во вторых, основная очередь идет в поряке поступления, то есть, кто первый приходит, тот первый и рекистрируется, но при этом, иногда, когда появляется большое количество народа данная СМО может обслуживаться и случайным образом, когда из общей очереди работники могут выбирать из общей </w:t>
      </w:r>
      <w:proofErr w:type="gramStart"/>
      <w:r w:rsidRPr="00983A49">
        <w:rPr>
          <w:rFonts w:ascii="Times New Roman" w:hAnsi="Times New Roman" w:cs="Times New Roman"/>
          <w:sz w:val="28"/>
          <w:szCs w:val="28"/>
          <w:lang w:val="en-US"/>
        </w:rPr>
        <w:t>очереди  случайных</w:t>
      </w:r>
      <w:proofErr w:type="gramEnd"/>
      <w:r w:rsidRPr="00983A49">
        <w:rPr>
          <w:rFonts w:ascii="Times New Roman" w:hAnsi="Times New Roman" w:cs="Times New Roman"/>
          <w:sz w:val="28"/>
          <w:szCs w:val="28"/>
          <w:lang w:val="en-US"/>
        </w:rPr>
        <w:t xml:space="preserve"> людей (например, пожилых, пассажиров с детьмиили, инвалидов) По характеру организации, система может обрабатывать входные днанные с отказом, с ожиданиями, с ограничением ожидания. В качестве примера можно разобрать </w:t>
      </w:r>
      <w:r w:rsidRPr="00983A49">
        <w:rPr>
          <w:rFonts w:ascii="Times New Roman" w:hAnsi="Times New Roman" w:cs="Times New Roman"/>
          <w:sz w:val="28"/>
          <w:szCs w:val="28"/>
        </w:rPr>
        <w:t>систему каких либо услуг связанных с телефоном: таким образом будет создаваться очередь из кл</w:t>
      </w:r>
      <w:r w:rsidRPr="00983A49">
        <w:rPr>
          <w:rFonts w:ascii="Times New Roman" w:hAnsi="Times New Roman" w:cs="Times New Roman"/>
          <w:sz w:val="28"/>
          <w:szCs w:val="28"/>
        </w:rPr>
        <w:t>и</w:t>
      </w:r>
      <w:r w:rsidRPr="00983A49">
        <w:rPr>
          <w:rFonts w:ascii="Times New Roman" w:hAnsi="Times New Roman" w:cs="Times New Roman"/>
          <w:sz w:val="28"/>
          <w:szCs w:val="28"/>
        </w:rPr>
        <w:t>ентов, и в тот момент, когда она достигнет определенной длинны следу</w:t>
      </w:r>
      <w:r w:rsidRPr="00983A49">
        <w:rPr>
          <w:rFonts w:ascii="Times New Roman" w:hAnsi="Times New Roman" w:cs="Times New Roman"/>
          <w:sz w:val="28"/>
          <w:szCs w:val="28"/>
        </w:rPr>
        <w:t>ю</w:t>
      </w:r>
      <w:r w:rsidRPr="00983A49">
        <w:rPr>
          <w:rFonts w:ascii="Times New Roman" w:hAnsi="Times New Roman" w:cs="Times New Roman"/>
          <w:sz w:val="28"/>
          <w:szCs w:val="28"/>
        </w:rPr>
        <w:t>щий клиент будет сбрасываться с линии, то есть, получать отказ на вып</w:t>
      </w:r>
      <w:r w:rsidRPr="00983A49">
        <w:rPr>
          <w:rFonts w:ascii="Times New Roman" w:hAnsi="Times New Roman" w:cs="Times New Roman"/>
          <w:sz w:val="28"/>
          <w:szCs w:val="28"/>
        </w:rPr>
        <w:t>о</w:t>
      </w:r>
      <w:r w:rsidRPr="00983A49">
        <w:rPr>
          <w:rFonts w:ascii="Times New Roman" w:hAnsi="Times New Roman" w:cs="Times New Roman"/>
          <w:sz w:val="28"/>
          <w:szCs w:val="28"/>
        </w:rPr>
        <w:t>ление данной услуги.</w:t>
      </w:r>
    </w:p>
    <w:p w14:paraId="2BACDF59"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Для определения СМО требуются следующие величины: среднее вр</w:t>
      </w:r>
      <w:r w:rsidRPr="00983A49">
        <w:rPr>
          <w:rFonts w:ascii="Times New Roman" w:hAnsi="Times New Roman" w:cs="Times New Roman"/>
          <w:sz w:val="28"/>
          <w:szCs w:val="28"/>
        </w:rPr>
        <w:t>е</w:t>
      </w:r>
      <w:r w:rsidRPr="00983A49">
        <w:rPr>
          <w:rFonts w:ascii="Times New Roman" w:hAnsi="Times New Roman" w:cs="Times New Roman"/>
          <w:sz w:val="28"/>
          <w:szCs w:val="28"/>
        </w:rPr>
        <w:t>мя обслуживания одной заявки (в данный промежуток времени среднее значение принимается за неизменяемую величину), производительность системы (общее среднее количество обработанных заявок за данный отр</w:t>
      </w:r>
      <w:r w:rsidRPr="00983A49">
        <w:rPr>
          <w:rFonts w:ascii="Times New Roman" w:hAnsi="Times New Roman" w:cs="Times New Roman"/>
          <w:sz w:val="28"/>
          <w:szCs w:val="28"/>
        </w:rPr>
        <w:t>е</w:t>
      </w:r>
      <w:r w:rsidRPr="00983A49">
        <w:rPr>
          <w:rFonts w:ascii="Times New Roman" w:hAnsi="Times New Roman" w:cs="Times New Roman"/>
          <w:sz w:val="28"/>
          <w:szCs w:val="28"/>
        </w:rPr>
        <w:t>зок времени), процент откланенных заявок (то есть, в момент переполн</w:t>
      </w:r>
      <w:r w:rsidRPr="00983A49">
        <w:rPr>
          <w:rFonts w:ascii="Times New Roman" w:hAnsi="Times New Roman" w:cs="Times New Roman"/>
          <w:sz w:val="28"/>
          <w:szCs w:val="28"/>
        </w:rPr>
        <w:t>е</w:t>
      </w:r>
      <w:r w:rsidRPr="00983A49">
        <w:rPr>
          <w:rFonts w:ascii="Times New Roman" w:hAnsi="Times New Roman" w:cs="Times New Roman"/>
          <w:sz w:val="28"/>
          <w:szCs w:val="28"/>
        </w:rPr>
        <w:t>ния системы последующие заявки отклоняются, пока система не перейдет в нормальное состояние, процент загрузки системы, емкость памяти для очереди (то есть максимальное доступное количество заявок в очереди), затраты, надежность системы.</w:t>
      </w:r>
    </w:p>
    <w:p w14:paraId="2201265C"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 xml:space="preserve"> Эфективность данной модели системы считается как разность резул</w:t>
      </w:r>
      <w:r w:rsidRPr="00983A49">
        <w:rPr>
          <w:rFonts w:ascii="Times New Roman" w:hAnsi="Times New Roman" w:cs="Times New Roman"/>
          <w:sz w:val="28"/>
          <w:szCs w:val="28"/>
        </w:rPr>
        <w:t>ь</w:t>
      </w:r>
      <w:r w:rsidRPr="00983A49">
        <w:rPr>
          <w:rFonts w:ascii="Times New Roman" w:hAnsi="Times New Roman" w:cs="Times New Roman"/>
          <w:sz w:val="28"/>
          <w:szCs w:val="28"/>
        </w:rPr>
        <w:t>татов технических показателей (в модели) и средним показателем насто</w:t>
      </w:r>
      <w:r w:rsidRPr="00983A49">
        <w:rPr>
          <w:rFonts w:ascii="Times New Roman" w:hAnsi="Times New Roman" w:cs="Times New Roman"/>
          <w:sz w:val="28"/>
          <w:szCs w:val="28"/>
        </w:rPr>
        <w:t>я</w:t>
      </w:r>
      <w:r w:rsidRPr="00983A49">
        <w:rPr>
          <w:rFonts w:ascii="Times New Roman" w:hAnsi="Times New Roman" w:cs="Times New Roman"/>
          <w:sz w:val="28"/>
          <w:szCs w:val="28"/>
        </w:rPr>
        <w:t>щей системы. Кроме того существует дисциплина обслуживания, опред</w:t>
      </w:r>
      <w:r w:rsidRPr="00983A49">
        <w:rPr>
          <w:rFonts w:ascii="Times New Roman" w:hAnsi="Times New Roman" w:cs="Times New Roman"/>
          <w:sz w:val="28"/>
          <w:szCs w:val="28"/>
        </w:rPr>
        <w:t>е</w:t>
      </w:r>
      <w:r w:rsidRPr="00983A49">
        <w:rPr>
          <w:rFonts w:ascii="Times New Roman" w:hAnsi="Times New Roman" w:cs="Times New Roman"/>
          <w:sz w:val="28"/>
          <w:szCs w:val="28"/>
        </w:rPr>
        <w:t>ляющая порядок обслуживания поступающих в систему заявок, например,  первая поступившая заявка обслуживается первой и т. д. Приоритет может быть абсолютным или относительным. В абсолютном приоритете обсл</w:t>
      </w:r>
      <w:r w:rsidRPr="00983A49">
        <w:rPr>
          <w:rFonts w:ascii="Times New Roman" w:hAnsi="Times New Roman" w:cs="Times New Roman"/>
          <w:sz w:val="28"/>
          <w:szCs w:val="28"/>
        </w:rPr>
        <w:t>у</w:t>
      </w:r>
      <w:r w:rsidRPr="00983A49">
        <w:rPr>
          <w:rFonts w:ascii="Times New Roman" w:hAnsi="Times New Roman" w:cs="Times New Roman"/>
          <w:sz w:val="28"/>
          <w:szCs w:val="28"/>
        </w:rPr>
        <w:t>живания когда при появлении случайного события, влияющего на работу СМО все доступные точки работают на устранение неполадок. В относ</w:t>
      </w:r>
      <w:r w:rsidRPr="00983A49">
        <w:rPr>
          <w:rFonts w:ascii="Times New Roman" w:hAnsi="Times New Roman" w:cs="Times New Roman"/>
          <w:sz w:val="28"/>
          <w:szCs w:val="28"/>
        </w:rPr>
        <w:t>и</w:t>
      </w:r>
      <w:r w:rsidRPr="00983A49">
        <w:rPr>
          <w:rFonts w:ascii="Times New Roman" w:hAnsi="Times New Roman" w:cs="Times New Roman"/>
          <w:sz w:val="28"/>
          <w:szCs w:val="28"/>
        </w:rPr>
        <w:t>тельной же системе, подобная заявка может получить лишь «более бли</w:t>
      </w:r>
      <w:r w:rsidRPr="00983A49">
        <w:rPr>
          <w:rFonts w:ascii="Times New Roman" w:hAnsi="Times New Roman" w:cs="Times New Roman"/>
          <w:sz w:val="28"/>
          <w:szCs w:val="28"/>
        </w:rPr>
        <w:t>з</w:t>
      </w:r>
      <w:r w:rsidRPr="00983A49">
        <w:rPr>
          <w:rFonts w:ascii="Times New Roman" w:hAnsi="Times New Roman" w:cs="Times New Roman"/>
          <w:sz w:val="28"/>
          <w:szCs w:val="28"/>
        </w:rPr>
        <w:t xml:space="preserve">кое» место в очереди. </w:t>
      </w:r>
    </w:p>
    <w:p w14:paraId="212966C6"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br w:type="page"/>
      </w:r>
    </w:p>
    <w:p w14:paraId="4C587B1E" w14:textId="77777777" w:rsidR="008B1B7A" w:rsidRPr="003E04A9" w:rsidRDefault="008B1B7A" w:rsidP="00F66A59">
      <w:pPr>
        <w:pStyle w:val="2"/>
      </w:pPr>
      <w:bookmarkStart w:id="6" w:name="_Toc323064640"/>
      <w:r w:rsidRPr="003E04A9">
        <w:t>1.4. Этапы моделирования СМО</w:t>
      </w:r>
      <w:bookmarkEnd w:id="6"/>
    </w:p>
    <w:p w14:paraId="797808C9"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В создании модели СМО используется пять этапов:</w:t>
      </w:r>
    </w:p>
    <w:p w14:paraId="0CF5ED86"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Первый этап – определение свойств данной системы. А также выявл</w:t>
      </w:r>
      <w:r w:rsidRPr="00983A49">
        <w:rPr>
          <w:rFonts w:ascii="Times New Roman" w:hAnsi="Times New Roman" w:cs="Times New Roman"/>
          <w:sz w:val="28"/>
          <w:szCs w:val="28"/>
        </w:rPr>
        <w:t>е</w:t>
      </w:r>
      <w:r w:rsidRPr="00983A49">
        <w:rPr>
          <w:rFonts w:ascii="Times New Roman" w:hAnsi="Times New Roman" w:cs="Times New Roman"/>
          <w:sz w:val="28"/>
          <w:szCs w:val="28"/>
        </w:rPr>
        <w:t>ния качеств, которыми должна удовлетворять новая система. Даные усл</w:t>
      </w:r>
      <w:r w:rsidRPr="00983A49">
        <w:rPr>
          <w:rFonts w:ascii="Times New Roman" w:hAnsi="Times New Roman" w:cs="Times New Roman"/>
          <w:sz w:val="28"/>
          <w:szCs w:val="28"/>
        </w:rPr>
        <w:t>о</w:t>
      </w:r>
      <w:r w:rsidRPr="00983A49">
        <w:rPr>
          <w:rFonts w:ascii="Times New Roman" w:hAnsi="Times New Roman" w:cs="Times New Roman"/>
          <w:sz w:val="28"/>
          <w:szCs w:val="28"/>
        </w:rPr>
        <w:t>вия представлены в задачах в виде количественных ограничений испол</w:t>
      </w:r>
      <w:r w:rsidRPr="00983A49">
        <w:rPr>
          <w:rFonts w:ascii="Times New Roman" w:hAnsi="Times New Roman" w:cs="Times New Roman"/>
          <w:sz w:val="28"/>
          <w:szCs w:val="28"/>
        </w:rPr>
        <w:t>ь</w:t>
      </w:r>
      <w:r w:rsidRPr="00983A49">
        <w:rPr>
          <w:rFonts w:ascii="Times New Roman" w:hAnsi="Times New Roman" w:cs="Times New Roman"/>
          <w:sz w:val="28"/>
          <w:szCs w:val="28"/>
        </w:rPr>
        <w:t>зования СМО.</w:t>
      </w:r>
    </w:p>
    <w:p w14:paraId="51A5F3BD"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Второй этап – анализ схемы СМО и выделение элементов и характер</w:t>
      </w:r>
      <w:r w:rsidRPr="00983A49">
        <w:rPr>
          <w:rFonts w:ascii="Times New Roman" w:hAnsi="Times New Roman" w:cs="Times New Roman"/>
          <w:sz w:val="28"/>
          <w:szCs w:val="28"/>
        </w:rPr>
        <w:t>и</w:t>
      </w:r>
      <w:r w:rsidRPr="00983A49">
        <w:rPr>
          <w:rFonts w:ascii="Times New Roman" w:hAnsi="Times New Roman" w:cs="Times New Roman"/>
          <w:sz w:val="28"/>
          <w:szCs w:val="28"/>
        </w:rPr>
        <w:t>стик, которые влияют на качество работы системы. На этом же этапе сл</w:t>
      </w:r>
      <w:r w:rsidRPr="00983A49">
        <w:rPr>
          <w:rFonts w:ascii="Times New Roman" w:hAnsi="Times New Roman" w:cs="Times New Roman"/>
          <w:sz w:val="28"/>
          <w:szCs w:val="28"/>
        </w:rPr>
        <w:t>е</w:t>
      </w:r>
      <w:r w:rsidRPr="00983A49">
        <w:rPr>
          <w:rFonts w:ascii="Times New Roman" w:hAnsi="Times New Roman" w:cs="Times New Roman"/>
          <w:sz w:val="28"/>
          <w:szCs w:val="28"/>
        </w:rPr>
        <w:t>дует определить формулу, по которой будут проводиться дальнейшие ра</w:t>
      </w:r>
      <w:r w:rsidRPr="00983A49">
        <w:rPr>
          <w:rFonts w:ascii="Times New Roman" w:hAnsi="Times New Roman" w:cs="Times New Roman"/>
          <w:sz w:val="28"/>
          <w:szCs w:val="28"/>
        </w:rPr>
        <w:t>с</w:t>
      </w:r>
      <w:r w:rsidRPr="00983A49">
        <w:rPr>
          <w:rFonts w:ascii="Times New Roman" w:hAnsi="Times New Roman" w:cs="Times New Roman"/>
          <w:sz w:val="28"/>
          <w:szCs w:val="28"/>
        </w:rPr>
        <w:t xml:space="preserve">четы. </w:t>
      </w:r>
    </w:p>
    <w:p w14:paraId="66846D21"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Третий этап – построение алгоритма системы и проверка полученных данных в среде програмирования со статистическими данными, или да</w:t>
      </w:r>
      <w:r w:rsidRPr="00983A49">
        <w:rPr>
          <w:rFonts w:ascii="Times New Roman" w:hAnsi="Times New Roman" w:cs="Times New Roman"/>
          <w:sz w:val="28"/>
          <w:szCs w:val="28"/>
        </w:rPr>
        <w:t>н</w:t>
      </w:r>
      <w:r w:rsidRPr="00983A49">
        <w:rPr>
          <w:rFonts w:ascii="Times New Roman" w:hAnsi="Times New Roman" w:cs="Times New Roman"/>
          <w:sz w:val="28"/>
          <w:szCs w:val="28"/>
        </w:rPr>
        <w:t>ными подтвержденными на пратике.</w:t>
      </w:r>
    </w:p>
    <w:p w14:paraId="015B722B"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Четвертый этап – проверка вычислительного эксперимента. На данном этапе система должна пройти определенное количество опытов, при прохождении которых она должна обеспечивать необходимую точность результатов. Затем, после обработки результатов, полученных при провед</w:t>
      </w:r>
      <w:r w:rsidRPr="00983A49">
        <w:rPr>
          <w:rFonts w:ascii="Times New Roman" w:hAnsi="Times New Roman" w:cs="Times New Roman"/>
          <w:sz w:val="28"/>
          <w:szCs w:val="28"/>
        </w:rPr>
        <w:t>е</w:t>
      </w:r>
      <w:r w:rsidRPr="00983A49">
        <w:rPr>
          <w:rFonts w:ascii="Times New Roman" w:hAnsi="Times New Roman" w:cs="Times New Roman"/>
          <w:sz w:val="28"/>
          <w:szCs w:val="28"/>
        </w:rPr>
        <w:t>нии эксперимента некое количество раз при одинаковых входных данных ищется средние показатели величин.</w:t>
      </w:r>
    </w:p>
    <w:p w14:paraId="2C3793AB"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Пятый этап – анализ результатов моделирования. Сюда входит выбор оптимального решения из множества вариантов. Формулировка вывода и условий, при которых полученная модель наиболее эфективна.</w:t>
      </w:r>
      <w:r w:rsidRPr="00983A49">
        <w:rPr>
          <w:rStyle w:val="a5"/>
          <w:rFonts w:ascii="Times New Roman" w:hAnsi="Times New Roman" w:cs="Times New Roman"/>
          <w:sz w:val="28"/>
          <w:szCs w:val="28"/>
        </w:rPr>
        <w:footnoteReference w:id="15"/>
      </w:r>
      <w:r w:rsidRPr="00983A49">
        <w:rPr>
          <w:rFonts w:ascii="Times New Roman" w:hAnsi="Times New Roman" w:cs="Times New Roman"/>
          <w:sz w:val="28"/>
          <w:szCs w:val="28"/>
        </w:rPr>
        <w:t xml:space="preserve"> </w:t>
      </w:r>
    </w:p>
    <w:p w14:paraId="6B28DBDD"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Разберем конкретный пример – задача на определение операторов справочной службы</w:t>
      </w:r>
      <w:r w:rsidRPr="00983A49">
        <w:rPr>
          <w:rStyle w:val="a5"/>
          <w:rFonts w:ascii="Times New Roman" w:hAnsi="Times New Roman" w:cs="Times New Roman"/>
          <w:sz w:val="28"/>
          <w:szCs w:val="28"/>
        </w:rPr>
        <w:footnoteReference w:id="16"/>
      </w:r>
      <w:r w:rsidRPr="00983A49">
        <w:rPr>
          <w:rFonts w:ascii="Times New Roman" w:hAnsi="Times New Roman" w:cs="Times New Roman"/>
          <w:sz w:val="28"/>
          <w:szCs w:val="28"/>
        </w:rPr>
        <w:t>. В справочную службу поступают запросы со сре</w:t>
      </w:r>
      <w:r w:rsidRPr="00983A49">
        <w:rPr>
          <w:rFonts w:ascii="Times New Roman" w:hAnsi="Times New Roman" w:cs="Times New Roman"/>
          <w:sz w:val="28"/>
          <w:szCs w:val="28"/>
        </w:rPr>
        <w:t>д</w:t>
      </w:r>
      <w:r w:rsidRPr="00983A49">
        <w:rPr>
          <w:rFonts w:ascii="Times New Roman" w:hAnsi="Times New Roman" w:cs="Times New Roman"/>
          <w:sz w:val="28"/>
          <w:szCs w:val="28"/>
        </w:rPr>
        <w:t xml:space="preserve">ним интервалом </w:t>
      </w:r>
      <w:r w:rsidRPr="00983A49">
        <w:rPr>
          <w:rFonts w:ascii="Times New Roman" w:hAnsi="Times New Roman" w:cs="Times New Roman"/>
          <w:sz w:val="28"/>
          <w:szCs w:val="28"/>
          <w:lang w:val="en-US"/>
        </w:rPr>
        <w:t xml:space="preserve"> </w:t>
      </w:r>
      <w:r w:rsidRPr="00983A49">
        <w:rPr>
          <w:rFonts w:ascii="Times New Roman" w:hAnsi="Times New Roman" w:cs="Times New Roman"/>
          <w:sz w:val="28"/>
          <w:szCs w:val="28"/>
        </w:rPr>
        <w:t xml:space="preserve"> и средним временем работы с одним клиентом и некот</w:t>
      </w:r>
      <w:r w:rsidRPr="00983A49">
        <w:rPr>
          <w:rFonts w:ascii="Times New Roman" w:hAnsi="Times New Roman" w:cs="Times New Roman"/>
          <w:sz w:val="28"/>
          <w:szCs w:val="28"/>
        </w:rPr>
        <w:t>о</w:t>
      </w:r>
      <w:r w:rsidRPr="00983A49">
        <w:rPr>
          <w:rFonts w:ascii="Times New Roman" w:hAnsi="Times New Roman" w:cs="Times New Roman"/>
          <w:sz w:val="28"/>
          <w:szCs w:val="28"/>
        </w:rPr>
        <w:t>рым допустимым процентом отказа при условии что в очереди находится колчество человек не привышающее допустимое (система не имеет б</w:t>
      </w:r>
      <w:r w:rsidRPr="00983A49">
        <w:rPr>
          <w:rFonts w:ascii="Times New Roman" w:hAnsi="Times New Roman" w:cs="Times New Roman"/>
          <w:sz w:val="28"/>
          <w:szCs w:val="28"/>
        </w:rPr>
        <w:t>у</w:t>
      </w:r>
      <w:r w:rsidRPr="00983A49">
        <w:rPr>
          <w:rFonts w:ascii="Times New Roman" w:hAnsi="Times New Roman" w:cs="Times New Roman"/>
          <w:sz w:val="28"/>
          <w:szCs w:val="28"/>
        </w:rPr>
        <w:t>ферной памяти для удерживания клиента)</w:t>
      </w:r>
      <w:r w:rsidRPr="00983A49">
        <w:rPr>
          <w:rFonts w:ascii="Times New Roman" w:hAnsi="Times New Roman" w:cs="Times New Roman"/>
          <w:sz w:val="28"/>
          <w:szCs w:val="28"/>
          <w:lang w:val="en-US"/>
        </w:rPr>
        <w:t xml:space="preserve">. </w:t>
      </w:r>
      <w:proofErr w:type="gramStart"/>
      <w:r w:rsidRPr="00983A49">
        <w:rPr>
          <w:rFonts w:ascii="Times New Roman" w:hAnsi="Times New Roman" w:cs="Times New Roman"/>
          <w:sz w:val="28"/>
          <w:szCs w:val="28"/>
          <w:lang w:val="en-US"/>
        </w:rPr>
        <w:t>Для начала, определяем основные характеристики данной системы.</w:t>
      </w:r>
      <w:proofErr w:type="gramEnd"/>
      <w:r w:rsidRPr="00983A49">
        <w:rPr>
          <w:rFonts w:ascii="Times New Roman" w:hAnsi="Times New Roman" w:cs="Times New Roman"/>
          <w:sz w:val="28"/>
          <w:szCs w:val="28"/>
          <w:lang w:val="en-US"/>
        </w:rPr>
        <w:t xml:space="preserve"> </w:t>
      </w:r>
      <w:r w:rsidRPr="00983A49">
        <w:rPr>
          <w:rFonts w:ascii="Times New Roman" w:hAnsi="Times New Roman" w:cs="Times New Roman"/>
          <w:sz w:val="28"/>
          <w:szCs w:val="28"/>
        </w:rPr>
        <w:t>Представим себе эту модел: в операторской службе работает ограниченное число работников, на прот</w:t>
      </w:r>
      <w:r w:rsidRPr="00983A49">
        <w:rPr>
          <w:rFonts w:ascii="Times New Roman" w:hAnsi="Times New Roman" w:cs="Times New Roman"/>
          <w:sz w:val="28"/>
          <w:szCs w:val="28"/>
        </w:rPr>
        <w:t>я</w:t>
      </w:r>
      <w:r w:rsidRPr="00983A49">
        <w:rPr>
          <w:rFonts w:ascii="Times New Roman" w:hAnsi="Times New Roman" w:cs="Times New Roman"/>
          <w:sz w:val="28"/>
          <w:szCs w:val="28"/>
        </w:rPr>
        <w:t>жении некоторого промежутка времени в эту службу звонят потребители, при этом каждый из них может дозвониться и получить услугу только при том условии, что есть свободный оператор (т.к. по условию, нет буферной памяти), в ином случае, его входные данные получают атказ. При этом доля всех отказов системы в данный промежуток времени  не должен пр</w:t>
      </w:r>
      <w:r w:rsidRPr="00983A49">
        <w:rPr>
          <w:rFonts w:ascii="Times New Roman" w:hAnsi="Times New Roman" w:cs="Times New Roman"/>
          <w:sz w:val="28"/>
          <w:szCs w:val="28"/>
        </w:rPr>
        <w:t>и</w:t>
      </w:r>
      <w:r w:rsidRPr="00983A49">
        <w:rPr>
          <w:rFonts w:ascii="Times New Roman" w:hAnsi="Times New Roman" w:cs="Times New Roman"/>
          <w:sz w:val="28"/>
          <w:szCs w:val="28"/>
        </w:rPr>
        <w:t>вышать определенного процента. В таком случае, получив экспереме</w:t>
      </w:r>
      <w:r w:rsidRPr="00983A49">
        <w:rPr>
          <w:rFonts w:ascii="Times New Roman" w:hAnsi="Times New Roman" w:cs="Times New Roman"/>
          <w:sz w:val="28"/>
          <w:szCs w:val="28"/>
        </w:rPr>
        <w:t>н</w:t>
      </w:r>
      <w:r w:rsidRPr="00983A49">
        <w:rPr>
          <w:rFonts w:ascii="Times New Roman" w:hAnsi="Times New Roman" w:cs="Times New Roman"/>
          <w:sz w:val="28"/>
          <w:szCs w:val="28"/>
        </w:rPr>
        <w:t>тальные данные в результате наблюдения за системой в течении опред</w:t>
      </w:r>
      <w:r w:rsidRPr="00983A49">
        <w:rPr>
          <w:rFonts w:ascii="Times New Roman" w:hAnsi="Times New Roman" w:cs="Times New Roman"/>
          <w:sz w:val="28"/>
          <w:szCs w:val="28"/>
        </w:rPr>
        <w:t>е</w:t>
      </w:r>
      <w:r w:rsidRPr="00983A49">
        <w:rPr>
          <w:rFonts w:ascii="Times New Roman" w:hAnsi="Times New Roman" w:cs="Times New Roman"/>
          <w:sz w:val="28"/>
          <w:szCs w:val="28"/>
        </w:rPr>
        <w:t>ленного промежутка времени можно определить примерное время, кот</w:t>
      </w:r>
      <w:r w:rsidRPr="00983A49">
        <w:rPr>
          <w:rFonts w:ascii="Times New Roman" w:hAnsi="Times New Roman" w:cs="Times New Roman"/>
          <w:sz w:val="28"/>
          <w:szCs w:val="28"/>
        </w:rPr>
        <w:t>о</w:t>
      </w:r>
      <w:r w:rsidRPr="00983A49">
        <w:rPr>
          <w:rFonts w:ascii="Times New Roman" w:hAnsi="Times New Roman" w:cs="Times New Roman"/>
          <w:sz w:val="28"/>
          <w:szCs w:val="28"/>
        </w:rPr>
        <w:t>рое требуется для обслуживания одного клиента, и средний интервал с к</w:t>
      </w:r>
      <w:r w:rsidRPr="00983A49">
        <w:rPr>
          <w:rFonts w:ascii="Times New Roman" w:hAnsi="Times New Roman" w:cs="Times New Roman"/>
          <w:sz w:val="28"/>
          <w:szCs w:val="28"/>
        </w:rPr>
        <w:t>о</w:t>
      </w:r>
      <w:r w:rsidRPr="00983A49">
        <w:rPr>
          <w:rFonts w:ascii="Times New Roman" w:hAnsi="Times New Roman" w:cs="Times New Roman"/>
          <w:sz w:val="28"/>
          <w:szCs w:val="28"/>
        </w:rPr>
        <w:t>торым поступают заявки клиентов. Таким образом, зная количество оп</w:t>
      </w:r>
      <w:r w:rsidRPr="00983A49">
        <w:rPr>
          <w:rFonts w:ascii="Times New Roman" w:hAnsi="Times New Roman" w:cs="Times New Roman"/>
          <w:sz w:val="28"/>
          <w:szCs w:val="28"/>
        </w:rPr>
        <w:t>е</w:t>
      </w:r>
      <w:r w:rsidRPr="00983A49">
        <w:rPr>
          <w:rFonts w:ascii="Times New Roman" w:hAnsi="Times New Roman" w:cs="Times New Roman"/>
          <w:sz w:val="28"/>
          <w:szCs w:val="28"/>
        </w:rPr>
        <w:t>раторов в компании, принимающей звонки, построив график зависимости интервала звонков от времени и работы с клиентом можно будет опред</w:t>
      </w:r>
      <w:r w:rsidRPr="00983A49">
        <w:rPr>
          <w:rFonts w:ascii="Times New Roman" w:hAnsi="Times New Roman" w:cs="Times New Roman"/>
          <w:sz w:val="28"/>
          <w:szCs w:val="28"/>
        </w:rPr>
        <w:t>е</w:t>
      </w:r>
      <w:r w:rsidRPr="00983A49">
        <w:rPr>
          <w:rFonts w:ascii="Times New Roman" w:hAnsi="Times New Roman" w:cs="Times New Roman"/>
          <w:sz w:val="28"/>
          <w:szCs w:val="28"/>
        </w:rPr>
        <w:t>лить в какие промежутки времени еть более загружена, а в какие свободна, то есть для повышения рациональности в какое время требуется работа всего коллектива, а в какой промежуток не требуется такое количество функцианирующих операторов. Кроме того, зная эти данные, можно и</w:t>
      </w:r>
      <w:r w:rsidRPr="00983A49">
        <w:rPr>
          <w:rFonts w:ascii="Times New Roman" w:hAnsi="Times New Roman" w:cs="Times New Roman"/>
          <w:sz w:val="28"/>
          <w:szCs w:val="28"/>
        </w:rPr>
        <w:t>з</w:t>
      </w:r>
      <w:r w:rsidRPr="00983A49">
        <w:rPr>
          <w:rFonts w:ascii="Times New Roman" w:hAnsi="Times New Roman" w:cs="Times New Roman"/>
          <w:sz w:val="28"/>
          <w:szCs w:val="28"/>
        </w:rPr>
        <w:t>менить процент отказов в приеме запросов при изменении определенных данных системы этот процент может увеличится или уменьшится более или менее интенсивно.</w:t>
      </w:r>
      <w:r w:rsidRPr="00983A49">
        <w:rPr>
          <w:rFonts w:ascii="Times New Roman" w:hAnsi="Times New Roman" w:cs="Times New Roman"/>
          <w:sz w:val="28"/>
          <w:szCs w:val="28"/>
        </w:rPr>
        <w:br w:type="page"/>
      </w:r>
    </w:p>
    <w:p w14:paraId="1987A356" w14:textId="77777777" w:rsidR="008B1B7A" w:rsidRPr="00983A49" w:rsidRDefault="008B1B7A" w:rsidP="00983A49">
      <w:pPr>
        <w:tabs>
          <w:tab w:val="left" w:pos="0"/>
        </w:tabs>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Итак, для удобства вычисления, экономии средств и времени испол</w:t>
      </w:r>
      <w:r w:rsidRPr="00983A49">
        <w:rPr>
          <w:rFonts w:ascii="Times New Roman" w:hAnsi="Times New Roman" w:cs="Times New Roman"/>
          <w:sz w:val="28"/>
          <w:szCs w:val="28"/>
        </w:rPr>
        <w:t>ь</w:t>
      </w:r>
      <w:r w:rsidRPr="00983A49">
        <w:rPr>
          <w:rFonts w:ascii="Times New Roman" w:hAnsi="Times New Roman" w:cs="Times New Roman"/>
          <w:sz w:val="28"/>
          <w:szCs w:val="28"/>
        </w:rPr>
        <w:t>зуется моделирование. Моделирование может быть материальным и а</w:t>
      </w:r>
      <w:r w:rsidRPr="00983A49">
        <w:rPr>
          <w:rFonts w:ascii="Times New Roman" w:hAnsi="Times New Roman" w:cs="Times New Roman"/>
          <w:sz w:val="28"/>
          <w:szCs w:val="28"/>
        </w:rPr>
        <w:t>б</w:t>
      </w:r>
      <w:r w:rsidRPr="00983A49">
        <w:rPr>
          <w:rFonts w:ascii="Times New Roman" w:hAnsi="Times New Roman" w:cs="Times New Roman"/>
          <w:sz w:val="28"/>
          <w:szCs w:val="28"/>
        </w:rPr>
        <w:t>страктным, к материальному моделированию относятся полунатурное м</w:t>
      </w:r>
      <w:r w:rsidRPr="00983A49">
        <w:rPr>
          <w:rFonts w:ascii="Times New Roman" w:hAnsi="Times New Roman" w:cs="Times New Roman"/>
          <w:sz w:val="28"/>
          <w:szCs w:val="28"/>
        </w:rPr>
        <w:t>о</w:t>
      </w:r>
      <w:r w:rsidRPr="00983A49">
        <w:rPr>
          <w:rFonts w:ascii="Times New Roman" w:hAnsi="Times New Roman" w:cs="Times New Roman"/>
          <w:sz w:val="28"/>
          <w:szCs w:val="28"/>
        </w:rPr>
        <w:t>делирование, а к абстрактному – матемотическое. Одним из видов матем</w:t>
      </w:r>
      <w:r w:rsidRPr="00983A49">
        <w:rPr>
          <w:rFonts w:ascii="Times New Roman" w:hAnsi="Times New Roman" w:cs="Times New Roman"/>
          <w:sz w:val="28"/>
          <w:szCs w:val="28"/>
        </w:rPr>
        <w:t>а</w:t>
      </w:r>
      <w:r w:rsidRPr="00983A49">
        <w:rPr>
          <w:rFonts w:ascii="Times New Roman" w:hAnsi="Times New Roman" w:cs="Times New Roman"/>
          <w:sz w:val="28"/>
          <w:szCs w:val="28"/>
        </w:rPr>
        <w:t>тических моделей являются имитационные модели, главная задача кот</w:t>
      </w:r>
      <w:r w:rsidRPr="00983A49">
        <w:rPr>
          <w:rFonts w:ascii="Times New Roman" w:hAnsi="Times New Roman" w:cs="Times New Roman"/>
          <w:sz w:val="28"/>
          <w:szCs w:val="28"/>
        </w:rPr>
        <w:t>о</w:t>
      </w:r>
      <w:r w:rsidRPr="00983A49">
        <w:rPr>
          <w:rFonts w:ascii="Times New Roman" w:hAnsi="Times New Roman" w:cs="Times New Roman"/>
          <w:sz w:val="28"/>
          <w:szCs w:val="28"/>
        </w:rPr>
        <w:t>рых обрабатывать входные данные с учетом каких либо погрешностей и случайных факторов, причем чем больше эти случайностей, тем более точно и приближенно к реальности будет работать эта модель. К имитац</w:t>
      </w:r>
      <w:r w:rsidRPr="00983A49">
        <w:rPr>
          <w:rFonts w:ascii="Times New Roman" w:hAnsi="Times New Roman" w:cs="Times New Roman"/>
          <w:sz w:val="28"/>
          <w:szCs w:val="28"/>
        </w:rPr>
        <w:t>и</w:t>
      </w:r>
      <w:r w:rsidRPr="00983A49">
        <w:rPr>
          <w:rFonts w:ascii="Times New Roman" w:hAnsi="Times New Roman" w:cs="Times New Roman"/>
          <w:sz w:val="28"/>
          <w:szCs w:val="28"/>
        </w:rPr>
        <w:t>онным моделям относятся модели систем массового обслуживания. Мод</w:t>
      </w:r>
      <w:r w:rsidRPr="00983A49">
        <w:rPr>
          <w:rFonts w:ascii="Times New Roman" w:hAnsi="Times New Roman" w:cs="Times New Roman"/>
          <w:sz w:val="28"/>
          <w:szCs w:val="28"/>
        </w:rPr>
        <w:t>е</w:t>
      </w:r>
      <w:r w:rsidRPr="00983A49">
        <w:rPr>
          <w:rFonts w:ascii="Times New Roman" w:hAnsi="Times New Roman" w:cs="Times New Roman"/>
          <w:sz w:val="28"/>
          <w:szCs w:val="28"/>
        </w:rPr>
        <w:t>ли такого типа можно разделять по разным характеристикам: по колич</w:t>
      </w:r>
      <w:r w:rsidRPr="00983A49">
        <w:rPr>
          <w:rFonts w:ascii="Times New Roman" w:hAnsi="Times New Roman" w:cs="Times New Roman"/>
          <w:sz w:val="28"/>
          <w:szCs w:val="28"/>
        </w:rPr>
        <w:t>е</w:t>
      </w:r>
      <w:r w:rsidRPr="00983A49">
        <w:rPr>
          <w:rFonts w:ascii="Times New Roman" w:hAnsi="Times New Roman" w:cs="Times New Roman"/>
          <w:sz w:val="28"/>
          <w:szCs w:val="28"/>
        </w:rPr>
        <w:t>ству каналов обслуживания они бывают одноканальные и многоканал</w:t>
      </w:r>
      <w:r w:rsidRPr="00983A49">
        <w:rPr>
          <w:rFonts w:ascii="Times New Roman" w:hAnsi="Times New Roman" w:cs="Times New Roman"/>
          <w:sz w:val="28"/>
          <w:szCs w:val="28"/>
        </w:rPr>
        <w:t>ь</w:t>
      </w:r>
      <w:r w:rsidRPr="00983A49">
        <w:rPr>
          <w:rFonts w:ascii="Times New Roman" w:hAnsi="Times New Roman" w:cs="Times New Roman"/>
          <w:sz w:val="28"/>
          <w:szCs w:val="28"/>
        </w:rPr>
        <w:t>ные, по характеру источника требований такие модели делятся на замкн</w:t>
      </w:r>
      <w:r w:rsidRPr="00983A49">
        <w:rPr>
          <w:rFonts w:ascii="Times New Roman" w:hAnsi="Times New Roman" w:cs="Times New Roman"/>
          <w:sz w:val="28"/>
          <w:szCs w:val="28"/>
        </w:rPr>
        <w:t>у</w:t>
      </w:r>
      <w:r w:rsidRPr="00983A49">
        <w:rPr>
          <w:rFonts w:ascii="Times New Roman" w:hAnsi="Times New Roman" w:cs="Times New Roman"/>
          <w:sz w:val="28"/>
          <w:szCs w:val="28"/>
        </w:rPr>
        <w:t xml:space="preserve">тые и не замкнутые, а по характеру организации система может получать </w:t>
      </w:r>
      <w:r w:rsidRPr="00983A49">
        <w:rPr>
          <w:rFonts w:ascii="Times New Roman" w:hAnsi="Times New Roman" w:cs="Times New Roman"/>
          <w:sz w:val="28"/>
          <w:szCs w:val="28"/>
          <w:lang w:val="en-US"/>
        </w:rPr>
        <w:t xml:space="preserve">днанные с отказом, с ожиданиями, с ограничением ожидания. </w:t>
      </w:r>
      <w:proofErr w:type="gramStart"/>
      <w:r w:rsidRPr="00983A49">
        <w:rPr>
          <w:rFonts w:ascii="Times New Roman" w:hAnsi="Times New Roman" w:cs="Times New Roman"/>
          <w:sz w:val="28"/>
          <w:szCs w:val="28"/>
          <w:lang w:val="en-US"/>
        </w:rPr>
        <w:t>Также, существуют определенные правила, по которым создаются имитационные модели СМО.</w:t>
      </w:r>
      <w:proofErr w:type="gramEnd"/>
      <w:r w:rsidRPr="00983A49">
        <w:rPr>
          <w:rFonts w:ascii="Times New Roman" w:hAnsi="Times New Roman" w:cs="Times New Roman"/>
          <w:sz w:val="28"/>
          <w:szCs w:val="28"/>
          <w:lang w:val="en-US"/>
        </w:rPr>
        <w:t xml:space="preserve"> </w:t>
      </w:r>
      <w:proofErr w:type="gramStart"/>
      <w:r w:rsidRPr="00983A49">
        <w:rPr>
          <w:rFonts w:ascii="Times New Roman" w:hAnsi="Times New Roman" w:cs="Times New Roman"/>
          <w:sz w:val="28"/>
          <w:szCs w:val="28"/>
          <w:lang w:val="en-US"/>
        </w:rPr>
        <w:t>Они включают в себя пять этапов, при выполнении которых можно разработать наиболее рациональное решение системы, которое будет схоже по характеристикам с реальной СМО, что поможет определить и исправить ее недостатки.</w:t>
      </w:r>
      <w:proofErr w:type="gramEnd"/>
      <w:r w:rsidRPr="00983A49">
        <w:rPr>
          <w:rFonts w:ascii="Times New Roman" w:hAnsi="Times New Roman" w:cs="Times New Roman"/>
          <w:sz w:val="28"/>
          <w:szCs w:val="28"/>
          <w:lang w:val="en-US"/>
        </w:rPr>
        <w:t xml:space="preserve"> </w:t>
      </w:r>
    </w:p>
    <w:p w14:paraId="10758572" w14:textId="1142DA80" w:rsidR="008B1B7A" w:rsidRPr="00983A49" w:rsidRDefault="008B1B7A" w:rsidP="00983A49">
      <w:pPr>
        <w:widowControl w:val="0"/>
        <w:autoSpaceDE w:val="0"/>
        <w:autoSpaceDN w:val="0"/>
        <w:adjustRightInd w:val="0"/>
        <w:spacing w:line="360" w:lineRule="auto"/>
        <w:ind w:right="276" w:firstLine="851"/>
        <w:jc w:val="center"/>
        <w:rPr>
          <w:rFonts w:ascii="Times New Roman" w:hAnsi="Times New Roman" w:cs="Times New Roman"/>
          <w:color w:val="000000" w:themeColor="text1"/>
          <w:sz w:val="28"/>
          <w:szCs w:val="28"/>
        </w:rPr>
      </w:pPr>
      <w:r w:rsidRPr="00983A49">
        <w:rPr>
          <w:rFonts w:ascii="Times New Roman" w:hAnsi="Times New Roman" w:cs="Times New Roman"/>
          <w:color w:val="000000" w:themeColor="text1"/>
          <w:sz w:val="28"/>
          <w:szCs w:val="28"/>
        </w:rPr>
        <w:br w:type="page"/>
      </w:r>
    </w:p>
    <w:p w14:paraId="2703F9F2" w14:textId="77777777" w:rsidR="008B1B7A" w:rsidRPr="003E04A9" w:rsidRDefault="008B1B7A" w:rsidP="003E04A9">
      <w:pPr>
        <w:pStyle w:val="1"/>
        <w:jc w:val="center"/>
        <w:rPr>
          <w:b w:val="0"/>
          <w:sz w:val="32"/>
          <w:szCs w:val="32"/>
        </w:rPr>
      </w:pPr>
      <w:bookmarkStart w:id="7" w:name="_Toc323064641"/>
      <w:r w:rsidRPr="003E04A9">
        <w:rPr>
          <w:b w:val="0"/>
          <w:sz w:val="32"/>
          <w:szCs w:val="32"/>
        </w:rPr>
        <w:t>Глава 2. Разработка имитационной модели очереди</w:t>
      </w:r>
      <w:bookmarkEnd w:id="7"/>
    </w:p>
    <w:p w14:paraId="39B9234F" w14:textId="77777777" w:rsidR="00983A49" w:rsidRPr="003E04A9" w:rsidRDefault="00983A49" w:rsidP="00F66A59">
      <w:pPr>
        <w:pStyle w:val="2"/>
      </w:pPr>
    </w:p>
    <w:p w14:paraId="5E9876A7" w14:textId="77777777" w:rsidR="008B1B7A" w:rsidRPr="003E04A9" w:rsidRDefault="008B1B7A" w:rsidP="00F66A59">
      <w:pPr>
        <w:pStyle w:val="2"/>
      </w:pPr>
      <w:bookmarkStart w:id="8" w:name="_Toc323064642"/>
      <w:r w:rsidRPr="003E04A9">
        <w:t>2.1 Создание имитационной модели в среде програмирования</w:t>
      </w:r>
      <w:bookmarkEnd w:id="8"/>
    </w:p>
    <w:p w14:paraId="1A0CD849"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b/>
          <w:sz w:val="28"/>
          <w:szCs w:val="28"/>
        </w:rPr>
        <w:t xml:space="preserve"> </w:t>
      </w:r>
      <w:r w:rsidRPr="00983A49">
        <w:rPr>
          <w:rFonts w:ascii="Times New Roman" w:hAnsi="Times New Roman" w:cs="Times New Roman"/>
          <w:sz w:val="28"/>
          <w:szCs w:val="28"/>
        </w:rPr>
        <w:t>Рассмотрим задачу на моделирование из задачника-практикума по и</w:t>
      </w:r>
      <w:r w:rsidRPr="00983A49">
        <w:rPr>
          <w:rFonts w:ascii="Times New Roman" w:hAnsi="Times New Roman" w:cs="Times New Roman"/>
          <w:sz w:val="28"/>
          <w:szCs w:val="28"/>
        </w:rPr>
        <w:t>н</w:t>
      </w:r>
      <w:r w:rsidRPr="00983A49">
        <w:rPr>
          <w:rFonts w:ascii="Times New Roman" w:hAnsi="Times New Roman" w:cs="Times New Roman"/>
          <w:sz w:val="28"/>
          <w:szCs w:val="28"/>
        </w:rPr>
        <w:t>форматике и ИКТ Л.А Залоговой.  Имеется магазин с одним продавцом, в который случайным образом входят покупатели. Если продавец свободен, он сразу начинает обслуживать покупателя, если нет, покупатель стан</w:t>
      </w:r>
      <w:r w:rsidRPr="00983A49">
        <w:rPr>
          <w:rFonts w:ascii="Times New Roman" w:hAnsi="Times New Roman" w:cs="Times New Roman"/>
          <w:sz w:val="28"/>
          <w:szCs w:val="28"/>
        </w:rPr>
        <w:t>о</w:t>
      </w:r>
      <w:r w:rsidRPr="00983A49">
        <w:rPr>
          <w:rFonts w:ascii="Times New Roman" w:hAnsi="Times New Roman" w:cs="Times New Roman"/>
          <w:sz w:val="28"/>
          <w:szCs w:val="28"/>
        </w:rPr>
        <w:t xml:space="preserve">вится в очередь (количество людей в очереди не ограничено). </w:t>
      </w:r>
    </w:p>
    <w:p w14:paraId="79D22668"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Цель моделирования – исследовать ситуацию при изменении разли</w:t>
      </w:r>
      <w:r w:rsidRPr="00983A49">
        <w:rPr>
          <w:rFonts w:ascii="Times New Roman" w:hAnsi="Times New Roman" w:cs="Times New Roman"/>
          <w:sz w:val="28"/>
          <w:szCs w:val="28"/>
        </w:rPr>
        <w:t>ч</w:t>
      </w:r>
      <w:r w:rsidRPr="00983A49">
        <w:rPr>
          <w:rFonts w:ascii="Times New Roman" w:hAnsi="Times New Roman" w:cs="Times New Roman"/>
          <w:sz w:val="28"/>
          <w:szCs w:val="28"/>
        </w:rPr>
        <w:t>ных факторов. Сделать выводы и дать рекомендации по улучшению кач</w:t>
      </w:r>
      <w:r w:rsidRPr="00983A49">
        <w:rPr>
          <w:rFonts w:ascii="Times New Roman" w:hAnsi="Times New Roman" w:cs="Times New Roman"/>
          <w:sz w:val="28"/>
          <w:szCs w:val="28"/>
        </w:rPr>
        <w:t>е</w:t>
      </w:r>
      <w:r w:rsidRPr="00983A49">
        <w:rPr>
          <w:rFonts w:ascii="Times New Roman" w:hAnsi="Times New Roman" w:cs="Times New Roman"/>
          <w:sz w:val="28"/>
          <w:szCs w:val="28"/>
        </w:rPr>
        <w:t>ства обслуживания.</w:t>
      </w:r>
    </w:p>
    <w:p w14:paraId="0E186556"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Для начала моделирования следует разобрать данную задачу с теор</w:t>
      </w:r>
      <w:r w:rsidRPr="00983A49">
        <w:rPr>
          <w:rFonts w:ascii="Times New Roman" w:hAnsi="Times New Roman" w:cs="Times New Roman"/>
          <w:sz w:val="28"/>
          <w:szCs w:val="28"/>
        </w:rPr>
        <w:t>и</w:t>
      </w:r>
      <w:r w:rsidRPr="00983A49">
        <w:rPr>
          <w:rFonts w:ascii="Times New Roman" w:hAnsi="Times New Roman" w:cs="Times New Roman"/>
          <w:sz w:val="28"/>
          <w:szCs w:val="28"/>
        </w:rPr>
        <w:t xml:space="preserve">тической стороны. То есть ответить на вопрос «что известно об очереди?» </w:t>
      </w:r>
    </w:p>
    <w:p w14:paraId="58F449F7" w14:textId="77777777" w:rsidR="008B1B7A" w:rsidRPr="00983A49" w:rsidRDefault="008B1B7A" w:rsidP="00983A49">
      <w:pPr>
        <w:spacing w:line="360" w:lineRule="auto"/>
        <w:ind w:firstLine="426"/>
        <w:jc w:val="both"/>
        <w:rPr>
          <w:rFonts w:ascii="Times New Roman" w:hAnsi="Times New Roman" w:cs="Times New Roman"/>
          <w:sz w:val="28"/>
          <w:szCs w:val="28"/>
        </w:rPr>
      </w:pPr>
      <w:r w:rsidRPr="00983A49">
        <w:rPr>
          <w:rFonts w:ascii="Times New Roman" w:hAnsi="Times New Roman" w:cs="Times New Roman"/>
          <w:sz w:val="28"/>
          <w:szCs w:val="28"/>
        </w:rPr>
        <w:t>В основе данной модели лежит случайный процесс прихода покупат</w:t>
      </w:r>
      <w:r w:rsidRPr="00983A49">
        <w:rPr>
          <w:rFonts w:ascii="Times New Roman" w:hAnsi="Times New Roman" w:cs="Times New Roman"/>
          <w:sz w:val="28"/>
          <w:szCs w:val="28"/>
        </w:rPr>
        <w:t>е</w:t>
      </w:r>
      <w:r w:rsidRPr="00983A49">
        <w:rPr>
          <w:rFonts w:ascii="Times New Roman" w:hAnsi="Times New Roman" w:cs="Times New Roman"/>
          <w:sz w:val="28"/>
          <w:szCs w:val="28"/>
        </w:rPr>
        <w:t>лей в магазин. Подобные случайные промежутки могут быть установле</w:t>
      </w:r>
      <w:r w:rsidRPr="00983A49">
        <w:rPr>
          <w:rFonts w:ascii="Times New Roman" w:hAnsi="Times New Roman" w:cs="Times New Roman"/>
          <w:sz w:val="28"/>
          <w:szCs w:val="28"/>
        </w:rPr>
        <w:t>н</w:t>
      </w:r>
      <w:r w:rsidRPr="00983A49">
        <w:rPr>
          <w:rFonts w:ascii="Times New Roman" w:hAnsi="Times New Roman" w:cs="Times New Roman"/>
          <w:sz w:val="28"/>
          <w:szCs w:val="28"/>
        </w:rPr>
        <w:t>ны только многочисленными наблюдениями. Для решения данной пр</w:t>
      </w:r>
      <w:r w:rsidRPr="00983A49">
        <w:rPr>
          <w:rFonts w:ascii="Times New Roman" w:hAnsi="Times New Roman" w:cs="Times New Roman"/>
          <w:sz w:val="28"/>
          <w:szCs w:val="28"/>
        </w:rPr>
        <w:t>о</w:t>
      </w:r>
      <w:r w:rsidRPr="00983A49">
        <w:rPr>
          <w:rFonts w:ascii="Times New Roman" w:hAnsi="Times New Roman" w:cs="Times New Roman"/>
          <w:sz w:val="28"/>
          <w:szCs w:val="28"/>
        </w:rPr>
        <w:t>блемы нужно взять определенный промежуток времени от 0 до Т при к</w:t>
      </w:r>
      <w:r w:rsidRPr="00983A49">
        <w:rPr>
          <w:rFonts w:ascii="Times New Roman" w:hAnsi="Times New Roman" w:cs="Times New Roman"/>
          <w:sz w:val="28"/>
          <w:szCs w:val="28"/>
        </w:rPr>
        <w:t>о</w:t>
      </w:r>
      <w:r w:rsidRPr="00983A49">
        <w:rPr>
          <w:rFonts w:ascii="Times New Roman" w:hAnsi="Times New Roman" w:cs="Times New Roman"/>
          <w:sz w:val="28"/>
          <w:szCs w:val="28"/>
        </w:rPr>
        <w:t>тором распределение между приходами новых покупателей можно считать равновероятным.</w:t>
      </w:r>
    </w:p>
    <w:p w14:paraId="2EC66BA3" w14:textId="77777777" w:rsidR="008B1B7A" w:rsidRPr="00983A49" w:rsidRDefault="008B1B7A" w:rsidP="00983A49">
      <w:pPr>
        <w:spacing w:line="360" w:lineRule="auto"/>
        <w:ind w:firstLine="426"/>
        <w:jc w:val="both"/>
        <w:rPr>
          <w:rFonts w:ascii="Times New Roman" w:hAnsi="Times New Roman" w:cs="Times New Roman"/>
          <w:sz w:val="28"/>
          <w:szCs w:val="28"/>
          <w:lang w:val="en-US"/>
        </w:rPr>
      </w:pPr>
      <w:r w:rsidRPr="00983A49">
        <w:rPr>
          <w:rFonts w:ascii="Times New Roman" w:hAnsi="Times New Roman" w:cs="Times New Roman"/>
          <w:sz w:val="28"/>
          <w:szCs w:val="28"/>
        </w:rPr>
        <w:t>Кроме того, по условию задачи, время обслуживания каждого покуп</w:t>
      </w:r>
      <w:r w:rsidRPr="00983A49">
        <w:rPr>
          <w:rFonts w:ascii="Times New Roman" w:hAnsi="Times New Roman" w:cs="Times New Roman"/>
          <w:sz w:val="28"/>
          <w:szCs w:val="28"/>
        </w:rPr>
        <w:t>а</w:t>
      </w:r>
      <w:r w:rsidRPr="00983A49">
        <w:rPr>
          <w:rFonts w:ascii="Times New Roman" w:hAnsi="Times New Roman" w:cs="Times New Roman"/>
          <w:sz w:val="28"/>
          <w:szCs w:val="28"/>
        </w:rPr>
        <w:t xml:space="preserve">теля, также, определяется слуйным значением в заданном промежутке от одной минуты до </w:t>
      </w:r>
      <w:r w:rsidRPr="00983A49">
        <w:rPr>
          <w:rFonts w:ascii="Times New Roman" w:hAnsi="Times New Roman" w:cs="Times New Roman"/>
          <w:sz w:val="28"/>
          <w:szCs w:val="28"/>
          <w:lang w:val="en-US"/>
        </w:rPr>
        <w:t>десяти.</w:t>
      </w:r>
    </w:p>
    <w:p w14:paraId="0D1C1D11" w14:textId="77777777" w:rsidR="008B1B7A" w:rsidRPr="00983A49" w:rsidRDefault="008B1B7A" w:rsidP="00983A49">
      <w:pPr>
        <w:spacing w:line="360" w:lineRule="auto"/>
        <w:ind w:firstLine="426"/>
        <w:jc w:val="both"/>
        <w:rPr>
          <w:rFonts w:ascii="Times New Roman" w:hAnsi="Times New Roman" w:cs="Times New Roman"/>
          <w:sz w:val="28"/>
          <w:szCs w:val="28"/>
        </w:rPr>
      </w:pPr>
      <w:proofErr w:type="gramStart"/>
      <w:r w:rsidRPr="00983A49">
        <w:rPr>
          <w:rFonts w:ascii="Times New Roman" w:hAnsi="Times New Roman" w:cs="Times New Roman"/>
          <w:sz w:val="28"/>
          <w:szCs w:val="28"/>
          <w:lang w:val="en-US"/>
        </w:rPr>
        <w:t xml:space="preserve">Максимальное количество человек в очереди (в программе определяется значением константы </w:t>
      </w:r>
      <w:r w:rsidRPr="00983A49">
        <w:rPr>
          <w:rFonts w:ascii="Times New Roman" w:hAnsi="Times New Roman" w:cs="Times New Roman"/>
          <w:i/>
          <w:sz w:val="28"/>
          <w:szCs w:val="28"/>
          <w:lang w:val="en-US"/>
        </w:rPr>
        <w:t>size</w:t>
      </w:r>
      <w:r w:rsidRPr="00983A49">
        <w:rPr>
          <w:rFonts w:ascii="Times New Roman" w:hAnsi="Times New Roman" w:cs="Times New Roman"/>
          <w:sz w:val="28"/>
          <w:szCs w:val="28"/>
          <w:lang w:val="en-US"/>
        </w:rPr>
        <w:t xml:space="preserve">) </w:t>
      </w:r>
      <w:r w:rsidRPr="00983A49">
        <w:rPr>
          <w:rFonts w:ascii="Times New Roman" w:hAnsi="Times New Roman" w:cs="Times New Roman"/>
          <w:sz w:val="28"/>
          <w:szCs w:val="28"/>
        </w:rPr>
        <w:t>условно можно принять за 72.</w:t>
      </w:r>
      <w:proofErr w:type="gramEnd"/>
      <w:r w:rsidRPr="00983A49">
        <w:rPr>
          <w:rFonts w:ascii="Times New Roman" w:hAnsi="Times New Roman" w:cs="Times New Roman"/>
          <w:sz w:val="28"/>
          <w:szCs w:val="28"/>
        </w:rPr>
        <w:t xml:space="preserve"> При условии задачи, что максимальный промежуток между приходами покуп</w:t>
      </w:r>
      <w:r w:rsidRPr="00983A49">
        <w:rPr>
          <w:rFonts w:ascii="Times New Roman" w:hAnsi="Times New Roman" w:cs="Times New Roman"/>
          <w:sz w:val="28"/>
          <w:szCs w:val="28"/>
        </w:rPr>
        <w:t>а</w:t>
      </w:r>
      <w:r w:rsidRPr="00983A49">
        <w:rPr>
          <w:rFonts w:ascii="Times New Roman" w:hAnsi="Times New Roman" w:cs="Times New Roman"/>
          <w:sz w:val="28"/>
          <w:szCs w:val="28"/>
        </w:rPr>
        <w:t>телей – 10 минут. За рабочую смену в 720 минут (</w:t>
      </w:r>
      <w:r w:rsidRPr="00983A49">
        <w:rPr>
          <w:rFonts w:ascii="Times New Roman" w:hAnsi="Times New Roman" w:cs="Times New Roman"/>
          <w:i/>
          <w:sz w:val="28"/>
          <w:szCs w:val="28"/>
        </w:rPr>
        <w:t>12 часов</w:t>
      </w:r>
      <w:r w:rsidRPr="00983A49">
        <w:rPr>
          <w:rFonts w:ascii="Times New Roman" w:hAnsi="Times New Roman" w:cs="Times New Roman"/>
          <w:sz w:val="28"/>
          <w:szCs w:val="28"/>
        </w:rPr>
        <w:t>) в магазине м</w:t>
      </w:r>
      <w:r w:rsidRPr="00983A49">
        <w:rPr>
          <w:rFonts w:ascii="Times New Roman" w:hAnsi="Times New Roman" w:cs="Times New Roman"/>
          <w:sz w:val="28"/>
          <w:szCs w:val="28"/>
        </w:rPr>
        <w:t>о</w:t>
      </w:r>
      <w:r w:rsidRPr="00983A49">
        <w:rPr>
          <w:rFonts w:ascii="Times New Roman" w:hAnsi="Times New Roman" w:cs="Times New Roman"/>
          <w:sz w:val="28"/>
          <w:szCs w:val="28"/>
        </w:rPr>
        <w:t>жет появится, условно, 72 покупателя. Время прихода каждого покупателя в программе записывается в ячейки массива</w:t>
      </w:r>
      <w:r w:rsidRPr="00983A49">
        <w:rPr>
          <w:rFonts w:ascii="Times New Roman" w:hAnsi="Times New Roman" w:cs="Times New Roman"/>
          <w:i/>
          <w:sz w:val="28"/>
          <w:szCs w:val="28"/>
        </w:rPr>
        <w:t xml:space="preserve"> С</w:t>
      </w:r>
      <w:r w:rsidRPr="00983A49">
        <w:rPr>
          <w:rFonts w:ascii="Times New Roman" w:hAnsi="Times New Roman" w:cs="Times New Roman"/>
          <w:sz w:val="28"/>
          <w:szCs w:val="28"/>
        </w:rPr>
        <w:t xml:space="preserve"> . Время прихода первого покупателя считае равным нулю. Последующие значения времени прихода клиентов считаются по формуле:</w:t>
      </w:r>
    </w:p>
    <w:p w14:paraId="0A93C848" w14:textId="77777777" w:rsidR="008B1B7A" w:rsidRPr="00983A49" w:rsidRDefault="008B1B7A" w:rsidP="00983A49">
      <w:pPr>
        <w:spacing w:line="360" w:lineRule="auto"/>
        <w:ind w:firstLine="426"/>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lang w:val="en-US"/>
                </w:rPr>
                <m:t>i+1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i+1</m:t>
              </m:r>
            </m:sub>
          </m:sSub>
        </m:oMath>
      </m:oMathPara>
    </w:p>
    <w:p w14:paraId="627720FC" w14:textId="77777777" w:rsidR="008B1B7A" w:rsidRPr="00983A49" w:rsidRDefault="008B1B7A" w:rsidP="00983A49">
      <w:pPr>
        <w:spacing w:line="360" w:lineRule="auto"/>
        <w:ind w:firstLine="426"/>
        <w:jc w:val="both"/>
        <w:rPr>
          <w:rFonts w:ascii="Times New Roman" w:hAnsi="Times New Roman" w:cs="Times New Roman"/>
          <w:sz w:val="28"/>
          <w:szCs w:val="28"/>
        </w:rPr>
      </w:pPr>
    </w:p>
    <w:p w14:paraId="0F39518B" w14:textId="77777777" w:rsidR="008B1B7A" w:rsidRPr="00983A49"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sz w:val="28"/>
          <w:szCs w:val="28"/>
        </w:rPr>
        <w:t xml:space="preserve">Где </w:t>
      </w:r>
      <w:r w:rsidRPr="00983A49">
        <w:rPr>
          <w:rFonts w:ascii="Times New Roman" w:hAnsi="Times New Roman" w:cs="Times New Roman"/>
          <w:sz w:val="28"/>
          <w:szCs w:val="28"/>
          <w:lang w:val="en-US"/>
        </w:rPr>
        <w:t xml:space="preserve">i - </w:t>
      </w:r>
      <w:r w:rsidRPr="00983A49">
        <w:rPr>
          <w:rFonts w:ascii="Times New Roman" w:hAnsi="Times New Roman" w:cs="Times New Roman"/>
          <w:sz w:val="28"/>
          <w:szCs w:val="28"/>
        </w:rPr>
        <w:t>это номер покупателя, а А – случайный промежуток между прих</w:t>
      </w:r>
      <w:r w:rsidRPr="00983A49">
        <w:rPr>
          <w:rFonts w:ascii="Times New Roman" w:hAnsi="Times New Roman" w:cs="Times New Roman"/>
          <w:sz w:val="28"/>
          <w:szCs w:val="28"/>
        </w:rPr>
        <w:t>о</w:t>
      </w:r>
      <w:r w:rsidRPr="00983A49">
        <w:rPr>
          <w:rFonts w:ascii="Times New Roman" w:hAnsi="Times New Roman" w:cs="Times New Roman"/>
          <w:sz w:val="28"/>
          <w:szCs w:val="28"/>
        </w:rPr>
        <w:t>дами покупателей, который задается , как:</w:t>
      </w:r>
    </w:p>
    <w:p w14:paraId="24FA0DDA" w14:textId="77777777" w:rsidR="008B1B7A" w:rsidRPr="00983A49" w:rsidRDefault="008B1B7A" w:rsidP="00983A49">
      <w:pPr>
        <w:spacing w:line="360" w:lineRule="auto"/>
        <w:ind w:firstLine="426"/>
        <w:jc w:val="both"/>
        <w:rPr>
          <w:rFonts w:ascii="Times New Roman" w:hAnsi="Times New Roman" w:cs="Times New Roman"/>
          <w:sz w:val="28"/>
          <w:szCs w:val="28"/>
        </w:rPr>
      </w:pPr>
      <m:oMathPara>
        <m:oMath>
          <m:r>
            <w:rPr>
              <w:rFonts w:ascii="Cambria Math" w:hAnsi="Cambria Math" w:cs="Times New Roman"/>
              <w:sz w:val="28"/>
              <w:szCs w:val="28"/>
            </w:rPr>
            <m:t>A</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=Random</m:t>
          </m:r>
          <m:d>
            <m:dPr>
              <m:ctrlPr>
                <w:rPr>
                  <w:rFonts w:ascii="Cambria Math" w:hAnsi="Cambria Math" w:cs="Times New Roman"/>
                  <w:i/>
                  <w:sz w:val="28"/>
                  <w:szCs w:val="28"/>
                </w:rPr>
              </m:ctrlPr>
            </m:dPr>
            <m:e>
              <m:r>
                <w:rPr>
                  <w:rFonts w:ascii="Cambria Math" w:hAnsi="Cambria Math" w:cs="Times New Roman"/>
                  <w:sz w:val="28"/>
                  <w:szCs w:val="28"/>
                  <w:lang w:val="en-US"/>
                </w:rPr>
                <m:t>prm</m:t>
              </m:r>
            </m:e>
          </m:d>
          <m:r>
            <w:rPr>
              <w:rFonts w:ascii="Cambria Math" w:hAnsi="Cambria Math" w:cs="Times New Roman"/>
              <w:sz w:val="28"/>
              <w:szCs w:val="28"/>
            </w:rPr>
            <m:t>+1</m:t>
          </m:r>
        </m:oMath>
      </m:oMathPara>
    </w:p>
    <w:p w14:paraId="27F21B32" w14:textId="77777777" w:rsidR="008B1B7A" w:rsidRPr="00983A49" w:rsidRDefault="008B1B7A" w:rsidP="00983A49">
      <w:pPr>
        <w:spacing w:line="360" w:lineRule="auto"/>
        <w:ind w:firstLine="426"/>
        <w:jc w:val="both"/>
        <w:rPr>
          <w:rFonts w:ascii="Times New Roman" w:hAnsi="Times New Roman" w:cs="Times New Roman"/>
          <w:sz w:val="28"/>
          <w:szCs w:val="28"/>
        </w:rPr>
      </w:pPr>
    </w:p>
    <w:p w14:paraId="0E0A0D15" w14:textId="77777777" w:rsidR="008B1B7A" w:rsidRPr="00983A49"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sz w:val="28"/>
          <w:szCs w:val="28"/>
        </w:rPr>
        <w:t xml:space="preserve">Где ячейка </w:t>
      </w:r>
      <w:r w:rsidRPr="00983A49">
        <w:rPr>
          <w:rFonts w:ascii="Times New Roman" w:hAnsi="Times New Roman" w:cs="Times New Roman"/>
          <w:i/>
          <w:sz w:val="28"/>
          <w:szCs w:val="28"/>
          <w:lang w:val="en-US"/>
        </w:rPr>
        <w:t xml:space="preserve">prm </w:t>
      </w:r>
      <w:r w:rsidRPr="00983A49">
        <w:rPr>
          <w:rFonts w:ascii="Times New Roman" w:hAnsi="Times New Roman" w:cs="Times New Roman"/>
          <w:sz w:val="28"/>
          <w:szCs w:val="28"/>
          <w:lang w:val="en-US"/>
        </w:rPr>
        <w:t xml:space="preserve">– </w:t>
      </w:r>
      <w:r w:rsidRPr="00983A49">
        <w:rPr>
          <w:rFonts w:ascii="Times New Roman" w:hAnsi="Times New Roman" w:cs="Times New Roman"/>
          <w:sz w:val="28"/>
          <w:szCs w:val="28"/>
        </w:rPr>
        <w:t>это значение максимального промежутка между прих</w:t>
      </w:r>
      <w:r w:rsidRPr="00983A49">
        <w:rPr>
          <w:rFonts w:ascii="Times New Roman" w:hAnsi="Times New Roman" w:cs="Times New Roman"/>
          <w:sz w:val="28"/>
          <w:szCs w:val="28"/>
        </w:rPr>
        <w:t>о</w:t>
      </w:r>
      <w:r w:rsidRPr="00983A49">
        <w:rPr>
          <w:rFonts w:ascii="Times New Roman" w:hAnsi="Times New Roman" w:cs="Times New Roman"/>
          <w:sz w:val="28"/>
          <w:szCs w:val="28"/>
        </w:rPr>
        <w:t>дами покупателей в магазин. Момент начала обслуживания первого пок</w:t>
      </w:r>
      <w:r w:rsidRPr="00983A49">
        <w:rPr>
          <w:rFonts w:ascii="Times New Roman" w:hAnsi="Times New Roman" w:cs="Times New Roman"/>
          <w:sz w:val="28"/>
          <w:szCs w:val="28"/>
        </w:rPr>
        <w:t>у</w:t>
      </w:r>
      <w:r w:rsidRPr="00983A49">
        <w:rPr>
          <w:rFonts w:ascii="Times New Roman" w:hAnsi="Times New Roman" w:cs="Times New Roman"/>
          <w:sz w:val="28"/>
          <w:szCs w:val="28"/>
        </w:rPr>
        <w:t xml:space="preserve">пателя </w:t>
      </w:r>
      <w:r w:rsidRPr="00983A49">
        <w:rPr>
          <w:rFonts w:ascii="Times New Roman" w:hAnsi="Times New Roman" w:cs="Times New Roman"/>
          <w:sz w:val="28"/>
          <w:szCs w:val="28"/>
          <w:lang w:val="en-US"/>
        </w:rPr>
        <w:t>d[1]:=0</w:t>
      </w:r>
      <w:r w:rsidRPr="00983A49">
        <w:rPr>
          <w:rFonts w:ascii="Times New Roman" w:hAnsi="Times New Roman" w:cs="Times New Roman"/>
          <w:sz w:val="28"/>
          <w:szCs w:val="28"/>
        </w:rPr>
        <w:t>, а время каждого следующего расчитывается по формуле:</w:t>
      </w:r>
    </w:p>
    <w:p w14:paraId="32A48FC8" w14:textId="77777777" w:rsidR="008B1B7A" w:rsidRPr="00983A49" w:rsidRDefault="008B1B7A" w:rsidP="00983A49">
      <w:pPr>
        <w:spacing w:line="360" w:lineRule="auto"/>
        <w:ind w:firstLine="426"/>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i+1</m:t>
              </m:r>
            </m:sub>
          </m:sSub>
          <m:r>
            <w:rPr>
              <w:rFonts w:ascii="Cambria Math" w:hAnsi="Cambria Math" w:cs="Times New Roman"/>
              <w:sz w:val="28"/>
              <w:szCs w:val="28"/>
              <w:lang w:val="en-US"/>
            </w:rPr>
            <m:t>=</m:t>
          </m:r>
          <m:r>
            <m:rPr>
              <m:sty m:val="p"/>
            </m:rPr>
            <w:rPr>
              <w:rFonts w:ascii="Cambria Math" w:hAnsi="Cambria Math" w:cs="Times New Roman"/>
              <w:sz w:val="28"/>
              <w:szCs w:val="28"/>
              <w:lang w:val="en-US"/>
            </w:rPr>
            <m:t>max⁡</m:t>
          </m:r>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i+1,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i</m:t>
              </m:r>
            </m:sub>
          </m:sSub>
          <m:r>
            <w:rPr>
              <w:rFonts w:ascii="Cambria Math" w:hAnsi="Cambria Math" w:cs="Times New Roman"/>
              <w:sz w:val="28"/>
              <w:szCs w:val="28"/>
              <w:lang w:val="en-US"/>
            </w:rPr>
            <m:t>)</m:t>
          </m:r>
        </m:oMath>
      </m:oMathPara>
    </w:p>
    <w:p w14:paraId="6E2CCB7D" w14:textId="77777777" w:rsidR="008B1B7A" w:rsidRPr="00983A49" w:rsidRDefault="008B1B7A" w:rsidP="00983A49">
      <w:pPr>
        <w:spacing w:line="360" w:lineRule="auto"/>
        <w:ind w:firstLine="426"/>
        <w:jc w:val="both"/>
        <w:rPr>
          <w:rFonts w:ascii="Times New Roman" w:hAnsi="Times New Roman" w:cs="Times New Roman"/>
          <w:i/>
          <w:sz w:val="28"/>
          <w:szCs w:val="28"/>
          <w:lang w:val="en-US"/>
        </w:rPr>
      </w:pPr>
    </w:p>
    <w:p w14:paraId="47876076" w14:textId="77777777" w:rsidR="008B1B7A" w:rsidRPr="00983A49" w:rsidRDefault="008B1B7A" w:rsidP="00983A49">
      <w:pPr>
        <w:spacing w:line="360" w:lineRule="auto"/>
        <w:jc w:val="both"/>
        <w:rPr>
          <w:rFonts w:ascii="Times New Roman" w:hAnsi="Times New Roman" w:cs="Times New Roman"/>
          <w:sz w:val="28"/>
          <w:szCs w:val="28"/>
          <w:lang w:val="en-US"/>
        </w:rPr>
      </w:pPr>
      <w:r w:rsidRPr="00983A49">
        <w:rPr>
          <w:rFonts w:ascii="Times New Roman" w:hAnsi="Times New Roman" w:cs="Times New Roman"/>
          <w:sz w:val="28"/>
          <w:szCs w:val="28"/>
        </w:rPr>
        <w:t>То есть, если покупатель приходит в пустой магазин, где нет очереди, вр</w:t>
      </w:r>
      <w:r w:rsidRPr="00983A49">
        <w:rPr>
          <w:rFonts w:ascii="Times New Roman" w:hAnsi="Times New Roman" w:cs="Times New Roman"/>
          <w:sz w:val="28"/>
          <w:szCs w:val="28"/>
        </w:rPr>
        <w:t>е</w:t>
      </w:r>
      <w:r w:rsidRPr="00983A49">
        <w:rPr>
          <w:rFonts w:ascii="Times New Roman" w:hAnsi="Times New Roman" w:cs="Times New Roman"/>
          <w:sz w:val="28"/>
          <w:szCs w:val="28"/>
        </w:rPr>
        <w:t>мя начала его обслуживания будет равно времени его прихода, если нет, он «становится в очередь» и тогда время его обслуживания равен конце вр</w:t>
      </w:r>
      <w:r w:rsidRPr="00983A49">
        <w:rPr>
          <w:rFonts w:ascii="Times New Roman" w:hAnsi="Times New Roman" w:cs="Times New Roman"/>
          <w:sz w:val="28"/>
          <w:szCs w:val="28"/>
        </w:rPr>
        <w:t>е</w:t>
      </w:r>
      <w:r w:rsidRPr="00983A49">
        <w:rPr>
          <w:rFonts w:ascii="Times New Roman" w:hAnsi="Times New Roman" w:cs="Times New Roman"/>
          <w:sz w:val="28"/>
          <w:szCs w:val="28"/>
        </w:rPr>
        <w:t xml:space="preserve">мени обслуживания предыдущего - </w:t>
      </w:r>
      <w:r w:rsidRPr="00983A49">
        <w:rPr>
          <w:rFonts w:ascii="Times New Roman" w:hAnsi="Times New Roman" w:cs="Times New Roman"/>
          <w:sz w:val="28"/>
          <w:szCs w:val="28"/>
          <w:lang w:val="en-US"/>
        </w:rPr>
        <w:t>E</w:t>
      </w:r>
      <w:r w:rsidRPr="00983A49">
        <w:rPr>
          <w:rFonts w:ascii="Times New Roman" w:hAnsi="Times New Roman" w:cs="Times New Roman"/>
          <w:sz w:val="28"/>
          <w:szCs w:val="28"/>
          <w:vertAlign w:val="subscript"/>
          <w:lang w:val="en-US"/>
        </w:rPr>
        <w:t>i</w:t>
      </w:r>
      <w:r w:rsidRPr="00983A49">
        <w:rPr>
          <w:rFonts w:ascii="Times New Roman" w:hAnsi="Times New Roman" w:cs="Times New Roman"/>
          <w:sz w:val="28"/>
          <w:szCs w:val="28"/>
        </w:rPr>
        <w:t>, который расчитывается по формуле</w:t>
      </w:r>
      <w:r w:rsidRPr="00983A49">
        <w:rPr>
          <w:rFonts w:ascii="Times New Roman" w:hAnsi="Times New Roman" w:cs="Times New Roman"/>
          <w:sz w:val="28"/>
          <w:szCs w:val="28"/>
          <w:lang w:val="en-US"/>
        </w:rPr>
        <w:t>:</w:t>
      </w:r>
    </w:p>
    <w:p w14:paraId="2F8C77FE" w14:textId="77777777" w:rsidR="008B1B7A" w:rsidRPr="00983A49" w:rsidRDefault="008B1B7A" w:rsidP="00983A49">
      <w:pPr>
        <w:spacing w:line="360" w:lineRule="auto"/>
        <w:ind w:firstLine="426"/>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m:t>
              </m:r>
            </m:sub>
          </m:sSub>
          <m:r>
            <w:rPr>
              <w:rFonts w:ascii="Cambria Math" w:hAnsi="Cambria Math" w:cs="Times New Roman"/>
              <w:sz w:val="28"/>
              <w:szCs w:val="28"/>
              <w:lang w:val="en-US"/>
            </w:rPr>
            <m:t>+B</m:t>
          </m:r>
        </m:oMath>
      </m:oMathPara>
    </w:p>
    <w:p w14:paraId="3AE41F0B" w14:textId="77777777" w:rsidR="008B1B7A" w:rsidRPr="00983A49" w:rsidRDefault="008B1B7A" w:rsidP="00983A49">
      <w:pPr>
        <w:spacing w:line="360" w:lineRule="auto"/>
        <w:ind w:firstLine="426"/>
        <w:jc w:val="both"/>
        <w:rPr>
          <w:rFonts w:ascii="Times New Roman" w:hAnsi="Times New Roman" w:cs="Times New Roman"/>
          <w:sz w:val="28"/>
          <w:szCs w:val="28"/>
          <w:lang w:val="en-US"/>
        </w:rPr>
      </w:pPr>
    </w:p>
    <w:p w14:paraId="5C87C5AE" w14:textId="77777777" w:rsidR="008B1B7A" w:rsidRPr="00983A49" w:rsidRDefault="008B1B7A" w:rsidP="00983A49">
      <w:pPr>
        <w:spacing w:line="360" w:lineRule="auto"/>
        <w:jc w:val="both"/>
        <w:rPr>
          <w:rFonts w:ascii="Times New Roman" w:hAnsi="Times New Roman" w:cs="Times New Roman"/>
          <w:sz w:val="28"/>
          <w:szCs w:val="28"/>
          <w:lang w:val="en-US"/>
        </w:rPr>
      </w:pPr>
      <w:r w:rsidRPr="00983A49">
        <w:rPr>
          <w:rFonts w:ascii="Times New Roman" w:hAnsi="Times New Roman" w:cs="Times New Roman"/>
          <w:sz w:val="28"/>
          <w:szCs w:val="28"/>
        </w:rPr>
        <w:t xml:space="preserve">Где </w:t>
      </w:r>
      <w:r w:rsidRPr="00983A49">
        <w:rPr>
          <w:rFonts w:ascii="Times New Roman" w:hAnsi="Times New Roman" w:cs="Times New Roman"/>
          <w:sz w:val="28"/>
          <w:szCs w:val="28"/>
          <w:lang w:val="en-US"/>
        </w:rPr>
        <w:t xml:space="preserve">B – </w:t>
      </w:r>
      <w:r w:rsidRPr="00983A49">
        <w:rPr>
          <w:rFonts w:ascii="Times New Roman" w:hAnsi="Times New Roman" w:cs="Times New Roman"/>
          <w:sz w:val="28"/>
          <w:szCs w:val="28"/>
        </w:rPr>
        <w:t xml:space="preserve">это случайный промежуток от одного до пяти (максимальный промежуток записывается в ячейку </w:t>
      </w:r>
      <w:r w:rsidRPr="00983A49">
        <w:rPr>
          <w:rFonts w:ascii="Times New Roman" w:hAnsi="Times New Roman" w:cs="Times New Roman"/>
          <w:i/>
          <w:sz w:val="28"/>
          <w:szCs w:val="28"/>
          <w:lang w:val="en-US"/>
        </w:rPr>
        <w:t>dlit</w:t>
      </w:r>
      <w:r w:rsidRPr="00983A49">
        <w:rPr>
          <w:rFonts w:ascii="Times New Roman" w:hAnsi="Times New Roman" w:cs="Times New Roman"/>
          <w:sz w:val="28"/>
          <w:szCs w:val="28"/>
          <w:lang w:val="en-US"/>
        </w:rPr>
        <w:t>)</w:t>
      </w:r>
      <w:r w:rsidRPr="00983A49">
        <w:rPr>
          <w:rFonts w:ascii="Times New Roman" w:hAnsi="Times New Roman" w:cs="Times New Roman"/>
          <w:sz w:val="28"/>
          <w:szCs w:val="28"/>
        </w:rPr>
        <w:t>, который равен длительности о</w:t>
      </w:r>
      <w:r w:rsidRPr="00983A49">
        <w:rPr>
          <w:rFonts w:ascii="Times New Roman" w:hAnsi="Times New Roman" w:cs="Times New Roman"/>
          <w:sz w:val="28"/>
          <w:szCs w:val="28"/>
        </w:rPr>
        <w:t>б</w:t>
      </w:r>
      <w:r w:rsidRPr="00983A49">
        <w:rPr>
          <w:rFonts w:ascii="Times New Roman" w:hAnsi="Times New Roman" w:cs="Times New Roman"/>
          <w:sz w:val="28"/>
          <w:szCs w:val="28"/>
        </w:rPr>
        <w:t>служивания данного клиента</w:t>
      </w:r>
      <w:r w:rsidRPr="00983A49">
        <w:rPr>
          <w:rFonts w:ascii="Times New Roman" w:hAnsi="Times New Roman" w:cs="Times New Roman"/>
          <w:sz w:val="28"/>
          <w:szCs w:val="28"/>
          <w:lang w:val="en-US"/>
        </w:rPr>
        <w:t>:</w:t>
      </w:r>
    </w:p>
    <w:p w14:paraId="5FB7987F" w14:textId="77777777" w:rsidR="008B1B7A" w:rsidRPr="00983A49" w:rsidRDefault="008B1B7A" w:rsidP="00983A49">
      <w:pPr>
        <w:spacing w:line="360" w:lineRule="auto"/>
        <w:ind w:firstLine="426"/>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r>
            <w:rPr>
              <w:rFonts w:ascii="Cambria Math" w:hAnsi="Cambria Math" w:cs="Times New Roman"/>
              <w:sz w:val="28"/>
              <w:szCs w:val="28"/>
              <w:lang w:val="en-US"/>
            </w:rPr>
            <m:t>=Random</m:t>
          </m:r>
          <m:d>
            <m:dPr>
              <m:ctrlPr>
                <w:rPr>
                  <w:rFonts w:ascii="Cambria Math" w:hAnsi="Cambria Math" w:cs="Times New Roman"/>
                  <w:i/>
                  <w:sz w:val="28"/>
                  <w:szCs w:val="28"/>
                  <w:lang w:val="en-US"/>
                </w:rPr>
              </m:ctrlPr>
            </m:dPr>
            <m:e>
              <m:r>
                <w:rPr>
                  <w:rFonts w:ascii="Cambria Math" w:hAnsi="Cambria Math" w:cs="Times New Roman"/>
                  <w:sz w:val="28"/>
                  <w:szCs w:val="28"/>
                  <w:lang w:val="en-US"/>
                </w:rPr>
                <m:t>dlit</m:t>
              </m:r>
            </m:e>
          </m:d>
          <m:r>
            <w:rPr>
              <w:rFonts w:ascii="Cambria Math" w:hAnsi="Cambria Math" w:cs="Times New Roman"/>
              <w:sz w:val="28"/>
              <w:szCs w:val="28"/>
              <w:lang w:val="en-US"/>
            </w:rPr>
            <m:t>+1</m:t>
          </m:r>
        </m:oMath>
      </m:oMathPara>
    </w:p>
    <w:p w14:paraId="21623CBF" w14:textId="77777777" w:rsidR="008B1B7A" w:rsidRPr="00983A49" w:rsidRDefault="008B1B7A" w:rsidP="00983A49">
      <w:pPr>
        <w:spacing w:line="360" w:lineRule="auto"/>
        <w:ind w:firstLine="426"/>
        <w:jc w:val="both"/>
        <w:rPr>
          <w:rFonts w:ascii="Times New Roman" w:hAnsi="Times New Roman" w:cs="Times New Roman"/>
          <w:sz w:val="28"/>
          <w:szCs w:val="28"/>
          <w:lang w:val="en-US"/>
        </w:rPr>
      </w:pPr>
    </w:p>
    <w:p w14:paraId="50C1217C" w14:textId="77777777" w:rsidR="008B1B7A" w:rsidRPr="00983A49" w:rsidRDefault="008B1B7A" w:rsidP="00983A49">
      <w:pPr>
        <w:spacing w:line="360" w:lineRule="auto"/>
        <w:jc w:val="both"/>
        <w:rPr>
          <w:rFonts w:ascii="Times New Roman" w:hAnsi="Times New Roman" w:cs="Times New Roman"/>
          <w:sz w:val="28"/>
          <w:szCs w:val="28"/>
          <w:lang w:val="en-US"/>
        </w:rPr>
      </w:pPr>
      <w:r w:rsidRPr="00983A49">
        <w:rPr>
          <w:rFonts w:ascii="Times New Roman" w:hAnsi="Times New Roman" w:cs="Times New Roman"/>
          <w:sz w:val="28"/>
          <w:szCs w:val="28"/>
        </w:rPr>
        <w:t xml:space="preserve">Время, проведенное покупателем в магазине, которое записывается в ячейку </w:t>
      </w:r>
      <w:r w:rsidRPr="00983A49">
        <w:rPr>
          <w:rFonts w:ascii="Times New Roman" w:hAnsi="Times New Roman" w:cs="Times New Roman"/>
          <w:sz w:val="28"/>
          <w:szCs w:val="28"/>
          <w:lang w:val="en-US"/>
        </w:rPr>
        <w:t>F,  это разность между концом обслуживания клиента и временем его прихода в магазин:</w:t>
      </w:r>
    </w:p>
    <w:p w14:paraId="1C2E716F" w14:textId="77777777" w:rsidR="008B1B7A" w:rsidRPr="00983A49" w:rsidRDefault="008B1B7A" w:rsidP="00983A49">
      <w:pPr>
        <w:spacing w:line="360" w:lineRule="auto"/>
        <w:ind w:firstLine="426"/>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oMath>
      </m:oMathPara>
    </w:p>
    <w:p w14:paraId="3CC26B91" w14:textId="77777777" w:rsidR="008B1B7A" w:rsidRPr="00983A49" w:rsidRDefault="008B1B7A" w:rsidP="00983A49">
      <w:pPr>
        <w:spacing w:line="360" w:lineRule="auto"/>
        <w:ind w:firstLine="426"/>
        <w:jc w:val="both"/>
        <w:rPr>
          <w:rFonts w:ascii="Times New Roman" w:hAnsi="Times New Roman" w:cs="Times New Roman"/>
          <w:sz w:val="28"/>
          <w:szCs w:val="28"/>
        </w:rPr>
      </w:pPr>
    </w:p>
    <w:p w14:paraId="09A57504" w14:textId="77777777" w:rsidR="008B1B7A" w:rsidRPr="00983A49" w:rsidRDefault="008B1B7A" w:rsidP="00983A49">
      <w:pPr>
        <w:spacing w:line="360" w:lineRule="auto"/>
        <w:jc w:val="both"/>
        <w:rPr>
          <w:rFonts w:ascii="Times New Roman" w:hAnsi="Times New Roman" w:cs="Times New Roman"/>
          <w:sz w:val="28"/>
          <w:szCs w:val="28"/>
          <w:lang w:val="en-US"/>
        </w:rPr>
      </w:pPr>
      <w:r w:rsidRPr="00983A49">
        <w:rPr>
          <w:rFonts w:ascii="Times New Roman" w:hAnsi="Times New Roman" w:cs="Times New Roman"/>
          <w:sz w:val="28"/>
          <w:szCs w:val="28"/>
        </w:rPr>
        <w:t>Время, проведенное покупателем в очереди, которое записывается в яче</w:t>
      </w:r>
      <w:r w:rsidRPr="00983A49">
        <w:rPr>
          <w:rFonts w:ascii="Times New Roman" w:hAnsi="Times New Roman" w:cs="Times New Roman"/>
          <w:sz w:val="28"/>
          <w:szCs w:val="28"/>
        </w:rPr>
        <w:t>й</w:t>
      </w:r>
      <w:r w:rsidRPr="00983A49">
        <w:rPr>
          <w:rFonts w:ascii="Times New Roman" w:hAnsi="Times New Roman" w:cs="Times New Roman"/>
          <w:sz w:val="28"/>
          <w:szCs w:val="28"/>
        </w:rPr>
        <w:t xml:space="preserve">ку </w:t>
      </w:r>
      <w:r w:rsidRPr="00983A49">
        <w:rPr>
          <w:rFonts w:ascii="Times New Roman" w:hAnsi="Times New Roman" w:cs="Times New Roman"/>
          <w:sz w:val="28"/>
          <w:szCs w:val="28"/>
          <w:lang w:val="en-US"/>
        </w:rPr>
        <w:t>G – это разность полного аремени его нахождения в магазине и времени его обслуживания:</w:t>
      </w:r>
    </w:p>
    <w:p w14:paraId="2B86DE0A" w14:textId="77777777" w:rsidR="008B1B7A" w:rsidRPr="00983A49" w:rsidRDefault="008B1B7A" w:rsidP="00983A49">
      <w:pPr>
        <w:spacing w:line="360" w:lineRule="auto"/>
        <w:jc w:val="both"/>
        <w:rPr>
          <w:rFonts w:ascii="Times New Roman"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rPr>
                <m:t>i+1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i+1</m:t>
              </m:r>
            </m:sub>
          </m:sSub>
        </m:oMath>
      </m:oMathPara>
    </w:p>
    <w:p w14:paraId="7000F953" w14:textId="77777777" w:rsidR="008B1B7A" w:rsidRPr="00983A49" w:rsidRDefault="008B1B7A" w:rsidP="00983A49">
      <w:pPr>
        <w:spacing w:line="360" w:lineRule="auto"/>
        <w:ind w:firstLine="426"/>
        <w:jc w:val="both"/>
        <w:rPr>
          <w:rFonts w:ascii="Times New Roman" w:hAnsi="Times New Roman" w:cs="Times New Roman"/>
          <w:sz w:val="28"/>
          <w:szCs w:val="28"/>
        </w:rPr>
      </w:pPr>
    </w:p>
    <w:p w14:paraId="7069E13B" w14:textId="77777777" w:rsidR="008B1B7A" w:rsidRPr="00983A49" w:rsidRDefault="008B1B7A" w:rsidP="00983A49">
      <w:pPr>
        <w:spacing w:line="360" w:lineRule="auto"/>
        <w:jc w:val="both"/>
        <w:rPr>
          <w:rFonts w:ascii="Times New Roman" w:hAnsi="Times New Roman" w:cs="Times New Roman"/>
          <w:sz w:val="28"/>
          <w:szCs w:val="28"/>
          <w:lang w:val="en-US"/>
        </w:rPr>
      </w:pPr>
      <w:r w:rsidRPr="00983A49">
        <w:rPr>
          <w:rFonts w:ascii="Times New Roman" w:hAnsi="Times New Roman" w:cs="Times New Roman"/>
          <w:sz w:val="28"/>
          <w:szCs w:val="28"/>
        </w:rPr>
        <w:t xml:space="preserve">При этом, время ожидания очереди первого клиента – </w:t>
      </w:r>
      <w:r w:rsidRPr="00983A49">
        <w:rPr>
          <w:rFonts w:ascii="Times New Roman" w:hAnsi="Times New Roman" w:cs="Times New Roman"/>
          <w:sz w:val="28"/>
          <w:szCs w:val="28"/>
          <w:lang w:val="en-US"/>
        </w:rPr>
        <w:t>G[1]=0.</w:t>
      </w:r>
    </w:p>
    <w:p w14:paraId="28F28CD8" w14:textId="77777777" w:rsidR="008B1B7A" w:rsidRPr="00983A49" w:rsidRDefault="008B1B7A" w:rsidP="00983A49">
      <w:pPr>
        <w:spacing w:line="360" w:lineRule="auto"/>
        <w:jc w:val="both"/>
        <w:rPr>
          <w:rFonts w:ascii="Times New Roman" w:hAnsi="Times New Roman" w:cs="Times New Roman"/>
          <w:sz w:val="28"/>
          <w:szCs w:val="28"/>
          <w:lang w:val="en-US"/>
        </w:rPr>
      </w:pPr>
      <w:r w:rsidRPr="00983A49">
        <w:rPr>
          <w:rFonts w:ascii="Times New Roman" w:hAnsi="Times New Roman" w:cs="Times New Roman"/>
          <w:sz w:val="28"/>
          <w:szCs w:val="28"/>
        </w:rPr>
        <w:t xml:space="preserve">Время, проведенное продавцом в ожидании следующего покупателя (если магазин пуст) – разница между началом обслуживания одного покупателя и концом обслуживания предыдущего, которая записывается в ячайку </w:t>
      </w:r>
      <w:r w:rsidRPr="00983A49">
        <w:rPr>
          <w:rFonts w:ascii="Times New Roman" w:hAnsi="Times New Roman" w:cs="Times New Roman"/>
          <w:i/>
          <w:sz w:val="28"/>
          <w:szCs w:val="28"/>
          <w:lang w:val="en-US"/>
        </w:rPr>
        <w:t xml:space="preserve">H </w:t>
      </w:r>
      <w:r w:rsidRPr="00983A49">
        <w:rPr>
          <w:rFonts w:ascii="Times New Roman" w:hAnsi="Times New Roman" w:cs="Times New Roman"/>
          <w:sz w:val="28"/>
          <w:szCs w:val="28"/>
        </w:rPr>
        <w:t xml:space="preserve">массива. </w:t>
      </w:r>
      <w:proofErr w:type="gramStart"/>
      <w:r w:rsidRPr="00983A49">
        <w:rPr>
          <w:rFonts w:ascii="Times New Roman" w:hAnsi="Times New Roman" w:cs="Times New Roman"/>
          <w:sz w:val="28"/>
          <w:szCs w:val="28"/>
          <w:lang w:val="en-US"/>
        </w:rPr>
        <w:t>H[</w:t>
      </w:r>
      <w:proofErr w:type="gramEnd"/>
      <w:r w:rsidRPr="00983A49">
        <w:rPr>
          <w:rFonts w:ascii="Times New Roman" w:hAnsi="Times New Roman" w:cs="Times New Roman"/>
          <w:sz w:val="28"/>
          <w:szCs w:val="28"/>
          <w:lang w:val="en-US"/>
        </w:rPr>
        <w:t>1]=0, а последующие значения считаются по формуле:</w:t>
      </w:r>
    </w:p>
    <w:p w14:paraId="7C121068" w14:textId="77777777" w:rsidR="008B1B7A" w:rsidRPr="00983A49" w:rsidRDefault="008B1B7A" w:rsidP="00983A49">
      <w:pPr>
        <w:spacing w:line="360" w:lineRule="auto"/>
        <w:jc w:val="both"/>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i</m:t>
              </m:r>
            </m:sub>
          </m:sSub>
        </m:oMath>
      </m:oMathPara>
    </w:p>
    <w:p w14:paraId="5C0C7318" w14:textId="77777777" w:rsidR="008B1B7A" w:rsidRPr="00983A49" w:rsidRDefault="008B1B7A" w:rsidP="00983A49">
      <w:pPr>
        <w:spacing w:line="360" w:lineRule="auto"/>
        <w:jc w:val="both"/>
        <w:rPr>
          <w:rFonts w:ascii="Times New Roman" w:hAnsi="Times New Roman" w:cs="Times New Roman"/>
          <w:sz w:val="28"/>
          <w:szCs w:val="28"/>
          <w:lang w:val="en-US"/>
        </w:rPr>
      </w:pPr>
    </w:p>
    <w:p w14:paraId="64A84FBC" w14:textId="77777777" w:rsidR="008B1B7A" w:rsidRPr="00983A49" w:rsidRDefault="008B1B7A" w:rsidP="00983A49">
      <w:pPr>
        <w:spacing w:line="360" w:lineRule="auto"/>
        <w:ind w:firstLine="567"/>
        <w:jc w:val="both"/>
        <w:rPr>
          <w:rFonts w:ascii="Times New Roman" w:hAnsi="Times New Roman" w:cs="Times New Roman"/>
          <w:i/>
          <w:sz w:val="28"/>
          <w:szCs w:val="28"/>
          <w:lang w:val="en-US"/>
        </w:rPr>
      </w:pPr>
      <w:r w:rsidRPr="00983A49">
        <w:rPr>
          <w:rFonts w:ascii="Times New Roman" w:hAnsi="Times New Roman" w:cs="Times New Roman"/>
          <w:sz w:val="28"/>
          <w:szCs w:val="28"/>
        </w:rPr>
        <w:t>В программу задается всего три величины: максимальный промеж</w:t>
      </w:r>
      <w:r w:rsidRPr="00983A49">
        <w:rPr>
          <w:rFonts w:ascii="Times New Roman" w:hAnsi="Times New Roman" w:cs="Times New Roman"/>
          <w:sz w:val="28"/>
          <w:szCs w:val="28"/>
        </w:rPr>
        <w:t>у</w:t>
      </w:r>
      <w:r w:rsidRPr="00983A49">
        <w:rPr>
          <w:rFonts w:ascii="Times New Roman" w:hAnsi="Times New Roman" w:cs="Times New Roman"/>
          <w:sz w:val="28"/>
          <w:szCs w:val="28"/>
        </w:rPr>
        <w:t>ток между приходами покупателей, максимальная длительность обслуж</w:t>
      </w:r>
      <w:r w:rsidRPr="00983A49">
        <w:rPr>
          <w:rFonts w:ascii="Times New Roman" w:hAnsi="Times New Roman" w:cs="Times New Roman"/>
          <w:sz w:val="28"/>
          <w:szCs w:val="28"/>
        </w:rPr>
        <w:t>и</w:t>
      </w:r>
      <w:r w:rsidRPr="00983A49">
        <w:rPr>
          <w:rFonts w:ascii="Times New Roman" w:hAnsi="Times New Roman" w:cs="Times New Roman"/>
          <w:sz w:val="28"/>
          <w:szCs w:val="28"/>
        </w:rPr>
        <w:t xml:space="preserve">вания покупателя и номер покупателя в очереди – ячейка </w:t>
      </w:r>
      <w:r w:rsidRPr="00983A49">
        <w:rPr>
          <w:rFonts w:ascii="Times New Roman" w:hAnsi="Times New Roman" w:cs="Times New Roman"/>
          <w:sz w:val="28"/>
          <w:szCs w:val="28"/>
          <w:lang w:val="en-US"/>
        </w:rPr>
        <w:t>N</w:t>
      </w:r>
      <w:r w:rsidRPr="00983A49">
        <w:rPr>
          <w:rFonts w:ascii="Times New Roman" w:hAnsi="Times New Roman" w:cs="Times New Roman"/>
          <w:sz w:val="28"/>
          <w:szCs w:val="28"/>
        </w:rPr>
        <w:t xml:space="preserve">. Все остальные величины считаются с помощью цикла при нажатии на кнопку </w:t>
      </w:r>
      <w:r w:rsidRPr="00983A49">
        <w:rPr>
          <w:rFonts w:ascii="Times New Roman" w:hAnsi="Times New Roman" w:cs="Times New Roman"/>
          <w:i/>
          <w:sz w:val="28"/>
          <w:szCs w:val="28"/>
        </w:rPr>
        <w:t>«моделир</w:t>
      </w:r>
      <w:r w:rsidRPr="00983A49">
        <w:rPr>
          <w:rFonts w:ascii="Times New Roman" w:hAnsi="Times New Roman" w:cs="Times New Roman"/>
          <w:i/>
          <w:sz w:val="28"/>
          <w:szCs w:val="28"/>
        </w:rPr>
        <w:t>о</w:t>
      </w:r>
      <w:r w:rsidRPr="00983A49">
        <w:rPr>
          <w:rFonts w:ascii="Times New Roman" w:hAnsi="Times New Roman" w:cs="Times New Roman"/>
          <w:i/>
          <w:sz w:val="28"/>
          <w:szCs w:val="28"/>
        </w:rPr>
        <w:t>вать очередь» (рис.1).</w:t>
      </w:r>
    </w:p>
    <w:p w14:paraId="2807CE58" w14:textId="77777777" w:rsidR="008B1B7A" w:rsidRPr="00983A49" w:rsidRDefault="008B1B7A" w:rsidP="00983A49">
      <w:pPr>
        <w:spacing w:line="360" w:lineRule="auto"/>
        <w:ind w:firstLine="567"/>
        <w:rPr>
          <w:rFonts w:ascii="Times New Roman" w:hAnsi="Times New Roman" w:cs="Times New Roman"/>
          <w:i/>
          <w:sz w:val="28"/>
          <w:szCs w:val="28"/>
        </w:rPr>
      </w:pPr>
      <w:r w:rsidRPr="00983A49">
        <w:rPr>
          <w:rFonts w:ascii="Times New Roman" w:hAnsi="Times New Roman" w:cs="Times New Roman"/>
          <w:i/>
          <w:sz w:val="28"/>
          <w:szCs w:val="28"/>
        </w:rPr>
        <w:br w:type="page"/>
      </w:r>
    </w:p>
    <w:p w14:paraId="4E83C0C9" w14:textId="77777777" w:rsidR="008B1B7A" w:rsidRPr="00983A49" w:rsidRDefault="008B1B7A" w:rsidP="00983A49">
      <w:pPr>
        <w:spacing w:line="360" w:lineRule="auto"/>
        <w:ind w:firstLine="567"/>
        <w:rPr>
          <w:rFonts w:ascii="Times New Roman" w:hAnsi="Times New Roman" w:cs="Times New Roman"/>
          <w:i/>
          <w:sz w:val="28"/>
          <w:szCs w:val="28"/>
        </w:rPr>
      </w:pPr>
      <w:r w:rsidRPr="00983A49">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1AC56F65" wp14:editId="234F27D2">
                <wp:simplePos x="0" y="0"/>
                <wp:positionH relativeFrom="column">
                  <wp:posOffset>1371600</wp:posOffset>
                </wp:positionH>
                <wp:positionV relativeFrom="paragraph">
                  <wp:posOffset>9029700</wp:posOffset>
                </wp:positionV>
                <wp:extent cx="4572000" cy="457200"/>
                <wp:effectExtent l="0" t="0" r="0" b="0"/>
                <wp:wrapSquare wrapText="bothSides"/>
                <wp:docPr id="183" name="Надпись 183"/>
                <wp:cNvGraphicFramePr/>
                <a:graphic xmlns:a="http://schemas.openxmlformats.org/drawingml/2006/main">
                  <a:graphicData uri="http://schemas.microsoft.com/office/word/2010/wordprocessingShape">
                    <wps:wsp>
                      <wps:cNvSpPr txBox="1"/>
                      <wps:spPr>
                        <a:xfrm>
                          <a:off x="0" y="0"/>
                          <a:ext cx="4572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E29259" w14:textId="77777777" w:rsidR="00983A49" w:rsidRPr="00DC5F02" w:rsidRDefault="00983A49" w:rsidP="008B1B7A">
                            <w:pPr>
                              <w:rPr>
                                <w:rFonts w:ascii="Times New Roman" w:hAnsi="Times New Roman" w:cs="Times New Roman"/>
                                <w:i/>
                                <w:sz w:val="28"/>
                                <w:szCs w:val="28"/>
                                <w:lang w:val="en-US"/>
                              </w:rPr>
                            </w:pPr>
                            <w:r w:rsidRPr="00DC5F02">
                              <w:rPr>
                                <w:rFonts w:ascii="Times New Roman" w:hAnsi="Times New Roman" w:cs="Times New Roman"/>
                                <w:i/>
                                <w:sz w:val="28"/>
                                <w:szCs w:val="28"/>
                              </w:rPr>
                              <w:t>Рис.1.</w:t>
                            </w:r>
                            <w:r w:rsidRPr="00DC5F02">
                              <w:rPr>
                                <w:rFonts w:ascii="Times New Roman" w:hAnsi="Times New Roman" w:cs="Times New Roman"/>
                                <w:i/>
                                <w:sz w:val="28"/>
                                <w:szCs w:val="28"/>
                                <w:lang w:val="en-US"/>
                              </w:rPr>
                              <w:t xml:space="preserve"> </w:t>
                            </w:r>
                            <w:r w:rsidRPr="00DC5F02">
                              <w:rPr>
                                <w:rFonts w:ascii="Times New Roman" w:hAnsi="Times New Roman" w:cs="Times New Roman"/>
                                <w:i/>
                                <w:sz w:val="28"/>
                                <w:szCs w:val="28"/>
                              </w:rPr>
                              <w:t xml:space="preserve">Блок схема для команды </w:t>
                            </w:r>
                            <w:r w:rsidRPr="00DC5F02">
                              <w:rPr>
                                <w:rFonts w:ascii="Times New Roman" w:hAnsi="Times New Roman" w:cs="Times New Roman"/>
                                <w:i/>
                                <w:sz w:val="28"/>
                                <w:szCs w:val="28"/>
                                <w:lang w:val="en-US"/>
                              </w:rPr>
                              <w:t>Button1.click.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Надпись 183" o:spid="_x0000_s1026" type="#_x0000_t202" style="position:absolute;left:0;text-align:left;margin-left:108pt;margin-top:711pt;width:5in;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" filled="f" stroked="f">
                <v:textbox>
                  <w:txbxContent>
                    <w:p w14:paraId="2DE29259" w14:textId="77777777" w:rsidR="00983A49" w:rsidRPr="00DC5F02" w:rsidRDefault="00983A49" w:rsidP="008B1B7A">
                      <w:pPr>
                        <w:rPr>
                          <w:rFonts w:ascii="Times New Roman" w:hAnsi="Times New Roman" w:cs="Times New Roman"/>
                          <w:i/>
                          <w:sz w:val="28"/>
                          <w:szCs w:val="28"/>
                          <w:lang w:val="en-US"/>
                        </w:rPr>
                      </w:pPr>
                      <w:r w:rsidRPr="00DC5F02">
                        <w:rPr>
                          <w:rFonts w:ascii="Times New Roman" w:hAnsi="Times New Roman" w:cs="Times New Roman"/>
                          <w:i/>
                          <w:sz w:val="28"/>
                          <w:szCs w:val="28"/>
                        </w:rPr>
                        <w:t>Рис.1.</w:t>
                      </w:r>
                      <w:r w:rsidRPr="00DC5F02">
                        <w:rPr>
                          <w:rFonts w:ascii="Times New Roman" w:hAnsi="Times New Roman" w:cs="Times New Roman"/>
                          <w:i/>
                          <w:sz w:val="28"/>
                          <w:szCs w:val="28"/>
                          <w:lang w:val="en-US"/>
                        </w:rPr>
                        <w:t xml:space="preserve"> </w:t>
                      </w:r>
                      <w:r w:rsidRPr="00DC5F02">
                        <w:rPr>
                          <w:rFonts w:ascii="Times New Roman" w:hAnsi="Times New Roman" w:cs="Times New Roman"/>
                          <w:i/>
                          <w:sz w:val="28"/>
                          <w:szCs w:val="28"/>
                        </w:rPr>
                        <w:t xml:space="preserve">Блок схема для команды </w:t>
                      </w:r>
                      <w:r w:rsidRPr="00DC5F02">
                        <w:rPr>
                          <w:rFonts w:ascii="Times New Roman" w:hAnsi="Times New Roman" w:cs="Times New Roman"/>
                          <w:i/>
                          <w:sz w:val="28"/>
                          <w:szCs w:val="28"/>
                          <w:lang w:val="en-US"/>
                        </w:rPr>
                        <w:t>Button1.click.</w:t>
                      </w:r>
                    </w:p>
                  </w:txbxContent>
                </v:textbox>
                <w10:wrap type="square"/>
              </v:shape>
            </w:pict>
          </mc:Fallback>
        </mc:AlternateContent>
      </w:r>
      <w:r w:rsidRPr="00983A49">
        <w:rPr>
          <w:rFonts w:ascii="Times New Roman" w:hAnsi="Times New Roman" w:cs="Times New Roman"/>
          <w:noProof/>
          <w:sz w:val="28"/>
          <w:szCs w:val="28"/>
          <w:lang w:val="en-US"/>
        </w:rPr>
        <mc:AlternateContent>
          <mc:Choice Requires="wpg">
            <w:drawing>
              <wp:anchor distT="0" distB="0" distL="114300" distR="114300" simplePos="0" relativeHeight="251661312" behindDoc="0" locked="0" layoutInCell="1" allowOverlap="1" wp14:anchorId="2EB76A9F" wp14:editId="4D822C9A">
                <wp:simplePos x="0" y="0"/>
                <wp:positionH relativeFrom="column">
                  <wp:posOffset>-571500</wp:posOffset>
                </wp:positionH>
                <wp:positionV relativeFrom="paragraph">
                  <wp:posOffset>-342900</wp:posOffset>
                </wp:positionV>
                <wp:extent cx="7086600" cy="9144000"/>
                <wp:effectExtent l="0" t="0" r="25400" b="25400"/>
                <wp:wrapThrough wrapText="bothSides">
                  <wp:wrapPolygon edited="0">
                    <wp:start x="9290" y="0"/>
                    <wp:lineTo x="8439" y="60"/>
                    <wp:lineTo x="7355" y="600"/>
                    <wp:lineTo x="7355" y="960"/>
                    <wp:lineTo x="7665" y="1920"/>
                    <wp:lineTo x="7665" y="5700"/>
                    <wp:lineTo x="7897" y="5760"/>
                    <wp:lineTo x="10529" y="5760"/>
                    <wp:lineTo x="7277" y="6060"/>
                    <wp:lineTo x="6735" y="6180"/>
                    <wp:lineTo x="6813" y="7680"/>
                    <wp:lineTo x="0" y="8280"/>
                    <wp:lineTo x="0" y="10560"/>
                    <wp:lineTo x="155" y="19860"/>
                    <wp:lineTo x="2865" y="20160"/>
                    <wp:lineTo x="8052" y="20160"/>
                    <wp:lineTo x="7432" y="20460"/>
                    <wp:lineTo x="7355" y="20820"/>
                    <wp:lineTo x="7587" y="21240"/>
                    <wp:lineTo x="8903" y="21600"/>
                    <wp:lineTo x="9290" y="21600"/>
                    <wp:lineTo x="11845" y="21600"/>
                    <wp:lineTo x="12232" y="21600"/>
                    <wp:lineTo x="13548" y="21240"/>
                    <wp:lineTo x="13781" y="20820"/>
                    <wp:lineTo x="13626" y="20460"/>
                    <wp:lineTo x="13161" y="20160"/>
                    <wp:lineTo x="14632" y="19200"/>
                    <wp:lineTo x="14710" y="18240"/>
                    <wp:lineTo x="16026" y="17280"/>
                    <wp:lineTo x="17574" y="17280"/>
                    <wp:lineTo x="18039" y="17040"/>
                    <wp:lineTo x="17884" y="16320"/>
                    <wp:lineTo x="21600" y="16080"/>
                    <wp:lineTo x="21600" y="8340"/>
                    <wp:lineTo x="15019" y="7680"/>
                    <wp:lineTo x="14942" y="6240"/>
                    <wp:lineTo x="14555" y="6120"/>
                    <wp:lineTo x="10839" y="5760"/>
                    <wp:lineTo x="13548" y="5760"/>
                    <wp:lineTo x="13935" y="5640"/>
                    <wp:lineTo x="13858" y="600"/>
                    <wp:lineTo x="12774" y="60"/>
                    <wp:lineTo x="11845" y="0"/>
                    <wp:lineTo x="9290" y="0"/>
                  </wp:wrapPolygon>
                </wp:wrapThrough>
                <wp:docPr id="122" name="Группа 122"/>
                <wp:cNvGraphicFramePr/>
                <a:graphic xmlns:a="http://schemas.openxmlformats.org/drawingml/2006/main">
                  <a:graphicData uri="http://schemas.microsoft.com/office/word/2010/wordprocessingGroup">
                    <wpg:wgp>
                      <wpg:cNvGrpSpPr/>
                      <wpg:grpSpPr>
                        <a:xfrm>
                          <a:off x="0" y="0"/>
                          <a:ext cx="7086600" cy="9144000"/>
                          <a:chOff x="0" y="0"/>
                          <a:chExt cx="6515100" cy="10401300"/>
                        </a:xfrm>
                      </wpg:grpSpPr>
                      <wps:wsp>
                        <wps:cNvPr id="123" name="Прямая со стрелкой 123"/>
                        <wps:cNvCnPr/>
                        <wps:spPr>
                          <a:xfrm flipV="1">
                            <a:off x="101600" y="9490710"/>
                            <a:ext cx="3237865" cy="8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24" name="Группа 124"/>
                        <wpg:cNvGrpSpPr/>
                        <wpg:grpSpPr>
                          <a:xfrm>
                            <a:off x="0" y="0"/>
                            <a:ext cx="6515100" cy="10401300"/>
                            <a:chOff x="0" y="0"/>
                            <a:chExt cx="5638800" cy="8796020"/>
                          </a:xfrm>
                        </wpg:grpSpPr>
                        <wpg:grpSp>
                          <wpg:cNvPr id="125" name="Группа 125"/>
                          <wpg:cNvGrpSpPr/>
                          <wpg:grpSpPr>
                            <a:xfrm>
                              <a:off x="0" y="0"/>
                              <a:ext cx="5547995" cy="8796020"/>
                              <a:chOff x="0" y="0"/>
                              <a:chExt cx="5547995" cy="8796020"/>
                            </a:xfrm>
                          </wpg:grpSpPr>
                          <wpg:grpSp>
                            <wpg:cNvPr id="126" name="Группа 126"/>
                            <wpg:cNvGrpSpPr/>
                            <wpg:grpSpPr>
                              <a:xfrm>
                                <a:off x="355600" y="0"/>
                                <a:ext cx="5192395" cy="8796020"/>
                                <a:chOff x="0" y="0"/>
                                <a:chExt cx="7238365" cy="8928100"/>
                              </a:xfrm>
                            </wpg:grpSpPr>
                            <wpg:grpSp>
                              <wpg:cNvPr id="127" name="Группа 127"/>
                              <wpg:cNvGrpSpPr/>
                              <wpg:grpSpPr>
                                <a:xfrm>
                                  <a:off x="0" y="0"/>
                                  <a:ext cx="7238365" cy="8928100"/>
                                  <a:chOff x="0" y="0"/>
                                  <a:chExt cx="7238365" cy="8928100"/>
                                </a:xfrm>
                              </wpg:grpSpPr>
                              <wpg:grpSp>
                                <wpg:cNvPr id="128" name="Группа 128"/>
                                <wpg:cNvGrpSpPr/>
                                <wpg:grpSpPr>
                                  <a:xfrm>
                                    <a:off x="0" y="0"/>
                                    <a:ext cx="7238365" cy="8928100"/>
                                    <a:chOff x="0" y="0"/>
                                    <a:chExt cx="7238365" cy="8928100"/>
                                  </a:xfrm>
                                </wpg:grpSpPr>
                                <wpg:grpSp>
                                  <wpg:cNvPr id="129" name="Группа 129"/>
                                  <wpg:cNvGrpSpPr/>
                                  <wpg:grpSpPr>
                                    <a:xfrm>
                                      <a:off x="0" y="0"/>
                                      <a:ext cx="7238365" cy="8928100"/>
                                      <a:chOff x="0" y="0"/>
                                      <a:chExt cx="7238365" cy="8928100"/>
                                    </a:xfrm>
                                  </wpg:grpSpPr>
                                  <wpg:grpSp>
                                    <wpg:cNvPr id="130" name="Группа 130"/>
                                    <wpg:cNvGrpSpPr/>
                                    <wpg:grpSpPr>
                                      <a:xfrm>
                                        <a:off x="0" y="0"/>
                                        <a:ext cx="7238365" cy="8928100"/>
                                        <a:chOff x="0" y="0"/>
                                        <a:chExt cx="7238365" cy="8928100"/>
                                      </a:xfrm>
                                    </wpg:grpSpPr>
                                    <wpg:grpSp>
                                      <wpg:cNvPr id="131" name="Группа 131"/>
                                      <wpg:cNvGrpSpPr/>
                                      <wpg:grpSpPr>
                                        <a:xfrm>
                                          <a:off x="0" y="0"/>
                                          <a:ext cx="7162800" cy="8928100"/>
                                          <a:chOff x="0" y="0"/>
                                          <a:chExt cx="7162800" cy="8928100"/>
                                        </a:xfrm>
                                      </wpg:grpSpPr>
                                      <wpg:grpSp>
                                        <wpg:cNvPr id="132" name="Группа 132"/>
                                        <wpg:cNvGrpSpPr/>
                                        <wpg:grpSpPr>
                                          <a:xfrm>
                                            <a:off x="0" y="0"/>
                                            <a:ext cx="7162800" cy="8928100"/>
                                            <a:chOff x="0" y="0"/>
                                            <a:chExt cx="7162800" cy="8928100"/>
                                          </a:xfrm>
                                        </wpg:grpSpPr>
                                        <wpg:grpSp>
                                          <wpg:cNvPr id="133" name="Группа 133"/>
                                          <wpg:cNvGrpSpPr/>
                                          <wpg:grpSpPr>
                                            <a:xfrm>
                                              <a:off x="0" y="0"/>
                                              <a:ext cx="7162800" cy="8928100"/>
                                              <a:chOff x="0" y="0"/>
                                              <a:chExt cx="7162800" cy="8928100"/>
                                            </a:xfrm>
                                          </wpg:grpSpPr>
                                          <wpg:grpSp>
                                            <wpg:cNvPr id="134" name="Группа 134"/>
                                            <wpg:cNvGrpSpPr/>
                                            <wpg:grpSpPr>
                                              <a:xfrm>
                                                <a:off x="0" y="0"/>
                                                <a:ext cx="7162800" cy="8928100"/>
                                                <a:chOff x="0" y="0"/>
                                                <a:chExt cx="7162800" cy="8928100"/>
                                              </a:xfrm>
                                            </wpg:grpSpPr>
                                            <wpg:grpSp>
                                              <wpg:cNvPr id="135" name="Группа 135"/>
                                              <wpg:cNvGrpSpPr/>
                                              <wpg:grpSpPr>
                                                <a:xfrm>
                                                  <a:off x="0" y="0"/>
                                                  <a:ext cx="7162800" cy="8928100"/>
                                                  <a:chOff x="0" y="0"/>
                                                  <a:chExt cx="7162800" cy="8928100"/>
                                                </a:xfrm>
                                              </wpg:grpSpPr>
                                              <wpg:grpSp>
                                                <wpg:cNvPr id="136" name="Группа 136"/>
                                                <wpg:cNvGrpSpPr/>
                                                <wpg:grpSpPr>
                                                  <a:xfrm>
                                                    <a:off x="0" y="0"/>
                                                    <a:ext cx="7162800" cy="8928100"/>
                                                    <a:chOff x="0" y="0"/>
                                                    <a:chExt cx="6972300" cy="10350500"/>
                                                  </a:xfrm>
                                                </wpg:grpSpPr>
                                                <wpg:grpSp>
                                                  <wpg:cNvPr id="137" name="Группа 137"/>
                                                  <wpg:cNvGrpSpPr/>
                                                  <wpg:grpSpPr>
                                                    <a:xfrm>
                                                      <a:off x="0" y="0"/>
                                                      <a:ext cx="6972300" cy="10350500"/>
                                                      <a:chOff x="0" y="0"/>
                                                      <a:chExt cx="6972300" cy="10350500"/>
                                                    </a:xfrm>
                                                  </wpg:grpSpPr>
                                                  <wps:wsp>
                                                    <wps:cNvPr id="138" name="Овал 138"/>
                                                    <wps:cNvSpPr/>
                                                    <wps:spPr>
                                                      <a:xfrm>
                                                        <a:off x="2184400" y="0"/>
                                                        <a:ext cx="2171700" cy="800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угольник 139"/>
                                                    <wps:cNvSpPr/>
                                                    <wps:spPr>
                                                      <a:xfrm>
                                                        <a:off x="2298700" y="1600200"/>
                                                        <a:ext cx="2057400" cy="1143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угольник 140"/>
                                                    <wps:cNvSpPr/>
                                                    <wps:spPr>
                                                      <a:xfrm>
                                                        <a:off x="2298700" y="914400"/>
                                                        <a:ext cx="205740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оугольник 141"/>
                                                    <wps:cNvSpPr/>
                                                    <wps:spPr>
                                                      <a:xfrm>
                                                        <a:off x="1955800" y="2971800"/>
                                                        <a:ext cx="274320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Шестиугольник 142"/>
                                                    <wps:cNvSpPr/>
                                                    <wps:spPr>
                                                      <a:xfrm>
                                                        <a:off x="1841500" y="3657600"/>
                                                        <a:ext cx="3086100" cy="68580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143"/>
                                                    <wps:cNvSpPr/>
                                                    <wps:spPr>
                                                      <a:xfrm>
                                                        <a:off x="2400300" y="4521200"/>
                                                        <a:ext cx="2057400" cy="1143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Ромб 144"/>
                                                    <wps:cNvSpPr/>
                                                    <wps:spPr>
                                                      <a:xfrm>
                                                        <a:off x="2057400" y="5892800"/>
                                                        <a:ext cx="2743200" cy="102870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Прямоугольник 145"/>
                                                    <wps:cNvSpPr/>
                                                    <wps:spPr>
                                                      <a:xfrm>
                                                        <a:off x="5486400" y="6121400"/>
                                                        <a:ext cx="148590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Прямоугольник 146"/>
                                                    <wps:cNvSpPr/>
                                                    <wps:spPr>
                                                      <a:xfrm>
                                                        <a:off x="0" y="6121400"/>
                                                        <a:ext cx="1485900"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оугольник 147"/>
                                                    <wps:cNvSpPr/>
                                                    <wps:spPr>
                                                      <a:xfrm>
                                                        <a:off x="1714500" y="7150100"/>
                                                        <a:ext cx="3429000" cy="1143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араллелограмм 148"/>
                                                    <wps:cNvSpPr/>
                                                    <wps:spPr>
                                                      <a:xfrm>
                                                        <a:off x="2057400" y="8521700"/>
                                                        <a:ext cx="2628900" cy="800100"/>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Овал 149"/>
                                                    <wps:cNvSpPr/>
                                                    <wps:spPr>
                                                      <a:xfrm>
                                                        <a:off x="2171700" y="9550400"/>
                                                        <a:ext cx="2171700" cy="800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 name="Прямая со стрелкой 150"/>
                                                  <wps:cNvCnPr/>
                                                  <wps:spPr>
                                                    <a:xfrm>
                                                      <a:off x="3314700" y="782955"/>
                                                      <a:ext cx="0" cy="137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1" name="Прямая со стрелкой 151"/>
                                                  <wps:cNvCnPr/>
                                                  <wps:spPr>
                                                    <a:xfrm>
                                                      <a:off x="3314700" y="137160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2" name="Прямая со стрелкой 152"/>
                                                  <wps:cNvCnPr/>
                                                  <wps:spPr>
                                                    <a:xfrm>
                                                      <a:off x="3314700" y="274320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3" name="Прямая со стрелкой 153"/>
                                                  <wps:cNvCnPr/>
                                                  <wps:spPr>
                                                    <a:xfrm>
                                                      <a:off x="3314700" y="342900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4" name="Прямая со стрелкой 154"/>
                                                  <wps:cNvCnPr/>
                                                  <wps:spPr>
                                                    <a:xfrm>
                                                      <a:off x="3314700" y="4342765"/>
                                                      <a:ext cx="0" cy="1885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5" name="Прямая со стрелкой 155"/>
                                                  <wps:cNvCnPr/>
                                                  <wps:spPr>
                                                    <a:xfrm>
                                                      <a:off x="3429000" y="5669280"/>
                                                      <a:ext cx="0" cy="227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6" name="Прямая со стрелкой 156"/>
                                                  <wps:cNvCnPr/>
                                                  <wps:spPr>
                                                    <a:xfrm>
                                                      <a:off x="3429000" y="6920230"/>
                                                      <a:ext cx="0" cy="227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7" name="Прямая со стрелкой 157"/>
                                                  <wps:cNvCnPr/>
                                                  <wps:spPr>
                                                    <a:xfrm>
                                                      <a:off x="3403600" y="8305165"/>
                                                      <a:ext cx="0" cy="227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8" name="Прямая со стрелкой 158"/>
                                                  <wps:cNvCnPr/>
                                                  <wps:spPr>
                                                    <a:xfrm>
                                                      <a:off x="3371850" y="9309100"/>
                                                      <a:ext cx="0" cy="227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9" name="Прямая со стрелкой 159"/>
                                                  <wps:cNvCnPr/>
                                                  <wps:spPr>
                                                    <a:xfrm>
                                                      <a:off x="4800600" y="6400800"/>
                                                      <a:ext cx="685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0" name="Прямая со стрелкой 160"/>
                                                  <wps:cNvCnPr/>
                                                  <wps:spPr>
                                                    <a:xfrm flipH="1">
                                                      <a:off x="1485900" y="6400800"/>
                                                      <a:ext cx="571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61" name="Надпись 161"/>
                                                <wps:cNvSpPr txBox="1"/>
                                                <wps:spPr>
                                                  <a:xfrm>
                                                    <a:off x="2819400" y="12700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63E81" w14:textId="77777777" w:rsidR="00983A49" w:rsidRPr="003E269E" w:rsidRDefault="00983A49" w:rsidP="008B1B7A">
                                                      <w:pPr>
                                                        <w:jc w:val="center"/>
                                                        <w:rPr>
                                                          <w:rFonts w:ascii="Times New Roman" w:hAnsi="Times New Roman" w:cs="Times New Roman"/>
                                                          <w:sz w:val="32"/>
                                                          <w:szCs w:val="32"/>
                                                        </w:rPr>
                                                      </w:pPr>
                                                      <w:r w:rsidRPr="003E269E">
                                                        <w:rPr>
                                                          <w:rFonts w:ascii="Times New Roman" w:hAnsi="Times New Roman" w:cs="Times New Roman"/>
                                                          <w:sz w:val="32"/>
                                                          <w:szCs w:val="32"/>
                                                        </w:rPr>
                                                        <w:t>начало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 name="Надпись 162"/>
                                              <wps:cNvSpPr txBox="1"/>
                                              <wps:spPr>
                                                <a:xfrm>
                                                  <a:off x="2476500" y="81280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BEDA00" w14:textId="77777777" w:rsidR="00983A49" w:rsidRPr="003E269E" w:rsidRDefault="00983A49" w:rsidP="008B1B7A">
                                                    <w:pPr>
                                                      <w:jc w:val="center"/>
                                                      <w:rPr>
                                                        <w:sz w:val="28"/>
                                                        <w:szCs w:val="28"/>
                                                        <w:lang w:val="en-US"/>
                                                      </w:rPr>
                                                    </w:pPr>
                                                    <w:r w:rsidRPr="003E269E">
                                                      <w:rPr>
                                                        <w:sz w:val="28"/>
                                                        <w:szCs w:val="28"/>
                                                        <w:lang w:val="en-US"/>
                                                      </w:rPr>
                                                      <w:t>Const size=72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Надпись 163"/>
                                              <wps:cNvSpPr txBox="1"/>
                                              <wps:spPr>
                                                <a:xfrm>
                                                  <a:off x="2933700" y="1384300"/>
                                                  <a:ext cx="1028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D976CD" w14:textId="77777777" w:rsidR="00983A49" w:rsidRPr="003E269E" w:rsidRDefault="00983A49" w:rsidP="008B1B7A">
                                                    <w:pPr>
                                                      <w:rPr>
                                                        <w:sz w:val="28"/>
                                                        <w:szCs w:val="28"/>
                                                      </w:rPr>
                                                    </w:pPr>
                                                    <w:r w:rsidRPr="003E269E">
                                                      <w:rPr>
                                                        <w:sz w:val="28"/>
                                                        <w:szCs w:val="28"/>
                                                      </w:rPr>
                                                      <w:t>C[1]:=0;</w:t>
                                                    </w:r>
                                                  </w:p>
                                                  <w:p w14:paraId="4DAF6B71" w14:textId="77777777" w:rsidR="00983A49" w:rsidRPr="003E269E" w:rsidRDefault="00983A49" w:rsidP="008B1B7A">
                                                    <w:pPr>
                                                      <w:rPr>
                                                        <w:sz w:val="28"/>
                                                        <w:szCs w:val="28"/>
                                                      </w:rPr>
                                                    </w:pPr>
                                                    <w:r w:rsidRPr="003E269E">
                                                      <w:rPr>
                                                        <w:sz w:val="28"/>
                                                        <w:szCs w:val="28"/>
                                                      </w:rPr>
                                                      <w:t>D[1]:=0;</w:t>
                                                    </w:r>
                                                  </w:p>
                                                  <w:p w14:paraId="5DB9A724" w14:textId="77777777" w:rsidR="00983A49" w:rsidRPr="003E269E" w:rsidRDefault="00983A49" w:rsidP="008B1B7A">
                                                    <w:pPr>
                                                      <w:rPr>
                                                        <w:sz w:val="28"/>
                                                        <w:szCs w:val="28"/>
                                                      </w:rPr>
                                                    </w:pPr>
                                                    <w:r w:rsidRPr="003E269E">
                                                      <w:rPr>
                                                        <w:sz w:val="28"/>
                                                        <w:szCs w:val="28"/>
                                                      </w:rPr>
                                                      <w:t>G[1]:=0;</w:t>
                                                    </w:r>
                                                  </w:p>
                                                  <w:p w14:paraId="364DE8CB" w14:textId="77777777" w:rsidR="00983A49" w:rsidRPr="003E269E" w:rsidRDefault="00983A49" w:rsidP="008B1B7A">
                                                    <w:pPr>
                                                      <w:rPr>
                                                        <w:sz w:val="28"/>
                                                        <w:szCs w:val="28"/>
                                                      </w:rPr>
                                                    </w:pPr>
                                                    <w:r w:rsidRPr="003E269E">
                                                      <w:rPr>
                                                        <w:sz w:val="28"/>
                                                        <w:szCs w:val="28"/>
                                                      </w:rPr>
                                                      <w:t>H[1]:=0;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 name="Надпись 164"/>
                                            <wps:cNvSpPr txBox="1"/>
                                            <wps:spPr>
                                              <a:xfrm>
                                                <a:off x="2019300" y="2590800"/>
                                                <a:ext cx="2743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E88107" w14:textId="77777777" w:rsidR="00983A49" w:rsidRPr="003E269E" w:rsidRDefault="00983A49" w:rsidP="008B1B7A">
                                                  <w:pPr>
                                                    <w:jc w:val="center"/>
                                                    <w:rPr>
                                                      <w:sz w:val="28"/>
                                                      <w:szCs w:val="28"/>
                                                    </w:rPr>
                                                  </w:pPr>
                                                  <w:r w:rsidRPr="003E269E">
                                                    <w:rPr>
                                                      <w:sz w:val="28"/>
                                                      <w:szCs w:val="28"/>
                                                    </w:rPr>
                                                    <w:t>B[1]:=random(dlit)+1</w:t>
                                                  </w: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5" name="Надпись 165"/>
                                          <wps:cNvSpPr txBox="1"/>
                                          <wps:spPr>
                                            <a:xfrm>
                                              <a:off x="2133600" y="328930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13605" w14:textId="77777777" w:rsidR="00983A49" w:rsidRPr="003E269E" w:rsidRDefault="00983A49" w:rsidP="008B1B7A">
                                                <w:pPr>
                                                  <w:jc w:val="center"/>
                                                  <w:rPr>
                                                    <w:sz w:val="28"/>
                                                    <w:szCs w:val="28"/>
                                                  </w:rPr>
                                                </w:pPr>
                                                <w:r w:rsidRPr="003E269E">
                                                  <w:rPr>
                                                    <w:sz w:val="28"/>
                                                    <w:szCs w:val="28"/>
                                                  </w:rPr>
                                                  <w:t>i:=2,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6" name="Надпись 166"/>
                                        <wps:cNvSpPr txBox="1"/>
                                        <wps:spPr>
                                          <a:xfrm>
                                            <a:off x="2420336" y="3906044"/>
                                            <a:ext cx="215534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5D8DE0" w14:textId="77777777" w:rsidR="00983A49" w:rsidRPr="00D7284B" w:rsidRDefault="00983A49" w:rsidP="008B1B7A">
                                              <w:pPr>
                                                <w:jc w:val="both"/>
                                                <w:rPr>
                                                  <w:sz w:val="28"/>
                                                  <w:szCs w:val="28"/>
                                                </w:rPr>
                                              </w:pPr>
                                              <w:r w:rsidRPr="00D7284B">
                                                <w:rPr>
                                                  <w:sz w:val="28"/>
                                                  <w:szCs w:val="28"/>
                                                </w:rPr>
                                                <w:t>A[i]:=random(prm)+1;</w:t>
                                              </w:r>
                                            </w:p>
                                            <w:p w14:paraId="0C18C0D7" w14:textId="77777777" w:rsidR="00983A49" w:rsidRPr="00D7284B" w:rsidRDefault="00983A49" w:rsidP="008B1B7A">
                                              <w:pPr>
                                                <w:jc w:val="both"/>
                                                <w:rPr>
                                                  <w:sz w:val="28"/>
                                                  <w:szCs w:val="28"/>
                                                </w:rPr>
                                              </w:pPr>
                                              <w:r w:rsidRPr="00D7284B">
                                                <w:rPr>
                                                  <w:sz w:val="28"/>
                                                  <w:szCs w:val="28"/>
                                                </w:rPr>
                                                <w:t>B[i]:=random(dlit)+1;</w:t>
                                              </w:r>
                                            </w:p>
                                            <w:p w14:paraId="2CAAB240" w14:textId="77777777" w:rsidR="00983A49" w:rsidRPr="00D7284B" w:rsidRDefault="00983A49" w:rsidP="008B1B7A">
                                              <w:pPr>
                                                <w:jc w:val="both"/>
                                                <w:rPr>
                                                  <w:sz w:val="28"/>
                                                  <w:szCs w:val="28"/>
                                                </w:rPr>
                                              </w:pPr>
                                              <w:r w:rsidRPr="00D7284B">
                                                <w:rPr>
                                                  <w:sz w:val="28"/>
                                                  <w:szCs w:val="28"/>
                                                </w:rPr>
                                                <w:t>C[i]=C[i-1]+A[i];</w:t>
                                              </w:r>
                                            </w:p>
                                            <w:p w14:paraId="2B85194B" w14:textId="77777777" w:rsidR="00983A49" w:rsidRPr="00D7284B" w:rsidRDefault="00983A49" w:rsidP="008B1B7A">
                                              <w:pPr>
                                                <w:jc w:val="both"/>
                                                <w:rPr>
                                                  <w:sz w:val="28"/>
                                                  <w:szCs w:val="28"/>
                                                </w:rPr>
                                              </w:pPr>
                                              <w:r w:rsidRPr="00D7284B">
                                                <w:rPr>
                                                  <w:sz w:val="28"/>
                                                  <w:szCs w:val="28"/>
                                                </w:rPr>
                                                <w:t>E[i-1]:=D[i-1]+B[i-1];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7" name="Надпись 167"/>
                                      <wps:cNvSpPr txBox="1"/>
                                      <wps:spPr>
                                        <a:xfrm>
                                          <a:off x="2997200" y="532130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5DF8F" w14:textId="77777777" w:rsidR="00983A49" w:rsidRPr="00D7284B" w:rsidRDefault="00983A49" w:rsidP="008B1B7A">
                                            <w:pPr>
                                              <w:rPr>
                                                <w:sz w:val="32"/>
                                                <w:szCs w:val="32"/>
                                              </w:rPr>
                                            </w:pPr>
                                            <w:r w:rsidRPr="00D7284B">
                                              <w:rPr>
                                                <w:sz w:val="32"/>
                                                <w:szCs w:val="32"/>
                                              </w:rPr>
                                              <w:t>C[i]&gt;=E[i]?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Надпись 168"/>
                                      <wps:cNvSpPr txBox="1"/>
                                      <wps:spPr>
                                        <a:xfrm>
                                          <a:off x="5752465" y="527050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17C9F" w14:textId="77777777" w:rsidR="00983A49" w:rsidRPr="00D7284B" w:rsidRDefault="00983A49" w:rsidP="008B1B7A">
                                            <w:pPr>
                                              <w:rPr>
                                                <w:sz w:val="28"/>
                                                <w:szCs w:val="28"/>
                                              </w:rPr>
                                            </w:pPr>
                                            <w:r w:rsidRPr="00D7284B">
                                              <w:rPr>
                                                <w:sz w:val="28"/>
                                                <w:szCs w:val="28"/>
                                              </w:rPr>
                                              <w:t>D[i]</w:t>
                                            </w:r>
                                            <w:r>
                                              <w:rPr>
                                                <w:sz w:val="28"/>
                                                <w:szCs w:val="28"/>
                                              </w:rPr>
                                              <w:t>:</w:t>
                                            </w:r>
                                            <w:r w:rsidRPr="00D7284B">
                                              <w:rPr>
                                                <w:sz w:val="28"/>
                                                <w:szCs w:val="28"/>
                                              </w:rPr>
                                              <w:t>=C[i];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Надпись 169"/>
                                      <wps:cNvSpPr txBox="1"/>
                                      <wps:spPr>
                                        <a:xfrm>
                                          <a:off x="190500" y="527050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659C8" w14:textId="77777777" w:rsidR="00983A49" w:rsidRDefault="00983A49" w:rsidP="008B1B7A">
                                            <w:r>
                                              <w:t>D[i]:=E[i-1];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0" name="Надпись 170"/>
                                    <wps:cNvSpPr txBox="1"/>
                                    <wps:spPr>
                                      <a:xfrm>
                                        <a:off x="2535403" y="6236962"/>
                                        <a:ext cx="3543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E5AABF" w14:textId="77777777" w:rsidR="00983A49" w:rsidRPr="00F53259" w:rsidRDefault="00983A49" w:rsidP="008B1B7A">
                                          <w:pPr>
                                            <w:jc w:val="both"/>
                                            <w:rPr>
                                              <w:sz w:val="28"/>
                                              <w:szCs w:val="28"/>
                                            </w:rPr>
                                          </w:pPr>
                                          <w:r w:rsidRPr="00F53259">
                                            <w:rPr>
                                              <w:sz w:val="28"/>
                                              <w:szCs w:val="28"/>
                                            </w:rPr>
                                            <w:t>F[i-1]:=E[i-1] – C[i-1];</w:t>
                                          </w:r>
                                        </w:p>
                                        <w:p w14:paraId="33D40B7F" w14:textId="77777777" w:rsidR="00983A49" w:rsidRPr="00F53259" w:rsidRDefault="00983A49" w:rsidP="008B1B7A">
                                          <w:pPr>
                                            <w:jc w:val="both"/>
                                            <w:rPr>
                                              <w:sz w:val="28"/>
                                              <w:szCs w:val="28"/>
                                            </w:rPr>
                                          </w:pPr>
                                          <w:r w:rsidRPr="00F53259">
                                            <w:rPr>
                                              <w:sz w:val="28"/>
                                              <w:szCs w:val="28"/>
                                            </w:rPr>
                                            <w:t>G[i-1]:=F[i-1] – B[i-1];</w:t>
                                          </w:r>
                                        </w:p>
                                        <w:p w14:paraId="68C9E41F" w14:textId="77777777" w:rsidR="00983A49" w:rsidRPr="00F53259" w:rsidRDefault="00983A49" w:rsidP="008B1B7A">
                                          <w:pPr>
                                            <w:jc w:val="both"/>
                                            <w:rPr>
                                              <w:sz w:val="28"/>
                                              <w:szCs w:val="28"/>
                                            </w:rPr>
                                          </w:pPr>
                                          <w:r w:rsidRPr="00F53259">
                                            <w:rPr>
                                              <w:sz w:val="28"/>
                                              <w:szCs w:val="28"/>
                                            </w:rPr>
                                            <w:t>H[i]:=D[i]-E[i-1];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1" name="Надпись 171"/>
                                  <wps:cNvSpPr txBox="1"/>
                                  <wps:spPr>
                                    <a:xfrm>
                                      <a:off x="2591435" y="7327900"/>
                                      <a:ext cx="2286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822291" w14:textId="77777777" w:rsidR="00983A49" w:rsidRPr="00CE5CA7" w:rsidRDefault="00983A49" w:rsidP="008B1B7A">
                                        <w:pPr>
                                          <w:rPr>
                                            <w:sz w:val="28"/>
                                            <w:szCs w:val="28"/>
                                          </w:rPr>
                                        </w:pPr>
                                        <w:r w:rsidRPr="00CE5CA7">
                                          <w:rPr>
                                            <w:sz w:val="28"/>
                                            <w:szCs w:val="28"/>
                                          </w:rPr>
                                          <w:t>Edit6.text:= (F[n]);</w:t>
                                        </w:r>
                                      </w:p>
                                      <w:p w14:paraId="4A751900" w14:textId="77777777" w:rsidR="00983A49" w:rsidRPr="00CE5CA7" w:rsidRDefault="00983A49" w:rsidP="008B1B7A">
                                        <w:pPr>
                                          <w:rPr>
                                            <w:sz w:val="28"/>
                                            <w:szCs w:val="28"/>
                                          </w:rPr>
                                        </w:pPr>
                                        <w:r w:rsidRPr="00CE5CA7">
                                          <w:rPr>
                                            <w:sz w:val="28"/>
                                            <w:szCs w:val="28"/>
                                          </w:rPr>
                                          <w:t>Edit7.text:= (G[n]);</w:t>
                                        </w:r>
                                      </w:p>
                                      <w:p w14:paraId="094CE673" w14:textId="77777777" w:rsidR="00983A49" w:rsidRPr="00CE5CA7" w:rsidRDefault="00983A49" w:rsidP="008B1B7A">
                                        <w:pPr>
                                          <w:rPr>
                                            <w:sz w:val="28"/>
                                            <w:szCs w:val="28"/>
                                            <w:lang w:val="en-US"/>
                                          </w:rPr>
                                        </w:pPr>
                                        <w:r w:rsidRPr="00CE5CA7">
                                          <w:rPr>
                                            <w:sz w:val="28"/>
                                            <w:szCs w:val="28"/>
                                          </w:rPr>
                                          <w:t>Edit9</w:t>
                                        </w:r>
                                        <w:r w:rsidRPr="00CE5CA7">
                                          <w:rPr>
                                            <w:sz w:val="28"/>
                                            <w:szCs w:val="28"/>
                                            <w:lang w:val="en-US"/>
                                          </w:rPr>
                                          <w:t>.text:=(H[n]);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Надпись 172"/>
                                  <wps:cNvSpPr txBox="1"/>
                                  <wps:spPr>
                                    <a:xfrm>
                                      <a:off x="2972435" y="835660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B7AEE" w14:textId="77777777" w:rsidR="00983A49" w:rsidRPr="00CE5CA7" w:rsidRDefault="00983A49" w:rsidP="008B1B7A">
                                        <w:pPr>
                                          <w:rPr>
                                            <w:sz w:val="32"/>
                                            <w:szCs w:val="32"/>
                                          </w:rPr>
                                        </w:pPr>
                                        <w:r w:rsidRPr="00CE5CA7">
                                          <w:rPr>
                                            <w:sz w:val="32"/>
                                            <w:szCs w:val="32"/>
                                          </w:rPr>
                                          <w:t>Конец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 name="Прямая соединительная линия 173"/>
                                <wps:cNvCnPr/>
                                <wps:spPr>
                                  <a:xfrm flipV="1">
                                    <a:off x="6363335" y="5681980"/>
                                    <a:ext cx="0" cy="320124"/>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Прямая соединительная линия 174"/>
                                <wps:cNvCnPr/>
                                <wps:spPr>
                                  <a:xfrm>
                                    <a:off x="648335" y="6000750"/>
                                    <a:ext cx="5715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75" name="Прямая соединительная линия 175"/>
                                <wps:cNvCnPr/>
                                <wps:spPr>
                                  <a:xfrm flipV="1">
                                    <a:off x="648335" y="5689600"/>
                                    <a:ext cx="0" cy="32012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6" name="Плюс 176"/>
                              <wps:cNvSpPr/>
                              <wps:spPr>
                                <a:xfrm>
                                  <a:off x="5106035" y="5041900"/>
                                  <a:ext cx="342900" cy="342900"/>
                                </a:xfrm>
                                <a:prstGeom prst="mathPlus">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Минус 177"/>
                              <wps:cNvSpPr/>
                              <wps:spPr>
                                <a:xfrm>
                                  <a:off x="1677035" y="5156200"/>
                                  <a:ext cx="342900" cy="342900"/>
                                </a:xfrm>
                                <a:prstGeom prst="mathMinus">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Прямая соединительная линия 178"/>
                            <wps:cNvCnPr/>
                            <wps:spPr>
                              <a:xfrm flipH="1">
                                <a:off x="0" y="3403600"/>
                                <a:ext cx="1714500" cy="0"/>
                              </a:xfrm>
                              <a:prstGeom prst="line">
                                <a:avLst/>
                              </a:prstGeom>
                            </wps:spPr>
                            <wps:style>
                              <a:lnRef idx="1">
                                <a:schemeClr val="dk1"/>
                              </a:lnRef>
                              <a:fillRef idx="0">
                                <a:schemeClr val="dk1"/>
                              </a:fillRef>
                              <a:effectRef idx="0">
                                <a:schemeClr val="dk1"/>
                              </a:effectRef>
                              <a:fontRef idx="minor">
                                <a:schemeClr val="tx1"/>
                              </a:fontRef>
                            </wps:style>
                            <wps:bodyPr/>
                          </wps:wsp>
                          <wps:wsp>
                            <wps:cNvPr id="179" name="Прямая соединительная линия 179"/>
                            <wps:cNvCnPr/>
                            <wps:spPr>
                              <a:xfrm>
                                <a:off x="12700" y="3416300"/>
                                <a:ext cx="86226" cy="463544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0" name="Прямая соединительная линия 180"/>
                          <wps:cNvCnPr/>
                          <wps:spPr>
                            <a:xfrm>
                              <a:off x="4152900" y="6515100"/>
                              <a:ext cx="1485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Прямая соединительная линия 181"/>
                          <wps:cNvCnPr/>
                          <wps:spPr>
                            <a:xfrm flipV="1">
                              <a:off x="5638800" y="3429000"/>
                              <a:ext cx="0" cy="3086100"/>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Прямая со стрелкой 182"/>
                          <wps:cNvCnPr/>
                          <wps:spPr>
                            <a:xfrm flipH="1">
                              <a:off x="4013200" y="3429000"/>
                              <a:ext cx="1625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Группа 122" o:spid="_x0000_s1027" style="position:absolute;left:0;text-align:left;margin-left:-44.95pt;margin-top:-26.95pt;width:558pt;height:10in;z-index:251661312;mso-width-relative:margin;mso-height-relative:margin" coordsize="6515100,10401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">
                <v:shapetype id="_x0000_t32" coordsize="21600,21600" o:spt="32" o:oned="t" path="m0,0l21600,21600e" filled="f">
                  <v:path arrowok="t" fillok="f" o:connecttype="none"/>
                  <o:lock v:ext="edit" shapetype="t"/>
                </v:shapetype>
                <v:shape id="Прямая со стрелкой 123" o:spid="_x0000_s1028" type="#_x0000_t32" style="position:absolute;left:101600;top:9490710;width:3237865;height:88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Z6UsQAAADcAAAADwAAAGRycy9kb3ducmV2LnhtbERP22rCQBB9L/Qflin4VjcmRSW6iliK&#10;LRWKFwTfhuyYDWZnY3ar6d93C0Lf5nCuM513thZXan3lWMGgn4AgLpyuuFSw3709j0H4gKyxdkwK&#10;fsjDfPb4MMVcuxtv6LoNpYgh7HNUYEJocil9Ycii77uGOHIn11oMEbal1C3eYritZZokQ2mx4thg&#10;sKGloeK8/bYKXj8OL6NLd/nKVkezLigbHdPFp1K9p24xARGoC//iu/tdx/lpBn/PxAvk7B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pnpSxAAAANwAAAAPAAAAAAAAAAAA&#10;AAAAAKECAABkcnMvZG93bnJldi54bWxQSwUGAAAAAAQABAD5AAAAkgMAAAAA&#10;" strokecolor="black [3040]">
                  <v:stroke endarrow="open"/>
                </v:shape>
                <v:group id="Группа 124" o:spid="_x0000_s1029" style="position:absolute;width:6515100;height:10401300" coordsize="5638800,87960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group id="Группа 125" o:spid="_x0000_s1030" style="position:absolute;width:5547995;height:8796020" coordsize="5547995,87960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BmWkwwAAANwAAAAPAAAAZHJzL2Rvd25yZXYueG1sRE9La8JAEL4X+h+WKfTW&#10;bGKxSOoqIio9BKFGkN6G7JgEs7Mhu+bx77tCobf5+J6zXI+mET11rrasIIliEMSF1TWXCs75/m0B&#10;wnlkjY1lUjCRg/Xq+WmJqbYDf1N/8qUIIexSVFB536ZSuqIigy6yLXHgrrYz6APsSqk7HEK4aeQs&#10;jj+kwZpDQ4UtbSsqbqe7UXAYcNi8J7s+u123008+P16yhJR6fRk3nyA8jf5f/Of+0mH+bA6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AGZaTDAAAA3AAAAA8A&#10;AAAAAAAAAAAAAAAAqQIAAGRycy9kb3ducmV2LnhtbFBLBQYAAAAABAAEAPoAAACZAwAAAAA=&#10;">
                    <v:group id="Группа 126" o:spid="_x0000_s1031" style="position:absolute;left:355600;width:5192395;height:8796020" coordsize="7238365,8928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group id="Группа 127" o:spid="_x0000_s1032" style="position:absolute;width:7238365;height:8928100" coordsize="7238365,8928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mF5IwgAAANwAAAAPAAAAZHJzL2Rvd25yZXYueG1sRE9Ni8IwEL0L+x/CLHjT&#10;tC66Uo0isiseRFAXxNvQjG2xmZQm29Z/bwTB2zze58yXnSlFQ7UrLCuIhxEI4tTqgjMFf6ffwRSE&#10;88gaS8uk4E4OlouP3hwTbVs+UHP0mQgh7BJUkHtfJVK6NCeDbmgr4sBdbW3QB1hnUtfYhnBTylEU&#10;TaTBgkNDjhWtc0pvx3+jYNNiu/qKf5rd7bq+X07j/XkXk1L9z241A+Gp82/xy73VYf7oG5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5heSMIAAADcAAAADwAA&#10;AAAAAAAAAAAAAACpAgAAZHJzL2Rvd25yZXYueG1sUEsFBgAAAAAEAAQA+gAAAJgDAAAAAA==&#10;">
                        <v:group id="Группа 128" o:spid="_x0000_s1033" style="position:absolute;width:7238365;height:8928100" coordsize="7238365,8928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group id="Группа 129" o:spid="_x0000_s1034" style="position:absolute;width:7238365;height:8928100" coordsize="7238365,8928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group id="Группа 130" o:spid="_x0000_s1035" style="position:absolute;width:7238365;height:8928100" coordsize="7238365,8928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group id="Группа 131" o:spid="_x0000_s1036" style="position:absolute;width:7162800;height:8928100" coordsize="7162800,8928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5PV6wQAAANwAAAAPAAAAZHJzL2Rvd25yZXYueG1sRE9Ni8IwEL0v+B/CCN7W&#10;tIrLUo0iouJBhNUF8TY0Y1tsJqWJbf33RhC8zeN9zmzRmVI0VLvCsoJ4GIEgTq0uOFPwf9p8/4Jw&#10;HlljaZkUPMjBYt77mmGibct/1Bx9JkIIuwQV5N5XiZQuzcmgG9qKOHBXWxv0AdaZ1DW2IdyUchRF&#10;P9JgwaEhx4pWOaW3490o2LbYLsfxutnfrqvH5TQ5nPcxKTXod8spCE+d/4jf7p0O88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5PV6wQAAANwAAAAPAAAA&#10;AAAAAAAAAAAAAKkCAABkcnMvZG93bnJldi54bWxQSwUGAAAAAAQABAD6AAAAlwMAAAAA&#10;">
                                <v:group id="Группа 132" o:spid="_x0000_s1037" style="position:absolute;width:7162800;height:8928100" coordsize="7162800,8928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v:group id="Группа 133" o:spid="_x0000_s1038" style="position:absolute;width:7162800;height:8928100" coordsize="7162800,8928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group id="Группа 134" o:spid="_x0000_s1039" style="position:absolute;width:7162800;height:8928100" coordsize="7162800,8928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group id="Группа 135" o:spid="_x0000_s1040" style="position:absolute;width:7162800;height:8928100" coordsize="7162800,8928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3/N5wwAAANwAAAAPAAAAZHJzL2Rvd25yZXYueG1sRE9Na8JAEL0X+h+WKXhr&#10;NlEskrqGIFY8SKFGkN6G7JgEs7Mhu03iv3cLhd7m8T5nnU2mFQP1rrGsIIliEMSl1Q1XCs7Fx+sK&#10;hPPIGlvLpOBODrLN89MaU21H/qLh5CsRQtilqKD2vkuldGVNBl1kO+LAXW1v0AfYV1L3OIZw08p5&#10;HL9Jgw2Hhho72tZU3k4/RsF+xDFfJLvheLtu79/F8vNyTEip2cuUv4PwNPl/8Z/7oMP8xR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Xf83nDAAAA3AAAAA8A&#10;AAAAAAAAAAAAAAAAqQIAAGRycy9kb3ducmV2LnhtbFBLBQYAAAAABAAEAPoAAACZAwAAAAA=&#10;">
                                        <v:group id="Группа 136" o:spid="_x0000_s1041" style="position:absolute;width:7162800;height:8928100" coordsize="6972300,10350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group id="Группа 137" o:spid="_x0000_s1042" style="position:absolute;width:6972300;height:10350500" coordsize="6972300,10350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ciVxAAAANwAAAAPAAAAZHJzL2Rvd25yZXYueG1sRE9La8JAEL4L/Q/LFHoz&#10;mzTUljSriNTSgxTUQultyI5JMDsbsmse/94VCt7m43tOvhpNI3rqXG1ZQRLFIIgLq2suFfwct/M3&#10;EM4ja2wsk4KJHKyWD7McM20H3lN/8KUIIewyVFB532ZSuqIigy6yLXHgTrYz6APsSqk7HEK4aeRz&#10;HC+kwZpDQ4UtbSoqzoeLUfA54LBOk49+dz5tpr/jy/fvLiGlnh7H9TsIT6O/i//dXzrMT1/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QciVxAAAANwAAAAP&#10;AAAAAAAAAAAAAAAAAKkCAABkcnMvZG93bnJldi54bWxQSwUGAAAAAAQABAD6AAAAmgMAAAAA&#10;">
                                            <v:oval id="Овал 138" o:spid="_x0000_s1043" style="position:absolute;left:2184400;width:21717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xULxQAA&#10;ANwAAAAPAAAAZHJzL2Rvd25yZXYueG1sRI9Ba8JAEIXvBf/DMkJvdaOCbaKriFCwpReTgtcxOybR&#10;7GzIbjX9986h0NsM781736w2g2vVjfrQeDYwnSSgiEtvG64MfBfvL2+gQkS22HomA78UYLMePa0w&#10;s/7OB7rlsVISwiFDA3WMXaZ1KGtyGCa+Ixbt7HuHUda+0rbHu4S7Vs+SZKEdNiwNNXa0q6m85j/O&#10;QHW4hs8ZpuXllL7mH21TfKXHwpjn8bBdgoo0xH/z3/XeCv5caOUZmUC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DFQvFAAAA3AAAAA8AAAAAAAAAAAAAAAAAlwIAAGRycy9k&#10;b3ducmV2LnhtbFBLBQYAAAAABAAEAPUAAACJAwAAAAA=&#10;" fillcolor="white [3201]" strokecolor="black [3200]" strokeweight="2pt"/>
                                            <v:rect id="Прямоугольник 139" o:spid="_x0000_s1044" style="position:absolute;left:2298700;top:1600200;width:20574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pGhwQAA&#10;ANwAAAAPAAAAZHJzL2Rvd25yZXYueG1sRE9Ni8IwEL0L/ocwwt40VUG0GkUKouyeturB29CMbbGZ&#10;lCbWdn/9ZmHB2zze52x2nalES40rLSuYTiIQxJnVJecKLufDeAnCeWSNlWVS0JOD3XY42GCs7Yu/&#10;qU19LkIIuxgVFN7XsZQuK8igm9iaOHB32xj0ATa51A2+Qrip5CyKFtJgyaGhwJqSgrJH+jQKvnrp&#10;28t1sfppk7LX6S05flKi1Meo269BeOr8W/zvPukwf76Cv2fCBXL7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RKRocEAAADcAAAADwAAAAAAAAAAAAAAAACXAgAAZHJzL2Rvd25y&#10;ZXYueG1sUEsFBgAAAAAEAAQA9QAAAIUDAAAAAA==&#10;" fillcolor="white [3201]" strokecolor="black [3200]" strokeweight="2pt"/>
                                            <v:rect id="Прямоугольник 140" o:spid="_x0000_s1045" style="position:absolute;left:2298700;top:914400;width:2057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LktBxQAA&#10;ANwAAAAPAAAAZHJzL2Rvd25yZXYueG1sRI9Ba8JAEIXvBf/DMoK3urGIaHSVEpCW9mS0h96G7JiE&#10;ZmdDdhuT/vrOQfA2w3vz3je7w+Aa1VMXas8GFvMEFHHhbc2lgcv5+LwGFSKyxcYzGRgpwGE/edph&#10;av2NT9TnsVQSwiFFA1WMbap1KCpyGOa+JRbt6juHUdau1LbDm4S7Rr8kyUo7rFkaKmwpq6j4yX+d&#10;gc9Rx/7ytdr89Vk92vw7e/ugzJjZdHjdgoo0xIf5fv1uBX8p+PKMTKD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uS0HFAAAA3AAAAA8AAAAAAAAAAAAAAAAAlwIAAGRycy9k&#10;b3ducmV2LnhtbFBLBQYAAAAABAAEAPUAAACJAwAAAAA=&#10;" fillcolor="white [3201]" strokecolor="black [3200]" strokeweight="2pt"/>
                                            <v:rect id="Прямоугольник 141" o:spid="_x0000_s1046" style="position:absolute;left:1955800;top:2971800;width:2743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Yu7awQAA&#10;ANwAAAAPAAAAZHJzL2Rvd25yZXYueG1sRE9Ni8IwEL0L/ocwwt40VUS0GkUKouyeturB29CMbbGZ&#10;lCbWdn/9ZmHB2zze52x2nalES40rLSuYTiIQxJnVJecKLufDeAnCeWSNlWVS0JOD3XY42GCs7Yu/&#10;qU19LkIIuxgVFN7XsZQuK8igm9iaOHB32xj0ATa51A2+Qrip5CyKFtJgyaGhwJqSgrJH+jQKvnrp&#10;28t1sfppk7LX6S05flKi1Meo269BeOr8W/zvPukwfz6Fv2fCBXL7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2Lu2sEAAADcAAAADwAAAAAAAAAAAAAAAACXAgAAZHJzL2Rvd25y&#10;ZXYueG1sUEsFBgAAAAAEAAQA9QAAAIUDAAAAAA==&#10;" fillcolor="white [3201]" strokecolor="black [3200]" strokeweight="2p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42" o:spid="_x0000_s1047" type="#_x0000_t9" style="position:absolute;left:1841500;top:3657600;width:30861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UEXHwgAA&#10;ANwAAAAPAAAAZHJzL2Rvd25yZXYueG1sRE/NagIxEL4LfYcwhV6kJlorshqltAi9FOxuH2DYjMni&#10;ZrJs4rq+vSkUepuP73e2+9G3YqA+NoE1zGcKBHEdTMNWw091eF6DiAnZYBuYNNwown73MNliYcKV&#10;v2kokxU5hGOBGlxKXSFlrB15jLPQEWfuFHqPKcPeStPjNYf7Vi6UWkmPDecGhx29O6rP5cVrqD5e&#10;1sPt9ei+VDireVrZanqxWj89jm8bEInG9C/+c3+aPH+5gN9n8gVyd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QRcfCAAAA3AAAAA8AAAAAAAAAAAAAAAAAlwIAAGRycy9kb3du&#10;cmV2LnhtbFBLBQYAAAAABAAEAPUAAACGAwAAAAA=&#10;" adj="1200" fillcolor="white [3201]" strokecolor="black [3200]" strokeweight="2pt"/>
                                            <v:rect id="Прямоугольник 143" o:spid="_x0000_s1048" style="position:absolute;left:2400300;top:4521200;width:20574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U2wwAA&#10;ANwAAAAPAAAAZHJzL2Rvd25yZXYueG1sRE9La8JAEL4L/odlBG+6UUuwqatIoCjtyVQPvQ3ZaRLM&#10;zobsNo/++m5B6G0+vufsDoOpRUetqywrWC0jEMS51RUXCq4fr4stCOeRNdaWScFIDg776WSHibY9&#10;X6jLfCFCCLsEFZTeN4mULi/JoFvahjhwX7Y16ANsC6lb7EO4qeU6imJpsOLQUGJDaUn5Pfs2Ct5H&#10;6bvrLX7+6dJq1NlnenqjVKn5bDi+gPA0+H/xw33WYf7TBv6eCRfI/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NU2wwAAANwAAAAPAAAAAAAAAAAAAAAAAJcCAABkcnMvZG93&#10;bnJldi54bWxQSwUGAAAAAAQABAD1AAAAhwMAAAAA&#10;" fillcolor="white [3201]" strokecolor="black [3200]" strokeweight="2pt"/>
                                            <v:shapetype id="_x0000_t4" coordsize="21600,21600" o:spt="4" path="m10800,0l0,10800,10800,21600,21600,10800xe">
                                              <v:stroke joinstyle="miter"/>
                                              <v:path gradientshapeok="t" o:connecttype="rect" textboxrect="5400,5400,16200,16200"/>
                                            </v:shapetype>
                                            <v:shape id="Ромб 144" o:spid="_x0000_s1049" type="#_x0000_t4" style="position:absolute;left:2057400;top:5892800;width:27432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8+dwwAA&#10;ANwAAAAPAAAAZHJzL2Rvd25yZXYueG1sRE9Na8JAEL0X+h+WKfRWN5UgJbqKFqQejFCj6HHIjtlo&#10;djZkV03/fVco9DaP9zmTWW8bcaPO144VvA8SEMSl0zVXCnbF8u0DhA/IGhvHpOCHPMymz08TzLS7&#10;8zfdtqESMYR9hgpMCG0mpS8NWfQD1xJH7uQ6iyHCrpK6w3sMt40cJslIWqw5Nhhs6dNQedlerYJ8&#10;ZzaLazgkebFOZf51ORb780qp15d+PgYRqA//4j/3Ssf5aQqPZ+IFcvo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s8+dwwAAANwAAAAPAAAAAAAAAAAAAAAAAJcCAABkcnMvZG93&#10;bnJldi54bWxQSwUGAAAAAAQABAD1AAAAhwMAAAAA&#10;" fillcolor="white [3201]" strokecolor="black [3200]" strokeweight="2pt"/>
                                            <v:rect id="Прямоугольник 145" o:spid="_x0000_s1050" style="position:absolute;left:5486400;top:6121400;width:14859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ejZwwAA&#10;ANwAAAAPAAAAZHJzL2Rvd25yZXYueG1sRE9La8JAEL4L/odlBG+6UWywqatIoCjtyVQPvQ3ZaRLM&#10;zobsNo/++m5B6G0+vufsDoOpRUetqywrWC0jEMS51RUXCq4fr4stCOeRNdaWScFIDg776WSHibY9&#10;X6jLfCFCCLsEFZTeN4mULi/JoFvahjhwX7Y16ANsC6lb7EO4qeU6imJpsOLQUGJDaUn5Pfs2Ct5H&#10;6bvrLX7+6dJq1NlnenqjVKn5bDi+gPA0+H/xw33WYf7mCf6eCRfI/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WejZwwAAANwAAAAPAAAAAAAAAAAAAAAAAJcCAABkcnMvZG93&#10;bnJldi54bWxQSwUGAAAAAAQABAD1AAAAhwMAAAAA&#10;" fillcolor="white [3201]" strokecolor="black [3200]" strokeweight="2pt"/>
                                            <v:rect id="Прямоугольник 146" o:spid="_x0000_s1051" style="position:absolute;top:6121400;width:14859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3auwgAA&#10;ANwAAAAPAAAAZHJzL2Rvd25yZXYueG1sRE9Na8JAEL0L/odlhN50UylBo6uUgLTUU2M8eBuyYxLM&#10;zobsNib99V2h4G0e73O2+8E0oqfO1ZYVvC4iEMSF1TWXCvLTYb4C4TyyxsYyKRjJwX43nWwx0fbO&#10;39RnvhQhhF2CCirv20RKV1Rk0C1sSxy4q+0M+gC7UuoO7yHcNHIZRbE0WHNoqLCltKLilv0YBcdR&#10;+j4/x+vfPq1HnV3Sjy9KlXqZDe8bEJ4G/xT/uz91mP8Ww+OZcIH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Ldq7CAAAA3AAAAA8AAAAAAAAAAAAAAAAAlwIAAGRycy9kb3du&#10;cmV2LnhtbFBLBQYAAAAABAAEAPUAAACGAwAAAAA=&#10;" fillcolor="white [3201]" strokecolor="black [3200]" strokeweight="2pt"/>
                                            <v:rect id="Прямоугольник 147" o:spid="_x0000_s1052" style="position:absolute;left:1714500;top:7150100;width:34290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9M1wgAA&#10;ANwAAAAPAAAAZHJzL2Rvd25yZXYueG1sRE9Na8JAEL0X/A/LCN7qRhFrU1eRgCh6aqqH3obsNAlm&#10;Z0N2jYm/3hWE3ubxPme57kwlWmpcaVnBZByBIM6sLjlXcPrZvi9AOI+ssbJMCnpysF4N3pYYa3vj&#10;b2pTn4sQwi5GBYX3dSylywoy6Ma2Jg7cn20M+gCbXOoGbyHcVHIaRXNpsOTQUGBNSUHZJb0aBcde&#10;+vZ0nn/e26Tsdfqb7A6UKDUadpsvEJ46/y9+ufc6zJ99wPOZcIF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fH0zXCAAAA3AAAAA8AAAAAAAAAAAAAAAAAlwIAAGRycy9kb3du&#10;cmV2LnhtbFBLBQYAAAAABAAEAPUAAACGAwAAAAA=&#10;" fillcolor="white [3201]" strokecolor="black [3200]" strokeweight="2pt"/>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48" o:spid="_x0000_s1053" type="#_x0000_t7" style="position:absolute;left:2057400;top:8521700;width:26289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2zcRxgAA&#10;ANwAAAAPAAAAZHJzL2Rvd25yZXYueG1sRI9Ba8JAEIXvQv/DMoVepG6UIpK6ShELORUaSyG3ITsm&#10;wexsmt1o6q93DoK3Gd6b975Zb0fXqjP1ofFsYD5LQBGX3jZcGfg5fL6uQIWIbLH1TAb+KcB28zRZ&#10;Y2r9hb/pnMdKSQiHFA3UMXap1qGsyWGY+Y5YtKPvHUZZ+0rbHi8S7lq9SJKldtiwNNTY0a6m8pQP&#10;zkD7lS2L1eG3LBbjML9mf0O+L6bGvDyPH++gIo3xYb5fZ1bw34RWnpEJ9OY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2zcRxgAAANwAAAAPAAAAAAAAAAAAAAAAAJcCAABkcnMv&#10;ZG93bnJldi54bWxQSwUGAAAAAAQABAD1AAAAigMAAAAA&#10;" adj="1643" fillcolor="white [3201]" strokecolor="black [3200]" strokeweight="2pt"/>
                                            <v:oval id="Овал 149" o:spid="_x0000_s1054" style="position:absolute;left:2171700;top:9550400;width:21717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cPtwwAA&#10;ANwAAAAPAAAAZHJzL2Rvd25yZXYueG1sRE9Na8JAEL0X/A/LCL01G0Vak2YVEQRbejERep1mp0k0&#10;Oxuya5L++26h4G0e73Oy7WRaMVDvGssKFlEMgri0uuFKwbk4PK1BOI+ssbVMCn7IwXYze8gw1Xbk&#10;Ew25r0QIYZeigtr7LpXSlTUZdJHtiAP3bXuDPsC+krrHMYSbVi7j+FkabDg01NjRvqbymt+Mgup0&#10;de9LTMrLV/KSv7VN8ZF8Fko9zqfdKwhPk7+L/91HHeavEvh7Jlw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ycPtwwAAANwAAAAPAAAAAAAAAAAAAAAAAJcCAABkcnMvZG93&#10;bnJldi54bWxQSwUGAAAAAAQABAD1AAAAhwMAAAAA&#10;" fillcolor="white [3201]" strokecolor="black [3200]" strokeweight="2pt"/>
                                          </v:group>
                                          <v:shape id="Прямая со стрелкой 150" o:spid="_x0000_s1055" type="#_x0000_t32" style="position:absolute;left:3314700;top:782955;width:0;height:1377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ZR2KsQAAADcAAAADwAAAGRycy9kb3ducmV2LnhtbESPT4vCQAzF7wt+hyHC3tapC4pbHUWE&#10;ggf34J/Fa+jEttjJ1M5srd/eHARvCe/lvV8Wq97VqqM2VJ4NjEcJKOLc24oLA6dj9jUDFSKyxdoz&#10;GXhQgNVy8LHA1Po776k7xEJJCIcUDZQxNqnWIS/JYRj5hli0i28dRlnbQtsW7xLuav2dJFPtsGJp&#10;KLGhTUn59fDvDCRhmt02x+tvdyrifnfW2fbx82fM57Bfz0FF6uPb/LreWsGfCL48IxPo5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lHYqxAAAANwAAAAPAAAAAAAAAAAA&#10;AAAAAKECAABkcnMvZG93bnJldi54bWxQSwUGAAAAAAQABAD5AAAAkgMAAAAA&#10;" strokecolor="black [3040]">
                                            <v:stroke endarrow="open"/>
                                          </v:shape>
                                          <v:shape id="Прямая со стрелкой 151" o:spid="_x0000_s1056" type="#_x0000_t32" style="position:absolute;left:3314700;top:1371600;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jTscAAAADcAAAADwAAAGRycy9kb3ducmV2LnhtbERPTYvCMBC9C/6HMII3TRUUrUZZhIIH&#10;96BWvA7NbFtsJrWJtf77jSB4m8f7nPW2M5VoqXGlZQWTcQSCOLO65FxBek5GCxDOI2usLJOCFznY&#10;bvq9NcbaPvlI7cnnIoSwi1FB4X0dS+myggy6sa2JA/dnG4M+wCaXusFnCDeVnEbRXBosOTQUWNOu&#10;oOx2ehgFkZsn99359tumuT8erjLZv5YXpYaD7mcFwlPnv+KPe6/D/NkE3s+EC+Tm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rY07HAAAAA3AAAAA8AAAAAAAAAAAAAAAAA&#10;oQIAAGRycy9kb3ducmV2LnhtbFBLBQYAAAAABAAEAPkAAACOAwAAAAA=&#10;" strokecolor="black [3040]">
                                            <v:stroke endarrow="open"/>
                                          </v:shape>
                                          <v:shape id="Прямая со стрелкой 152" o:spid="_x0000_s1057" type="#_x0000_t32" style="position:absolute;left:3314700;top:2743200;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pNxsIAAADcAAAADwAAAGRycy9kb3ducmV2LnhtbERPTYvCMBC9L/gfwgje1lRB0Woqi1Dw&#10;4B7UitehmW1Lm0ltYq3/frOw4G0e73O2u8E0oqfOVZYVzKYRCOLc6ooLBdkl/VyBcB5ZY2OZFLzI&#10;wS4ZfWwx1vbJJ+rPvhAhhF2MCkrv21hKl5dk0E1tSxy4H9sZ9AF2hdQdPkO4aeQ8ipbSYMWhocSW&#10;9iXl9flhFERumd73l/q7zwp/Ot5kenitr0pNxsPXBoSnwb/F/+6DDvMXc/h7Jlwgk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gpNxsIAAADcAAAADwAAAAAAAAAAAAAA&#10;AAChAgAAZHJzL2Rvd25yZXYueG1sUEsFBgAAAAAEAAQA+QAAAJADAAAAAA==&#10;" strokecolor="black [3040]">
                                            <v:stroke endarrow="open"/>
                                          </v:shape>
                                          <v:shape id="Прямая со стрелкой 153" o:spid="_x0000_s1058" type="#_x0000_t32" style="position:absolute;left:3314700;top:3429000;width: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boXcIAAADcAAAADwAAAGRycy9kb3ducmV2LnhtbERPS4vCMBC+L/gfwgjetqmK4nYbRYSC&#10;B/fgi70OzWxbbCa1ibX++40geJuP7znpqje16Kh1lWUF4ygGQZxbXXGh4HTMPhcgnEfWWFsmBQ9y&#10;sFoOPlJMtL3znrqDL0QIYZeggtL7JpHS5SUZdJFtiAP3Z1uDPsC2kLrFewg3tZzE8VwarDg0lNjQ&#10;pqT8crgZBbGbZ9fN8fLTnQq/3/3KbPv4Ois1GvbrbxCeev8Wv9xbHebPpvB8Jlwgl/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UboXcIAAADcAAAADwAAAAAAAAAAAAAA&#10;AAChAgAAZHJzL2Rvd25yZXYueG1sUEsFBgAAAAAEAAQA+QAAAJADAAAAAA==&#10;" strokecolor="black [3040]">
                                            <v:stroke endarrow="open"/>
                                          </v:shape>
                                          <v:shape id="Прямая со стрелкой 154" o:spid="_x0000_s1059" type="#_x0000_t32" style="position:absolute;left:3314700;top:4342765;width:0;height:1885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9wKcIAAADcAAAADwAAAGRycy9kb3ducmV2LnhtbERPS4vCMBC+L/gfwgjetqmi4nYbRYSC&#10;B/fgi70OzWxbbCa1ibX++40geJuP7znpqje16Kh1lWUF4ygGQZxbXXGh4HTMPhcgnEfWWFsmBQ9y&#10;sFoOPlJMtL3znrqDL0QIYZeggtL7JpHS5SUZdJFtiAP3Z1uDPsC2kLrFewg3tZzE8VwarDg0lNjQ&#10;pqT8crgZBbGbZ9fN8fLTnQq/3/3KbPv4Ois1GvbrbxCeev8Wv9xbHebPpvB8Jlwgl/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q9wKcIAAADcAAAADwAAAAAAAAAAAAAA&#10;AAChAgAAZHJzL2Rvd25yZXYueG1sUEsFBgAAAAAEAAQA+QAAAJADAAAAAA==&#10;" strokecolor="black [3040]">
                                            <v:stroke endarrow="open"/>
                                          </v:shape>
                                          <v:shape id="Прямая со стрелкой 155" o:spid="_x0000_s1060" type="#_x0000_t32" style="position:absolute;left:3429000;top:5669280;width:0;height:2279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ePVssAAAADcAAAADwAAAGRycy9kb3ducmV2LnhtbERPy6rCMBDdC/5DGMGdpl5QtBpFhIIL&#10;XfjC7dCMbbGZ1Ca31r83guBuDuc5i1VrStFQ7QrLCkbDCARxanXBmYLzKRlMQTiPrLG0TApe5GC1&#10;7HYWGGv75AM1R5+JEMIuRgW591UspUtzMuiGtiIO3M3WBn2AdSZ1jc8Qbkr5F0UTabDg0JBjRZuc&#10;0vvx3yiI3CR5bE73fXPO/GF3lcn2Nbso1e+16zkIT63/ib/urQ7zx2P4PBMukMs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Xj1bLAAAAA3AAAAA8AAAAAAAAAAAAAAAAA&#10;oQIAAGRycy9kb3ducmV2LnhtbFBLBQYAAAAABAAEAPkAAACOAwAAAAA=&#10;" strokecolor="black [3040]">
                                            <v:stroke endarrow="open"/>
                                          </v:shape>
                                          <v:shape id="Прямая со стрелкой 156" o:spid="_x0000_s1061" type="#_x0000_t32" style="position:absolute;left:3429000;top:6920230;width:0;height:2279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FLxcAAAADcAAAADwAAAGRycy9kb3ducmV2LnhtbERPy6rCMBDdC/5DGOHuNFW4RatRRCi4&#10;uC584XZoxrbYTGqTW+vfG0FwN4fznMWqM5VoqXGlZQXjUQSCOLO65FzB6ZgOpyCcR9ZYWSYFT3Kw&#10;WvZ7C0y0ffCe2oPPRQhhl6CCwvs6kdJlBRl0I1sTB+5qG4M+wCaXusFHCDeVnERRLA2WHBoKrGlT&#10;UHY7/BsFkYvT++Z427Wn3O//LjLdPmdnpX4G3XoOwlPnv+KPe6vD/N8Y3s+EC+Ty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UxS8XAAAAA3AAAAA8AAAAAAAAAAAAAAAAA&#10;oQIAAGRycy9kb3ducmV2LnhtbFBLBQYAAAAABAAEAPkAAACOAwAAAAA=&#10;" strokecolor="black [3040]">
                                            <v:stroke endarrow="open"/>
                                          </v:shape>
                                          <v:shape id="Прямая со стрелкой 157" o:spid="_x0000_s1062" type="#_x0000_t32" style="position:absolute;left:3403600;top:8305165;width:0;height:2279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3uXsIAAADcAAAADwAAAGRycy9kb3ducmV2LnhtbERPS4vCMBC+C/6HMMLebOqCj+02iggF&#10;D+vBF3sdmtm22Ey6Taz13xtB8DYf33PSVW9q0VHrKssKJlEMgji3uuJCwemYjRcgnEfWWFsmBXdy&#10;sFoOBykm2t54T93BFyKEsEtQQel9k0jp8pIMusg2xIH7s61BH2BbSN3iLYSbWn7G8UwarDg0lNjQ&#10;pqT8crgaBbGbZf+b42XXnQq///mV2fb+dVbqY9Svv0F46v1b/HJvdZg/ncPzmXCBXD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n3uXsIAAADcAAAADwAAAAAAAAAAAAAA&#10;AAChAgAAZHJzL2Rvd25yZXYueG1sUEsFBgAAAAAEAAQA+QAAAJADAAAAAA==&#10;" strokecolor="black [3040]">
                                            <v:stroke endarrow="open"/>
                                          </v:shape>
                                          <v:shape id="Прямая со стрелкой 158" o:spid="_x0000_s1063" type="#_x0000_t32" style="position:absolute;left:3371850;top:9309100;width:0;height:2279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6LMQAAADcAAAADwAAAGRycy9kb3ducmV2LnhtbESPT4vCQAzF7wt+hyHC3tapC4pbHUWE&#10;ggf34J/Fa+jEttjJ1M5srd/eHARvCe/lvV8Wq97VqqM2VJ4NjEcJKOLc24oLA6dj9jUDFSKyxdoz&#10;GXhQgNVy8LHA1Po776k7xEJJCIcUDZQxNqnWIS/JYRj5hli0i28dRlnbQtsW7xLuav2dJFPtsGJp&#10;KLGhTUn59fDvDCRhmt02x+tvdyrifnfW2fbx82fM57Bfz0FF6uPb/LreWsGfCK08IxPo5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4nosxAAAANwAAAAPAAAAAAAAAAAA&#10;AAAAAKECAABkcnMvZG93bnJldi54bWxQSwUGAAAAAAQABAD5AAAAkgMAAAAA&#10;" strokecolor="black [3040]">
                                            <v:stroke endarrow="open"/>
                                          </v:shape>
                                          <v:shape id="Прямая со стрелкой 159" o:spid="_x0000_s1064" type="#_x0000_t32" style="position:absolute;left:4800600;top:64008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7ft8EAAADcAAAADwAAAGRycy9kb3ducmV2LnhtbERPS4vCMBC+L/gfwgh7W1OFFa2mRYSC&#10;h/XgC69DM7bFZlKbbK3/3giCt/n4nrNMe1OLjlpXWVYwHkUgiHOrKy4UHA/ZzwyE88gaa8uk4EEO&#10;0mTwtcRY2zvvqNv7QoQQdjEqKL1vYildXpJBN7INceAutjXoA2wLqVu8h3BTy0kUTaXBikNDiQ2t&#10;S8qv+3+jIHLT7LY+XLfdsfC7v7PMNo/5SanvYb9agPDU+4/47d7oMP93Dq9nwgUye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0rt+3wQAAANwAAAAPAAAAAAAAAAAAAAAA&#10;AKECAABkcnMvZG93bnJldi54bWxQSwUGAAAAAAQABAD5AAAAjwMAAAAA&#10;" strokecolor="black [3040]">
                                            <v:stroke endarrow="open"/>
                                          </v:shape>
                                          <v:shape id="Прямая со стрелкой 160" o:spid="_x0000_s1065" type="#_x0000_t32" style="position:absolute;left:1485900;top:6400800;width:5715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h5d5cgAAADcAAAADwAAAGRycy9kb3ducmV2LnhtbESPT2sCQQzF70K/w5CCN52tFpXVUaSl&#10;2FKh+AfBW9hJd5buZNadqW6/fXMo9JbwXt77ZbHqfK2u1MYqsIGHYQaKuAi24tLA8fAymIGKCdli&#10;HZgM/FCE1fKut8Dchhvv6LpPpZIQjjkacCk1udaxcOQxDkNDLNpnaD0mWdtS2xZvEu5rPcqyifZY&#10;sTQ4bOjJUfG1//YGnt9Oj9NLd/kYb85uW9B4eh6t343p33frOahEXfo3/12/WsGfCL48IxPo5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h5d5cgAAADcAAAADwAAAAAA&#10;AAAAAAAAAAChAgAAZHJzL2Rvd25yZXYueG1sUEsFBgAAAAAEAAQA+QAAAJYDAAAAAA==&#10;" strokecolor="black [3040]">
                                            <v:stroke endarrow="open"/>
                                          </v:shape>
                                        </v:group>
                                        <v:shape id="Надпись 161" o:spid="_x0000_s1066" type="#_x0000_t202" style="position:absolute;left:2819400;top:127000;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1/bwgAA&#10;ANwAAAAPAAAAZHJzL2Rvd25yZXYueG1sRE9Na8JAEL0L/Q/LCL2Z3UgrmmYNxVLoqaK2Qm9DdkyC&#10;2dmQ3Zr033cFwds83ufkxWhbcaHeN441pIkCQVw603Cl4evwPluC8AHZYOuYNPyRh2L9MMkxM27g&#10;HV32oRIxhH2GGuoQukxKX9Zk0SeuI47cyfUWQ4R9JU2PQwy3rZwrtZAWG44NNXa0qak873+thu/P&#10;08/xSW2rN/vcDW5Uku1Kav04HV9fQAQaw118c3+YOH+RwvWZeIF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DX9vCAAAA3AAAAA8AAAAAAAAAAAAAAAAAlwIAAGRycy9kb3du&#10;cmV2LnhtbFBLBQYAAAAABAAEAPUAAACGAwAAAAA=&#10;" filled="f" stroked="f">
                                          <v:textbox>
                                            <w:txbxContent>
                                              <w:p w14:paraId="11263E81" w14:textId="77777777" w:rsidR="00983A49" w:rsidRPr="003E269E" w:rsidRDefault="00983A49" w:rsidP="008B1B7A">
                                                <w:pPr>
                                                  <w:jc w:val="center"/>
                                                  <w:rPr>
                                                    <w:rFonts w:ascii="Times New Roman" w:hAnsi="Times New Roman" w:cs="Times New Roman"/>
                                                    <w:sz w:val="32"/>
                                                    <w:szCs w:val="32"/>
                                                  </w:rPr>
                                                </w:pPr>
                                                <w:r w:rsidRPr="003E269E">
                                                  <w:rPr>
                                                    <w:rFonts w:ascii="Times New Roman" w:hAnsi="Times New Roman" w:cs="Times New Roman"/>
                                                    <w:sz w:val="32"/>
                                                    <w:szCs w:val="32"/>
                                                  </w:rPr>
                                                  <w:t>начало</w:t>
                                                </w:r>
                                              </w:p>
                                            </w:txbxContent>
                                          </v:textbox>
                                        </v:shape>
                                      </v:group>
                                      <v:shape id="Надпись 162" o:spid="_x0000_s1067" type="#_x0000_t202" style="position:absolute;left:2476500;top:812800;width:1943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cGswAAA&#10;ANwAAAAPAAAAZHJzL2Rvd25yZXYueG1sRE9Li8IwEL4v+B/CCHtbE0VFq1FEEfa0sr7A29CMbbGZ&#10;lCba7r83woK3+fieM1+2thQPqn3hWEO/p0AQp84UnGk4HrZfExA+IBssHZOGP/KwXHQ+5pgY1/Av&#10;PfYhEzGEfYIa8hCqREqf5mTR91xFHLmrqy2GCOtMmhqbGG5LOVBqLC0WHBtyrGidU3rb362G08/1&#10;ch6qXbaxo6pxrZJsp1Lrz267moEI1Ia3+N/9beL88QB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EcGswAAAANwAAAAPAAAAAAAAAAAAAAAAAJcCAABkcnMvZG93bnJl&#10;di54bWxQSwUGAAAAAAQABAD1AAAAhAMAAAAA&#10;" filled="f" stroked="f">
                                        <v:textbox>
                                          <w:txbxContent>
                                            <w:p w14:paraId="2DBEDA00" w14:textId="77777777" w:rsidR="00983A49" w:rsidRPr="003E269E" w:rsidRDefault="00983A49" w:rsidP="008B1B7A">
                                              <w:pPr>
                                                <w:jc w:val="center"/>
                                                <w:rPr>
                                                  <w:sz w:val="28"/>
                                                  <w:szCs w:val="28"/>
                                                  <w:lang w:val="en-US"/>
                                                </w:rPr>
                                              </w:pPr>
                                              <w:r w:rsidRPr="003E269E">
                                                <w:rPr>
                                                  <w:sz w:val="28"/>
                                                  <w:szCs w:val="28"/>
                                                  <w:lang w:val="en-US"/>
                                                </w:rPr>
                                                <w:t>Const size=72</w:t>
                                              </w:r>
                                            </w:p>
                                          </w:txbxContent>
                                        </v:textbox>
                                      </v:shape>
                                      <v:shape id="Надпись 163" o:spid="_x0000_s1068" type="#_x0000_t202" style="position:absolute;left:2933700;top:1384300;width:10287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WQ3wQAA&#10;ANwAAAAPAAAAZHJzL2Rvd25yZXYueG1sRE9La8JAEL4L/Q/LFHrT3fqija5SlEJPirEKvQ3ZMQlm&#10;Z0N2a+K/dwXB23x8z5kvO1uJCzW+dKzhfaBAEGfOlJxr+N1/9z9A+IBssHJMGq7kYbl46c0xMa7l&#10;HV3SkIsYwj5BDUUIdSKlzwqy6AeuJo7cyTUWQ4RNLk2DbQy3lRwqNZUWS44NBda0Kig7p/9Ww2Fz&#10;+juO1TZf20nduk5Jtp9S67fX7msGIlAXnuKH+8fE+dMR3J+JF8jF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1kN8EAAADcAAAADwAAAAAAAAAAAAAAAACXAgAAZHJzL2Rvd25y&#10;ZXYueG1sUEsFBgAAAAAEAAQA9QAAAIUDAAAAAA==&#10;" filled="f" stroked="f">
                                        <v:textbox>
                                          <w:txbxContent>
                                            <w:p w14:paraId="4CD976CD" w14:textId="77777777" w:rsidR="00983A49" w:rsidRPr="003E269E" w:rsidRDefault="00983A49" w:rsidP="008B1B7A">
                                              <w:pPr>
                                                <w:rPr>
                                                  <w:sz w:val="28"/>
                                                  <w:szCs w:val="28"/>
                                                </w:rPr>
                                              </w:pPr>
                                              <w:r w:rsidRPr="003E269E">
                                                <w:rPr>
                                                  <w:sz w:val="28"/>
                                                  <w:szCs w:val="28"/>
                                                </w:rPr>
                                                <w:t>C[1]:=0;</w:t>
                                              </w:r>
                                            </w:p>
                                            <w:p w14:paraId="4DAF6B71" w14:textId="77777777" w:rsidR="00983A49" w:rsidRPr="003E269E" w:rsidRDefault="00983A49" w:rsidP="008B1B7A">
                                              <w:pPr>
                                                <w:rPr>
                                                  <w:sz w:val="28"/>
                                                  <w:szCs w:val="28"/>
                                                </w:rPr>
                                              </w:pPr>
                                              <w:r w:rsidRPr="003E269E">
                                                <w:rPr>
                                                  <w:sz w:val="28"/>
                                                  <w:szCs w:val="28"/>
                                                </w:rPr>
                                                <w:t>D[1]:=0;</w:t>
                                              </w:r>
                                            </w:p>
                                            <w:p w14:paraId="5DB9A724" w14:textId="77777777" w:rsidR="00983A49" w:rsidRPr="003E269E" w:rsidRDefault="00983A49" w:rsidP="008B1B7A">
                                              <w:pPr>
                                                <w:rPr>
                                                  <w:sz w:val="28"/>
                                                  <w:szCs w:val="28"/>
                                                </w:rPr>
                                              </w:pPr>
                                              <w:r w:rsidRPr="003E269E">
                                                <w:rPr>
                                                  <w:sz w:val="28"/>
                                                  <w:szCs w:val="28"/>
                                                </w:rPr>
                                                <w:t>G[1]:=0;</w:t>
                                              </w:r>
                                            </w:p>
                                            <w:p w14:paraId="364DE8CB" w14:textId="77777777" w:rsidR="00983A49" w:rsidRPr="003E269E" w:rsidRDefault="00983A49" w:rsidP="008B1B7A">
                                              <w:pPr>
                                                <w:rPr>
                                                  <w:sz w:val="28"/>
                                                  <w:szCs w:val="28"/>
                                                </w:rPr>
                                              </w:pPr>
                                              <w:r w:rsidRPr="003E269E">
                                                <w:rPr>
                                                  <w:sz w:val="28"/>
                                                  <w:szCs w:val="28"/>
                                                </w:rPr>
                                                <w:t>H[1]:=0;</w:t>
                                              </w:r>
                                            </w:p>
                                          </w:txbxContent>
                                        </v:textbox>
                                      </v:shape>
                                    </v:group>
                                    <v:shape id="Надпись 164" o:spid="_x0000_s1069" type="#_x0000_t202" style="position:absolute;left:2019300;top:2590800;width:2743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14:paraId="25E88107" w14:textId="77777777" w:rsidR="00983A49" w:rsidRPr="003E269E" w:rsidRDefault="00983A49" w:rsidP="008B1B7A">
                                            <w:pPr>
                                              <w:jc w:val="center"/>
                                              <w:rPr>
                                                <w:sz w:val="28"/>
                                                <w:szCs w:val="28"/>
                                              </w:rPr>
                                            </w:pPr>
                                            <w:r w:rsidRPr="003E269E">
                                              <w:rPr>
                                                <w:sz w:val="28"/>
                                                <w:szCs w:val="28"/>
                                              </w:rPr>
                                              <w:t>B[1]:=random(dlit)+1</w:t>
                                            </w:r>
                                            <w:r>
                                              <w:rPr>
                                                <w:sz w:val="28"/>
                                                <w:szCs w:val="28"/>
                                              </w:rPr>
                                              <w:t>;</w:t>
                                            </w:r>
                                          </w:p>
                                        </w:txbxContent>
                                      </v:textbox>
                                    </v:shape>
                                  </v:group>
                                  <v:shape id="Надпись 165" o:spid="_x0000_s1070" type="#_x0000_t202" style="position:absolute;left:2133600;top:3289300;width:2743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26813605" w14:textId="77777777" w:rsidR="00983A49" w:rsidRPr="003E269E" w:rsidRDefault="00983A49" w:rsidP="008B1B7A">
                                          <w:pPr>
                                            <w:jc w:val="center"/>
                                            <w:rPr>
                                              <w:sz w:val="28"/>
                                              <w:szCs w:val="28"/>
                                            </w:rPr>
                                          </w:pPr>
                                          <w:r w:rsidRPr="003E269E">
                                            <w:rPr>
                                              <w:sz w:val="28"/>
                                              <w:szCs w:val="28"/>
                                            </w:rPr>
                                            <w:t>i:=2, size</w:t>
                                          </w:r>
                                        </w:p>
                                      </w:txbxContent>
                                    </v:textbox>
                                  </v:shape>
                                </v:group>
                                <v:shape id="Надпись 166" o:spid="_x0000_s1071" type="#_x0000_t202" style="position:absolute;left:2420336;top:3906044;width:2155345;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w:txbxContent>
                                      <w:p w14:paraId="5C5D8DE0" w14:textId="77777777" w:rsidR="00983A49" w:rsidRPr="00D7284B" w:rsidRDefault="00983A49" w:rsidP="008B1B7A">
                                        <w:pPr>
                                          <w:jc w:val="both"/>
                                          <w:rPr>
                                            <w:sz w:val="28"/>
                                            <w:szCs w:val="28"/>
                                          </w:rPr>
                                        </w:pPr>
                                        <w:r w:rsidRPr="00D7284B">
                                          <w:rPr>
                                            <w:sz w:val="28"/>
                                            <w:szCs w:val="28"/>
                                          </w:rPr>
                                          <w:t>A[i]:=random(prm)+1;</w:t>
                                        </w:r>
                                      </w:p>
                                      <w:p w14:paraId="0C18C0D7" w14:textId="77777777" w:rsidR="00983A49" w:rsidRPr="00D7284B" w:rsidRDefault="00983A49" w:rsidP="008B1B7A">
                                        <w:pPr>
                                          <w:jc w:val="both"/>
                                          <w:rPr>
                                            <w:sz w:val="28"/>
                                            <w:szCs w:val="28"/>
                                          </w:rPr>
                                        </w:pPr>
                                        <w:r w:rsidRPr="00D7284B">
                                          <w:rPr>
                                            <w:sz w:val="28"/>
                                            <w:szCs w:val="28"/>
                                          </w:rPr>
                                          <w:t>B[i]:=random(dlit)+1;</w:t>
                                        </w:r>
                                      </w:p>
                                      <w:p w14:paraId="2CAAB240" w14:textId="77777777" w:rsidR="00983A49" w:rsidRPr="00D7284B" w:rsidRDefault="00983A49" w:rsidP="008B1B7A">
                                        <w:pPr>
                                          <w:jc w:val="both"/>
                                          <w:rPr>
                                            <w:sz w:val="28"/>
                                            <w:szCs w:val="28"/>
                                          </w:rPr>
                                        </w:pPr>
                                        <w:r w:rsidRPr="00D7284B">
                                          <w:rPr>
                                            <w:sz w:val="28"/>
                                            <w:szCs w:val="28"/>
                                          </w:rPr>
                                          <w:t>C[i]=C[i-1]+A[i];</w:t>
                                        </w:r>
                                      </w:p>
                                      <w:p w14:paraId="2B85194B" w14:textId="77777777" w:rsidR="00983A49" w:rsidRPr="00D7284B" w:rsidRDefault="00983A49" w:rsidP="008B1B7A">
                                        <w:pPr>
                                          <w:jc w:val="both"/>
                                          <w:rPr>
                                            <w:sz w:val="28"/>
                                            <w:szCs w:val="28"/>
                                          </w:rPr>
                                        </w:pPr>
                                        <w:r w:rsidRPr="00D7284B">
                                          <w:rPr>
                                            <w:sz w:val="28"/>
                                            <w:szCs w:val="28"/>
                                          </w:rPr>
                                          <w:t>E[i-1]:=D[i-1]+B[i-1];</w:t>
                                        </w:r>
                                      </w:p>
                                    </w:txbxContent>
                                  </v:textbox>
                                </v:shape>
                              </v:group>
                              <v:shape id="Надпись 167" o:spid="_x0000_s1072" type="#_x0000_t202" style="position:absolute;left:2997200;top:5321300;width:1485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I0wgAA&#10;ANwAAAAPAAAAZHJzL2Rvd25yZXYueG1sRE9La8JAEL4L/Q/LFHrT3YqPNrpKUQo9KcYq9DZkxySY&#10;nQ3ZrYn/3hUEb/PxPWe+7GwlLtT40rGG94ECQZw5U3Ku4Xf/3f8A4QOywcoxabiSh+XipTfHxLiW&#10;d3RJQy5iCPsENRQh1ImUPivIoh+4mjhyJ9dYDBE2uTQNtjHcVnKo1ERaLDk2FFjTqqDsnP5bDYfN&#10;6e84Utt8bcd16zol2X5Krd9eu68ZiEBdeIof7h8T50+m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mYjTCAAAA3AAAAA8AAAAAAAAAAAAAAAAAlwIAAGRycy9kb3du&#10;cmV2LnhtbFBLBQYAAAAABAAEAPUAAACGAwAAAAA=&#10;" filled="f" stroked="f">
                                <v:textbox>
                                  <w:txbxContent>
                                    <w:p w14:paraId="18E5DF8F" w14:textId="77777777" w:rsidR="00983A49" w:rsidRPr="00D7284B" w:rsidRDefault="00983A49" w:rsidP="008B1B7A">
                                      <w:pPr>
                                        <w:rPr>
                                          <w:sz w:val="32"/>
                                          <w:szCs w:val="32"/>
                                        </w:rPr>
                                      </w:pPr>
                                      <w:r w:rsidRPr="00D7284B">
                                        <w:rPr>
                                          <w:sz w:val="32"/>
                                          <w:szCs w:val="32"/>
                                        </w:rPr>
                                        <w:t>C[i]&gt;=E[i]?</w:t>
                                      </w:r>
                                    </w:p>
                                  </w:txbxContent>
                                </v:textbox>
                              </v:shape>
                              <v:shape id="Надпись 168" o:spid="_x0000_s1073" type="#_x0000_t202" style="position:absolute;left:5752465;top:5270500;width:1485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fZGxAAA&#10;ANwAAAAPAAAAZHJzL2Rvd25yZXYueG1sRI9Ba8JAEIXvQv/DMoXedLei0kZXKYrQU6XaCt6G7JgE&#10;s7Mhu5r03zsHobcZ3pv3vlmsel+rG7WxCmzhdWRAEefBVVxY+Dlsh2+gYkJ2WAcmC38UYbV8Giww&#10;c6Hjb7rtU6EkhGOGFsqUmkzrmJfkMY5CQyzaObQek6xtoV2LnYT7Wo+NmWmPFUtDiQ2tS8ov+6u3&#10;8Pt1Ph0nZlds/LTpQm80+3dt7ctz/zEHlahP/+bH9acT/JnQyjMygV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2RsQAAADcAAAADwAAAAAAAAAAAAAAAACXAgAAZHJzL2Rv&#10;d25yZXYueG1sUEsFBgAAAAAEAAQA9QAAAIgDAAAAAA==&#10;" filled="f" stroked="f">
                                <v:textbox>
                                  <w:txbxContent>
                                    <w:p w14:paraId="2D317C9F" w14:textId="77777777" w:rsidR="00983A49" w:rsidRPr="00D7284B" w:rsidRDefault="00983A49" w:rsidP="008B1B7A">
                                      <w:pPr>
                                        <w:rPr>
                                          <w:sz w:val="28"/>
                                          <w:szCs w:val="28"/>
                                        </w:rPr>
                                      </w:pPr>
                                      <w:r w:rsidRPr="00D7284B">
                                        <w:rPr>
                                          <w:sz w:val="28"/>
                                          <w:szCs w:val="28"/>
                                        </w:rPr>
                                        <w:t>D[i]</w:t>
                                      </w:r>
                                      <w:r>
                                        <w:rPr>
                                          <w:sz w:val="28"/>
                                          <w:szCs w:val="28"/>
                                        </w:rPr>
                                        <w:t>:</w:t>
                                      </w:r>
                                      <w:r w:rsidRPr="00D7284B">
                                        <w:rPr>
                                          <w:sz w:val="28"/>
                                          <w:szCs w:val="28"/>
                                        </w:rPr>
                                        <w:t>=C[i];</w:t>
                                      </w:r>
                                    </w:p>
                                  </w:txbxContent>
                                </v:textbox>
                              </v:shape>
                              <v:shape id="Надпись 169" o:spid="_x0000_s1074" type="#_x0000_t202" style="position:absolute;left:190500;top:52705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tVPdwAAA&#10;ANwAAAAPAAAAZHJzL2Rvd25yZXYueG1sRE9Ni8IwEL0L/ocwgjdNlFXWrlFEWfCk6O4K3oZmbMs2&#10;k9JEW/+9EQRv83ifM1+2thQ3qn3hWMNoqEAQp84UnGn4/fkefILwAdlg6Zg03MnDctHtzDExruED&#10;3Y4hEzGEfYIa8hCqREqf5mTRD11FHLmLqy2GCOtMmhqbGG5LOVZqKi0WHBtyrGidU/p/vFoNf7vL&#10;+fSh9tnGTqrGtUqynUmt+7129QUiUBve4pd7a+L86Qy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tVPdwAAAANwAAAAPAAAAAAAAAAAAAAAAAJcCAABkcnMvZG93bnJl&#10;di54bWxQSwUGAAAAAAQABAD1AAAAhAMAAAAA&#10;" filled="f" stroked="f">
                                <v:textbox>
                                  <w:txbxContent>
                                    <w:p w14:paraId="6ED659C8" w14:textId="77777777" w:rsidR="00983A49" w:rsidRDefault="00983A49" w:rsidP="008B1B7A">
                                      <w:r>
                                        <w:t>D[i]:=E[i-1];</w:t>
                                      </w:r>
                                    </w:p>
                                  </w:txbxContent>
                                </v:textbox>
                              </v:shape>
                            </v:group>
                            <v:shape id="Надпись 170" o:spid="_x0000_s1075" type="#_x0000_t202" style="position:absolute;left:2535403;top:6236962;width:35433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mydxQAA&#10;ANwAAAAPAAAAZHJzL2Rvd25yZXYueG1sRI9Pa8JAEMXvQr/DMoI33bWobVNXKRXBk0X7B3obsmMS&#10;mp0N2dXEb+8cCt5meG/e+81y3ftaXaiNVWAL04kBRZwHV3Fh4etzO34GFROywzowWbhShPXqYbDE&#10;zIWOD3Q5pkJJCMcMLZQpNZnWMS/JY5yEhli0U2g9JlnbQrsWOwn3tX40ZqE9ViwNJTb0XlL+dzx7&#10;C9/70+/PzHwUGz9vutAbzf5FWzsa9m+voBL16W7+v945wX8S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WbJ3FAAAA3AAAAA8AAAAAAAAAAAAAAAAAlwIAAGRycy9k&#10;b3ducmV2LnhtbFBLBQYAAAAABAAEAPUAAACJAwAAAAA=&#10;" filled="f" stroked="f">
                              <v:textbox>
                                <w:txbxContent>
                                  <w:p w14:paraId="06E5AABF" w14:textId="77777777" w:rsidR="00983A49" w:rsidRPr="00F53259" w:rsidRDefault="00983A49" w:rsidP="008B1B7A">
                                    <w:pPr>
                                      <w:jc w:val="both"/>
                                      <w:rPr>
                                        <w:sz w:val="28"/>
                                        <w:szCs w:val="28"/>
                                      </w:rPr>
                                    </w:pPr>
                                    <w:r w:rsidRPr="00F53259">
                                      <w:rPr>
                                        <w:sz w:val="28"/>
                                        <w:szCs w:val="28"/>
                                      </w:rPr>
                                      <w:t>F[i-1]:=E[i-1] – C[i-1];</w:t>
                                    </w:r>
                                  </w:p>
                                  <w:p w14:paraId="33D40B7F" w14:textId="77777777" w:rsidR="00983A49" w:rsidRPr="00F53259" w:rsidRDefault="00983A49" w:rsidP="008B1B7A">
                                    <w:pPr>
                                      <w:jc w:val="both"/>
                                      <w:rPr>
                                        <w:sz w:val="28"/>
                                        <w:szCs w:val="28"/>
                                      </w:rPr>
                                    </w:pPr>
                                    <w:r w:rsidRPr="00F53259">
                                      <w:rPr>
                                        <w:sz w:val="28"/>
                                        <w:szCs w:val="28"/>
                                      </w:rPr>
                                      <w:t>G[i-1]:=F[i-1] – B[i-1];</w:t>
                                    </w:r>
                                  </w:p>
                                  <w:p w14:paraId="68C9E41F" w14:textId="77777777" w:rsidR="00983A49" w:rsidRPr="00F53259" w:rsidRDefault="00983A49" w:rsidP="008B1B7A">
                                    <w:pPr>
                                      <w:jc w:val="both"/>
                                      <w:rPr>
                                        <w:sz w:val="28"/>
                                        <w:szCs w:val="28"/>
                                      </w:rPr>
                                    </w:pPr>
                                    <w:r w:rsidRPr="00F53259">
                                      <w:rPr>
                                        <w:sz w:val="28"/>
                                        <w:szCs w:val="28"/>
                                      </w:rPr>
                                      <w:t>H[i]:=D[i]-E[i-1];</w:t>
                                    </w:r>
                                  </w:p>
                                </w:txbxContent>
                              </v:textbox>
                            </v:shape>
                          </v:group>
                          <v:shape id="Надпись 171" o:spid="_x0000_s1076" type="#_x0000_t202" style="position:absolute;left:2591435;top:7327900;width:22860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skGwQAA&#10;ANwAAAAPAAAAZHJzL2Rvd25yZXYueG1sRE9Ni8IwEL0L/ocwgrc1cVF3txplUQRPiu4q7G1oxrbY&#10;TEoTbf33RljwNo/3ObNFa0txo9oXjjUMBwoEcepMwZmG35/12ycIH5ANlo5Jw508LObdzgwT4xre&#10;0+0QMhFD2CeoIQ+hSqT0aU4W/cBVxJE7u9piiLDOpKmxieG2lO9KTaTFgmNDjhUtc0ovh6vVcNye&#10;/04jtctWdlw1rlWS7ZfUut9rv6cgArXhJf53b0yc/zGE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xrJBsEAAADcAAAADwAAAAAAAAAAAAAAAACXAgAAZHJzL2Rvd25y&#10;ZXYueG1sUEsFBgAAAAAEAAQA9QAAAIUDAAAAAA==&#10;" filled="f" stroked="f">
                            <v:textbox>
                              <w:txbxContent>
                                <w:p w14:paraId="7B822291" w14:textId="77777777" w:rsidR="00983A49" w:rsidRPr="00CE5CA7" w:rsidRDefault="00983A49" w:rsidP="008B1B7A">
                                  <w:pPr>
                                    <w:rPr>
                                      <w:sz w:val="28"/>
                                      <w:szCs w:val="28"/>
                                    </w:rPr>
                                  </w:pPr>
                                  <w:r w:rsidRPr="00CE5CA7">
                                    <w:rPr>
                                      <w:sz w:val="28"/>
                                      <w:szCs w:val="28"/>
                                    </w:rPr>
                                    <w:t>Edit6.text:= (F[n]);</w:t>
                                  </w:r>
                                </w:p>
                                <w:p w14:paraId="4A751900" w14:textId="77777777" w:rsidR="00983A49" w:rsidRPr="00CE5CA7" w:rsidRDefault="00983A49" w:rsidP="008B1B7A">
                                  <w:pPr>
                                    <w:rPr>
                                      <w:sz w:val="28"/>
                                      <w:szCs w:val="28"/>
                                    </w:rPr>
                                  </w:pPr>
                                  <w:r w:rsidRPr="00CE5CA7">
                                    <w:rPr>
                                      <w:sz w:val="28"/>
                                      <w:szCs w:val="28"/>
                                    </w:rPr>
                                    <w:t>Edit7.text:= (G[n]);</w:t>
                                  </w:r>
                                </w:p>
                                <w:p w14:paraId="094CE673" w14:textId="77777777" w:rsidR="00983A49" w:rsidRPr="00CE5CA7" w:rsidRDefault="00983A49" w:rsidP="008B1B7A">
                                  <w:pPr>
                                    <w:rPr>
                                      <w:sz w:val="28"/>
                                      <w:szCs w:val="28"/>
                                      <w:lang w:val="en-US"/>
                                    </w:rPr>
                                  </w:pPr>
                                  <w:r w:rsidRPr="00CE5CA7">
                                    <w:rPr>
                                      <w:sz w:val="28"/>
                                      <w:szCs w:val="28"/>
                                    </w:rPr>
                                    <w:t>Edit9</w:t>
                                  </w:r>
                                  <w:r w:rsidRPr="00CE5CA7">
                                    <w:rPr>
                                      <w:sz w:val="28"/>
                                      <w:szCs w:val="28"/>
                                      <w:lang w:val="en-US"/>
                                    </w:rPr>
                                    <w:t>.text:=(H[n]);</w:t>
                                  </w:r>
                                </w:p>
                              </w:txbxContent>
                            </v:textbox>
                          </v:shape>
                          <v:shape id="Надпись 172" o:spid="_x0000_s1077" type="#_x0000_t202" style="position:absolute;left:2972435;top:8356600;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FdxwgAA&#10;ANwAAAAPAAAAZHJzL2Rvd25yZXYueG1sRE9La8JAEL4X+h+WKXjT3Yr2kWYjRRE8WUyr0NuQHZPQ&#10;7GzIrib+e1cQepuP7znpYrCNOFPna8canicKBHHhTM2lhp/v9fgNhA/IBhvHpOFCHhbZ40OKiXE9&#10;7+ich1LEEPYJaqhCaBMpfVGRRT9xLXHkjq6zGCLsSmk67GO4beRUqRdpsebYUGFLy4qKv/xkNey3&#10;x9/DTH2VKztvezcoyfZdaj16Gj4/QAQawr/47t6YOP91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IV3HCAAAA3AAAAA8AAAAAAAAAAAAAAAAAlwIAAGRycy9kb3du&#10;cmV2LnhtbFBLBQYAAAAABAAEAPUAAACGAwAAAAA=&#10;" filled="f" stroked="f">
                            <v:textbox>
                              <w:txbxContent>
                                <w:p w14:paraId="162B7AEE" w14:textId="77777777" w:rsidR="00983A49" w:rsidRPr="00CE5CA7" w:rsidRDefault="00983A49" w:rsidP="008B1B7A">
                                  <w:pPr>
                                    <w:rPr>
                                      <w:sz w:val="32"/>
                                      <w:szCs w:val="32"/>
                                    </w:rPr>
                                  </w:pPr>
                                  <w:r w:rsidRPr="00CE5CA7">
                                    <w:rPr>
                                      <w:sz w:val="32"/>
                                      <w:szCs w:val="32"/>
                                    </w:rPr>
                                    <w:t>Конец</w:t>
                                  </w:r>
                                </w:p>
                              </w:txbxContent>
                            </v:textbox>
                          </v:shape>
                        </v:group>
                        <v:line id="Прямая соединительная линия 173" o:spid="_x0000_s1078" style="position:absolute;flip:y;visibility:visible;mso-wrap-style:square" from="6363335,5681980" to="6363335,600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B0UMEAAADcAAAADwAAAGRycy9kb3ducmV2LnhtbERPS4vCMBC+L/gfwgje1lQFlWoUEYRl&#10;RVlfB29DM31gMylNtPXfG2HB23x8z5kvW1OKB9WusKxg0I9AECdWF5wpOJ8231MQziNrLC2Tgic5&#10;WC46X3OMtW34QI+jz0QIYRejgtz7KpbSJTkZdH1bEQcutbVBH2CdSV1jE8JNKYdRNJYGCw4NOVa0&#10;zim5He9GQeru1fp60T6d/O4Ou3Sb7bH5U6rXbVczEJ5a/xH/u390mD8ZwfuZcIF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7QHRQwQAAANwAAAAPAAAAAAAAAAAAAAAA&#10;AKECAABkcnMvZG93bnJldi54bWxQSwUGAAAAAAQABAD5AAAAjwMAAAAA&#10;" strokecolor="black [3040]"/>
                        <v:line id="Прямая соединительная линия 174" o:spid="_x0000_s1079" style="position:absolute;visibility:visible;mso-wrap-style:square" from="648335,6000750" to="6363335,6000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s2ssQAAADcAAAADwAAAGRycy9kb3ducmV2LnhtbESPS28CMQyE75X6HyJX6q1koeW1EBCq&#10;WhXBidfd2pjdFRtnSVJI/32DhMTN1sx8Hk/n0TTiQs7XlhV0OxkI4sLqmksF+9332wiED8gaG8uk&#10;4I88zGfPT1PMtb3yhi7bUIoEYZ+jgiqENpfSFxUZ9B3bEiftaJ3BkFZXSu3wmuCmkb0sG0iDNacL&#10;Fbb0WVFx2v6aROkezkb+nMZ4WLm1+3ofxH48K/X6EhcTEIFieJjv6aVO9YcfcHsmTSB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qzayxAAAANwAAAAPAAAAAAAAAAAA&#10;AAAAAKECAABkcnMvZG93bnJldi54bWxQSwUGAAAAAAQABAD5AAAAkgMAAAAA&#10;" strokecolor="black [3040]"/>
                        <v:line id="Прямая соединительная линия 175" o:spid="_x0000_s1080" style="position:absolute;flip:y;visibility:visible;mso-wrap-style:square" from="648335,5689600" to="648335,60097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Jv8EAAADcAAAADwAAAGRycy9kb3ducmV2LnhtbERPS4vCMBC+L/gfwgje1lTBB9UoIgjL&#10;irK+Dt6GZvrAZlKaaOu/N8KCt/n4njNftqYUD6pdYVnBoB+BIE6sLjhTcD5tvqcgnEfWWFomBU9y&#10;sFx0vuYYa9vwgR5Hn4kQwi5GBbn3VSylS3Iy6Pq2Ig5camuDPsA6k7rGJoSbUg6jaCwNFhwacqxo&#10;nVNyO96NgtTdq/X1on06+d0dduk222Pzp1Sv265mIDy1/iP+d//oMH8ygvcz4QK5e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b5Um/wQAAANwAAAAPAAAAAAAAAAAAAAAA&#10;AKECAABkcnMvZG93bnJldi54bWxQSwUGAAAAAAQABAD5AAAAjwMAAAAA&#10;" strokecolor="black [3040]"/>
                      </v:group>
                      <v:shape id="Плюс 176" o:spid="_x0000_s1081" style="position:absolute;left:5106035;top:5041900;width:342900;height:342900;visibility:visible;mso-wrap-style:square;v-text-anchor:middle" coordsize="342900,342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WVDAxQAA&#10;ANwAAAAPAAAAZHJzL2Rvd25yZXYueG1sRE9La8JAEL4X/A/LCF6K2dSDSuoqPigkPdVoC70N2TEJ&#10;ZmdDdhvT/vpuoeBtPr7nrDaDaURPnastK3iKYhDEhdU1lwrOp5fpEoTzyBoby6Tgmxxs1qOHFSba&#10;3vhIfe5LEULYJaig8r5NpHRFRQZdZFviwF1sZ9AH2JVSd3gL4aaRszieS4M1h4YKW9pXVFzzL6Pg&#10;8MYf7/Frne3cKV1sHw+fP22fKTUZD9tnEJ4Gfxf/u1Md5i/m8PdMuE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ZUMDFAAAA3AAAAA8AAAAAAAAAAAAAAAAAlwIAAGRycy9k&#10;b3ducmV2LnhtbFBLBQYAAAAABAAEAPUAAACJAwAAAAA=&#10;" path="m45451,131125l131125,131125,131125,45451,211775,45451,211775,131125,297449,131125,297449,211775,211775,211775,211775,297449,131125,297449,131125,211775,45451,211775,45451,131125xe" fillcolor="black [3200]" strokecolor="white [3201]" strokeweight="3pt">
                        <v:shadow on="t" opacity="24903f" mv:blur="40000f" origin=",.5" offset="0,20000emu"/>
                        <v:path arrowok="t" o:connecttype="custom" o:connectlocs="45451,131125;131125,131125;131125,45451;211775,45451;211775,131125;297449,131125;297449,211775;211775,211775;211775,297449;131125,297449;131125,211775;45451,211775;45451,131125" o:connectangles="0,0,0,0,0,0,0,0,0,0,0,0,0"/>
                      </v:shape>
                      <v:shape id="Минус 177" o:spid="_x0000_s1082" style="position:absolute;left:1677035;top:5156200;width:342900;height:342900;visibility:visible;mso-wrap-style:square;v-text-anchor:middle" coordsize="342900,342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fVbxQAA&#10;ANwAAAAPAAAAZHJzL2Rvd25yZXYueG1sRE9Na8JAEL0X/A/LFLwU3dRDI9FN0IqgPbVGhd6G7DQJ&#10;zc6G7BrT/npXKPQ2j/c5y2wwjeipc7VlBc/TCARxYXXNpYJjvp3MQTiPrLGxTAp+yEGWjh6WmGh7&#10;5Q/qD74UIYRdggoq79tESldUZNBNbUscuC/bGfQBdqXUHV5DuGnkLIpepMGaQ0OFLb1WVHwfLkbB&#10;5p3Pp+it3q9dvotXT5vP37bfKzV+HFYLEJ4G/y/+c+90mB/HcH8mXCD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V9VvFAAAA3AAAAA8AAAAAAAAAAAAAAAAAlwIAAGRycy9k&#10;b3ducmV2LnhtbFBLBQYAAAAABAAEAPUAAACJAwAAAAA=&#10;" path="m45451,131125l297449,131125,297449,211775,45451,211775,45451,131125xe" fillcolor="black [3200]" strokecolor="white [3201]" strokeweight="3pt">
                        <v:shadow on="t" opacity="24903f" mv:blur="40000f" origin=",.5" offset="0,20000emu"/>
                        <v:path arrowok="t" o:connecttype="custom" o:connectlocs="45451,131125;297449,131125;297449,211775;45451,211775;45451,131125" o:connectangles="0,0,0,0,0"/>
                      </v:shape>
                    </v:group>
                    <v:line id="Прямая соединительная линия 178" o:spid="_x0000_s1083" style="position:absolute;flip:x;visibility:visible;mso-wrap-style:square" from="0,3403600" to="1714500,3403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eTmIcYAAADcAAAADwAAAGRycy9kb3ducmV2LnhtbESPT2vCQBDF70K/wzKF3nRTDyqpm1CE&#10;QlGUmraH3obs5A/NzobsatJv7xwK3mZ4b977zTafXKeuNITWs4HnRQKKuPS25drA1+fbfAMqRGSL&#10;nWcy8EcB8uxhtsXU+pHPdC1irSSEQ4oGmhj7VOtQNuQwLHxPLFrlB4dR1qHWdsBRwl2nl0my0g5b&#10;loYGe9o1VP4WF2egCpd+9/NtY7XeH8/H6lCfcPww5ulxen0BFWmKd/P/9bsV/LXQyjMyg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Xk5iHGAAAA3AAAAA8AAAAAAAAA&#10;AAAAAAAAoQIAAGRycy9kb3ducmV2LnhtbFBLBQYAAAAABAAEAPkAAACUAwAAAAA=&#10;" strokecolor="black [3040]"/>
                    <v:line id="Прямая соединительная линия 179" o:spid="_x0000_s1084" style="position:absolute;visibility:visible;mso-wrap-style:square" from="12700,3416300" to="98926,80517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qZLMQAAADcAAAADwAAAGRycy9kb3ducmV2LnhtbESPQW/CMAyF70j7D5En7QYpm2C0ENA0&#10;bdoEpwG9W43XVjROSTII/35BQuJm6733+XmxiqYTJ3K+taxgPMpAEFdWt1wr2O8+hzMQPiBr7CyT&#10;ggt5WC0fBgsstD3zD522oRYJwr5ABU0IfSGlrxoy6Ee2J07ar3UGQ1pdLbXDc4KbTj5n2VQabDld&#10;aLCn94aqw/bPJMq4PBr5dcixXLuN+3iZxkk8KvX0GN/mIALFcDff0t861X/N4fpMmkA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qpksxAAAANwAAAAPAAAAAAAAAAAA&#10;AAAAAKECAABkcnMvZG93bnJldi54bWxQSwUGAAAAAAQABAD5AAAAkgMAAAAA&#10;" strokecolor="black [3040]"/>
                  </v:group>
                  <v:line id="Прямая соединительная линия 180" o:spid="_x0000_s1085" style="position:absolute;visibility:visible;mso-wrap-style:square" from="4152900,6515100" to="5638800,6515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VAlsMAAADcAAAADwAAAGRycy9kb3ducmV2LnhtbESPQW/CMAyF75P2HyIjcRspTEOsI6AJ&#10;bQKxE2zcrca0FY1TkgzCv58PSLs9y8+f35svs+vUhUJsPRsYjwpQxJW3LdcGfr4/n2agYkK22Hkm&#10;AzeKsFw8PsyxtP7KO7rsU60EwrFEA01Kfal1rBpyGEe+J5bd0QeHScZQaxvwKnDX6UlRTLXDluVD&#10;gz2tGqpO+18nlPHh7PT69IqHbfgKH8/T/JLPxgwH+f0NVKKc/s33642V+DOJL2VEgV7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5FQJbDAAAA3AAAAA8AAAAAAAAAAAAA&#10;AAAAoQIAAGRycy9kb3ducmV2LnhtbFBLBQYAAAAABAAEAPkAAACRAwAAAAA=&#10;" strokecolor="black [3040]"/>
                  <v:line id="Прямая соединительная линия 181" o:spid="_x0000_s1086" style="position:absolute;flip:y;visibility:visible;mso-wrap-style:square" from="5638800,3429000" to="5638800,6515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s/m8MAAADcAAAADwAAAGRycy9kb3ducmV2LnhtbERPTWvCQBC9C/6HZQrezEYPKqmrFEGQ&#10;FqVGe/A2ZGeTYHY2ZFeT/vtuodDbPN7nrLeDbcSTOl87VjBLUhDEhdM1lwqul/10BcIHZI2NY1Lw&#10;TR62m/FojZl2PZ/pmYdSxBD2GSqoQmgzKX1RkUWfuJY4csZ1FkOEXSl1h30Mt42cp+lCWqw5NlTY&#10;0q6i4p4/rALjH+3u9qWDWb4fz0fzUZ6w/1Rq8jK8vYIINIR/8Z/7oOP81Qx+n4kXyM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ELP5vDAAAA3AAAAA8AAAAAAAAAAAAA&#10;AAAAoQIAAGRycy9kb3ducmV2LnhtbFBLBQYAAAAABAAEAPkAAACRAwAAAAA=&#10;" strokecolor="black [3040]"/>
                  <v:shape id="Прямая со стрелкой 182" o:spid="_x0000_s1087" type="#_x0000_t32" style="position:absolute;left:4013200;top:3429000;width:16256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yA88QAAADcAAAADwAAAGRycy9kb3ducmV2LnhtbERP32vCMBB+H+x/CDfwbaarolKNIhNR&#10;mTCmIvh2NLemrLnUJmr33y8Dwbf7+H7eZNbaSlyp8aVjBW/dBARx7nTJhYLDfvk6AuEDssbKMSn4&#10;JQ+z6fPTBDPtbvxF110oRAxhn6ECE0KdSelzQxZ919XEkft2jcUQYVNI3eAthttKpkkykBZLjg0G&#10;a3o3lP/sLlbBYnPsD8/t+bO3OpltTr3hKZ1/KNV5aedjEIHa8BDf3Wsd549S+H8mXiC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jIDzxAAAANwAAAAPAAAAAAAAAAAA&#10;AAAAAKECAABkcnMvZG93bnJldi54bWxQSwUGAAAAAAQABAD5AAAAkgMAAAAA&#10;" strokecolor="black [3040]">
                    <v:stroke endarrow="open"/>
                  </v:shape>
                </v:group>
                <w10:wrap type="through"/>
              </v:group>
            </w:pict>
          </mc:Fallback>
        </mc:AlternateContent>
      </w:r>
      <w:r w:rsidRPr="00983A49">
        <w:rPr>
          <w:rFonts w:ascii="Times New Roman" w:hAnsi="Times New Roman" w:cs="Times New Roman"/>
          <w:i/>
          <w:sz w:val="28"/>
          <w:szCs w:val="28"/>
        </w:rPr>
        <w:br w:type="page"/>
      </w:r>
    </w:p>
    <w:p w14:paraId="2F87CF6A" w14:textId="77777777" w:rsidR="008B1B7A" w:rsidRPr="00983A49" w:rsidRDefault="008B1B7A" w:rsidP="00983A49">
      <w:pPr>
        <w:spacing w:line="360" w:lineRule="auto"/>
        <w:ind w:firstLine="567"/>
        <w:jc w:val="both"/>
        <w:rPr>
          <w:rFonts w:ascii="Times New Roman" w:hAnsi="Times New Roman" w:cs="Times New Roman"/>
          <w:i/>
          <w:sz w:val="28"/>
          <w:szCs w:val="28"/>
        </w:rPr>
      </w:pPr>
    </w:p>
    <w:p w14:paraId="082CDAAC" w14:textId="4746978D"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15F5FDCB" wp14:editId="1553487F">
            <wp:simplePos x="0" y="0"/>
            <wp:positionH relativeFrom="margin">
              <wp:posOffset>-457200</wp:posOffset>
            </wp:positionH>
            <wp:positionV relativeFrom="margin">
              <wp:posOffset>2171700</wp:posOffset>
            </wp:positionV>
            <wp:extent cx="7086600" cy="4686300"/>
            <wp:effectExtent l="177800" t="177800" r="304800" b="393700"/>
            <wp:wrapSquare wrapText="bothSides"/>
            <wp:docPr id="24"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16-03-21 в 22.15.48.pn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13317" t="18501" r="108" b="5512"/>
                    <a:stretch/>
                  </pic:blipFill>
                  <pic:spPr bwMode="auto">
                    <a:xfrm>
                      <a:off x="0" y="0"/>
                      <a:ext cx="7086600" cy="4686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3A49">
        <w:rPr>
          <w:rFonts w:ascii="Times New Roman" w:hAnsi="Times New Roman" w:cs="Times New Roman"/>
          <w:sz w:val="28"/>
          <w:szCs w:val="28"/>
        </w:rPr>
        <w:t>Для решения поставленной задачи использоваться среда програмир</w:t>
      </w:r>
      <w:r w:rsidRPr="00983A49">
        <w:rPr>
          <w:rFonts w:ascii="Times New Roman" w:hAnsi="Times New Roman" w:cs="Times New Roman"/>
          <w:sz w:val="28"/>
          <w:szCs w:val="28"/>
        </w:rPr>
        <w:t>о</w:t>
      </w:r>
      <w:r w:rsidRPr="00983A49">
        <w:rPr>
          <w:rFonts w:ascii="Times New Roman" w:hAnsi="Times New Roman" w:cs="Times New Roman"/>
          <w:sz w:val="28"/>
          <w:szCs w:val="28"/>
        </w:rPr>
        <w:t xml:space="preserve">вания </w:t>
      </w:r>
      <w:r w:rsidRPr="00983A49">
        <w:rPr>
          <w:rFonts w:ascii="Times New Roman" w:hAnsi="Times New Roman" w:cs="Times New Roman"/>
          <w:sz w:val="28"/>
          <w:szCs w:val="28"/>
          <w:lang w:val="en-US"/>
        </w:rPr>
        <w:t xml:space="preserve">Delphi7, в которой и создается иммитационная модель </w:t>
      </w:r>
      <w:r w:rsidRPr="00983A49">
        <w:rPr>
          <w:rFonts w:ascii="Times New Roman" w:hAnsi="Times New Roman" w:cs="Times New Roman"/>
          <w:i/>
          <w:sz w:val="28"/>
          <w:szCs w:val="28"/>
          <w:lang w:val="en-US"/>
        </w:rPr>
        <w:t>(см. Приложение1)</w:t>
      </w:r>
      <w:r w:rsidRPr="00983A49">
        <w:rPr>
          <w:rFonts w:ascii="Times New Roman" w:hAnsi="Times New Roman" w:cs="Times New Roman"/>
          <w:i/>
          <w:sz w:val="28"/>
          <w:szCs w:val="28"/>
        </w:rPr>
        <w:t xml:space="preserve">.  </w:t>
      </w:r>
      <w:r w:rsidRPr="00983A49">
        <w:rPr>
          <w:rFonts w:ascii="Times New Roman" w:hAnsi="Times New Roman" w:cs="Times New Roman"/>
          <w:sz w:val="28"/>
          <w:szCs w:val="28"/>
        </w:rPr>
        <w:t>Форма состоит из трех полей для ввода, трех полей для вывода и кнопки для начала моделирования(рис.2).</w:t>
      </w:r>
    </w:p>
    <w:p w14:paraId="3BCD9EB3" w14:textId="4E845F3D" w:rsidR="008B1B7A" w:rsidRPr="00983A49" w:rsidRDefault="008B1B7A" w:rsidP="00983A49">
      <w:pPr>
        <w:spacing w:line="360" w:lineRule="auto"/>
        <w:ind w:firstLine="567"/>
        <w:rPr>
          <w:rFonts w:ascii="Times New Roman" w:hAnsi="Times New Roman" w:cs="Times New Roman"/>
          <w:sz w:val="28"/>
          <w:szCs w:val="28"/>
        </w:rPr>
      </w:pPr>
    </w:p>
    <w:p w14:paraId="5A4E04EE" w14:textId="77777777" w:rsidR="008B1B7A" w:rsidRPr="00983A49" w:rsidRDefault="008B1B7A" w:rsidP="00983A49">
      <w:pPr>
        <w:spacing w:line="360" w:lineRule="auto"/>
        <w:jc w:val="center"/>
        <w:rPr>
          <w:rFonts w:ascii="Times New Roman" w:hAnsi="Times New Roman" w:cs="Times New Roman"/>
          <w:sz w:val="28"/>
          <w:szCs w:val="28"/>
        </w:rPr>
      </w:pPr>
      <w:r w:rsidRPr="00983A49">
        <w:rPr>
          <w:rFonts w:ascii="Times New Roman" w:hAnsi="Times New Roman" w:cs="Times New Roman"/>
          <w:i/>
          <w:sz w:val="28"/>
          <w:szCs w:val="28"/>
        </w:rPr>
        <w:t>Рис.2  Форма программы</w:t>
      </w:r>
      <w:r w:rsidRPr="00983A49">
        <w:rPr>
          <w:rFonts w:ascii="Times New Roman" w:hAnsi="Times New Roman" w:cs="Times New Roman"/>
          <w:sz w:val="28"/>
          <w:szCs w:val="28"/>
        </w:rPr>
        <w:t>.</w:t>
      </w:r>
    </w:p>
    <w:p w14:paraId="7E1FF85F" w14:textId="77777777" w:rsidR="008B1B7A" w:rsidRPr="00983A49" w:rsidRDefault="008B1B7A" w:rsidP="00983A49">
      <w:pPr>
        <w:spacing w:line="360" w:lineRule="auto"/>
        <w:jc w:val="center"/>
        <w:rPr>
          <w:rFonts w:ascii="Times New Roman" w:hAnsi="Times New Roman" w:cs="Times New Roman"/>
          <w:sz w:val="28"/>
          <w:szCs w:val="28"/>
        </w:rPr>
      </w:pPr>
    </w:p>
    <w:p w14:paraId="2B885384" w14:textId="77777777" w:rsidR="008B1B7A" w:rsidRPr="00983A49" w:rsidRDefault="008B1B7A" w:rsidP="00983A49">
      <w:pPr>
        <w:spacing w:line="360" w:lineRule="auto"/>
        <w:ind w:firstLine="567"/>
        <w:jc w:val="both"/>
        <w:rPr>
          <w:rFonts w:ascii="Times New Roman" w:hAnsi="Times New Roman" w:cs="Times New Roman"/>
          <w:sz w:val="28"/>
          <w:szCs w:val="28"/>
          <w:lang w:val="en-US"/>
        </w:rPr>
      </w:pPr>
      <w:proofErr w:type="gramStart"/>
      <w:r w:rsidRPr="00983A49">
        <w:rPr>
          <w:rFonts w:ascii="Times New Roman" w:hAnsi="Times New Roman" w:cs="Times New Roman"/>
          <w:sz w:val="28"/>
          <w:szCs w:val="28"/>
          <w:lang w:val="en-US"/>
        </w:rPr>
        <w:t>Таким образом, программа получая на вход три значения вводит остальные в одномерный массив, и выводит на экран значения для покупателя в очереди.</w:t>
      </w:r>
      <w:proofErr w:type="gramEnd"/>
      <w:r w:rsidRPr="00983A49">
        <w:rPr>
          <w:rFonts w:ascii="Times New Roman" w:hAnsi="Times New Roman" w:cs="Times New Roman"/>
          <w:sz w:val="28"/>
          <w:szCs w:val="28"/>
          <w:lang w:val="en-US"/>
        </w:rPr>
        <w:t xml:space="preserve"> </w:t>
      </w:r>
      <w:proofErr w:type="gramStart"/>
      <w:r w:rsidRPr="00983A49">
        <w:rPr>
          <w:rFonts w:ascii="Times New Roman" w:hAnsi="Times New Roman" w:cs="Times New Roman"/>
          <w:sz w:val="28"/>
          <w:szCs w:val="28"/>
          <w:lang w:val="en-US"/>
        </w:rPr>
        <w:t>На пример, если ввести в программу любые максимальные значения для длительности обслуживания и промежутков, а номер покупателя выбрать первый, то программа выведет следующие данные (рис.3).</w:t>
      </w:r>
      <w:proofErr w:type="gramEnd"/>
    </w:p>
    <w:p w14:paraId="27F8C44C" w14:textId="77777777" w:rsidR="008B1B7A" w:rsidRPr="00983A49" w:rsidRDefault="008B1B7A" w:rsidP="00983A49">
      <w:pPr>
        <w:spacing w:line="360" w:lineRule="auto"/>
        <w:jc w:val="both"/>
        <w:rPr>
          <w:rFonts w:ascii="Times New Roman" w:hAnsi="Times New Roman" w:cs="Times New Roman"/>
          <w:sz w:val="28"/>
          <w:szCs w:val="28"/>
          <w:lang w:val="en-US"/>
        </w:rPr>
      </w:pPr>
      <w:r w:rsidRPr="00983A49">
        <w:rPr>
          <w:rFonts w:ascii="Times New Roman" w:hAnsi="Times New Roman" w:cs="Times New Roman"/>
          <w:sz w:val="28"/>
          <w:szCs w:val="28"/>
          <w:lang w:val="en-US"/>
        </w:rPr>
        <w:br w:type="page"/>
      </w:r>
    </w:p>
    <w:p w14:paraId="0D8F6D2E" w14:textId="77777777" w:rsidR="008B1B7A" w:rsidRPr="00983A49" w:rsidRDefault="008B1B7A" w:rsidP="00983A49">
      <w:pPr>
        <w:spacing w:line="360" w:lineRule="auto"/>
        <w:jc w:val="center"/>
        <w:rPr>
          <w:rFonts w:ascii="Times New Roman" w:hAnsi="Times New Roman" w:cs="Times New Roman"/>
          <w:i/>
          <w:sz w:val="28"/>
          <w:szCs w:val="28"/>
          <w:lang w:val="en-US"/>
        </w:rPr>
      </w:pPr>
      <w:r w:rsidRPr="00983A49">
        <w:rPr>
          <w:rFonts w:ascii="Times New Roman" w:hAnsi="Times New Roman" w:cs="Times New Roman"/>
          <w:i/>
          <w:noProof/>
          <w:sz w:val="28"/>
          <w:szCs w:val="28"/>
          <w:lang w:val="en-US"/>
        </w:rPr>
        <w:drawing>
          <wp:anchor distT="0" distB="0" distL="114300" distR="114300" simplePos="0" relativeHeight="251660288" behindDoc="0" locked="0" layoutInCell="1" allowOverlap="1" wp14:anchorId="7EE9F17E" wp14:editId="5217FEAD">
            <wp:simplePos x="0" y="0"/>
            <wp:positionH relativeFrom="margin">
              <wp:posOffset>-571500</wp:posOffset>
            </wp:positionH>
            <wp:positionV relativeFrom="margin">
              <wp:posOffset>-685800</wp:posOffset>
            </wp:positionV>
            <wp:extent cx="7252970" cy="4914900"/>
            <wp:effectExtent l="177800" t="177800" r="392430" b="393700"/>
            <wp:wrapSquare wrapText="bothSides"/>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16-03-21 в 22.32.33.png"/>
                    <pic:cNvPicPr/>
                  </pic:nvPicPr>
                  <pic:blipFill rotWithShape="1">
                    <a:blip r:embed="rId11">
                      <a:extLst>
                        <a:ext uri="{28A0092B-C50C-407E-A947-70E740481C1C}">
                          <a14:useLocalDpi xmlns:a14="http://schemas.microsoft.com/office/drawing/2010/main" val="0"/>
                        </a:ext>
                      </a:extLst>
                    </a:blip>
                    <a:srcRect l="12379" t="17138" r="14806" b="19337"/>
                    <a:stretch/>
                  </pic:blipFill>
                  <pic:spPr bwMode="auto">
                    <a:xfrm>
                      <a:off x="0" y="0"/>
                      <a:ext cx="7252970" cy="4914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3A49">
        <w:rPr>
          <w:rFonts w:ascii="Times New Roman" w:hAnsi="Times New Roman" w:cs="Times New Roman"/>
          <w:i/>
          <w:sz w:val="28"/>
          <w:szCs w:val="28"/>
          <w:lang w:val="en-US"/>
        </w:rPr>
        <w:t>рис.3 Пример работы программы</w:t>
      </w:r>
    </w:p>
    <w:p w14:paraId="525C41D2" w14:textId="77777777" w:rsidR="008B1B7A" w:rsidRPr="00983A49" w:rsidRDefault="008B1B7A" w:rsidP="00983A49">
      <w:pPr>
        <w:spacing w:line="360" w:lineRule="auto"/>
        <w:jc w:val="center"/>
        <w:rPr>
          <w:rFonts w:ascii="Times New Roman" w:hAnsi="Times New Roman" w:cs="Times New Roman"/>
          <w:i/>
          <w:sz w:val="28"/>
          <w:szCs w:val="28"/>
          <w:lang w:val="en-US"/>
        </w:rPr>
      </w:pPr>
      <w:r w:rsidRPr="00983A49">
        <w:rPr>
          <w:rFonts w:ascii="Times New Roman" w:hAnsi="Times New Roman" w:cs="Times New Roman"/>
          <w:i/>
          <w:sz w:val="28"/>
          <w:szCs w:val="28"/>
          <w:lang w:val="en-US"/>
        </w:rPr>
        <w:br w:type="page"/>
      </w:r>
    </w:p>
    <w:p w14:paraId="3855F366" w14:textId="77777777" w:rsidR="008B1B7A" w:rsidRPr="003E04A9" w:rsidRDefault="008B1B7A" w:rsidP="00F66A59">
      <w:pPr>
        <w:pStyle w:val="2"/>
      </w:pPr>
      <w:bookmarkStart w:id="9" w:name="_Toc323064643"/>
      <w:r w:rsidRPr="003E04A9">
        <w:t>2.2. Создание имитационной модели в электронных таблицах</w:t>
      </w:r>
      <w:bookmarkEnd w:id="9"/>
    </w:p>
    <w:p w14:paraId="54676F4A" w14:textId="77777777" w:rsidR="008B1B7A" w:rsidRPr="00983A49" w:rsidRDefault="008B1B7A" w:rsidP="00983A49">
      <w:pPr>
        <w:spacing w:line="360" w:lineRule="auto"/>
        <w:jc w:val="both"/>
        <w:rPr>
          <w:rFonts w:ascii="Times New Roman" w:hAnsi="Times New Roman" w:cs="Times New Roman"/>
          <w:b/>
          <w:sz w:val="28"/>
          <w:szCs w:val="28"/>
          <w:lang w:val="en-US"/>
        </w:rPr>
      </w:pPr>
    </w:p>
    <w:p w14:paraId="1F253E8E" w14:textId="77777777" w:rsidR="008B1B7A" w:rsidRPr="00983A49" w:rsidRDefault="008B1B7A" w:rsidP="00983A49">
      <w:pPr>
        <w:spacing w:line="360" w:lineRule="auto"/>
        <w:ind w:firstLine="567"/>
        <w:jc w:val="both"/>
        <w:rPr>
          <w:rFonts w:ascii="Times New Roman" w:hAnsi="Times New Roman" w:cs="Times New Roman"/>
          <w:sz w:val="28"/>
          <w:szCs w:val="28"/>
          <w:lang w:val="en-US"/>
        </w:rPr>
      </w:pPr>
      <w:proofErr w:type="gramStart"/>
      <w:r w:rsidRPr="00983A49">
        <w:rPr>
          <w:rFonts w:ascii="Times New Roman" w:hAnsi="Times New Roman" w:cs="Times New Roman"/>
          <w:sz w:val="28"/>
          <w:szCs w:val="28"/>
          <w:lang w:val="en-US"/>
        </w:rPr>
        <w:t xml:space="preserve">Данную задачу можно, также, смоделировать при помощи электронных таблиц </w:t>
      </w:r>
      <w:r w:rsidRPr="00983A49">
        <w:rPr>
          <w:rFonts w:ascii="Times New Roman" w:hAnsi="Times New Roman" w:cs="Times New Roman"/>
          <w:i/>
          <w:sz w:val="28"/>
          <w:szCs w:val="28"/>
          <w:lang w:val="en-US"/>
        </w:rPr>
        <w:t>exel (см. Приложение 2).</w:t>
      </w:r>
      <w:proofErr w:type="gramEnd"/>
      <w:r w:rsidRPr="00983A49">
        <w:rPr>
          <w:rFonts w:ascii="Times New Roman" w:hAnsi="Times New Roman" w:cs="Times New Roman"/>
          <w:i/>
          <w:sz w:val="28"/>
          <w:szCs w:val="28"/>
          <w:lang w:val="en-US"/>
        </w:rPr>
        <w:t xml:space="preserve"> </w:t>
      </w:r>
      <w:proofErr w:type="gramStart"/>
      <w:r w:rsidRPr="00983A49">
        <w:rPr>
          <w:rFonts w:ascii="Times New Roman" w:hAnsi="Times New Roman" w:cs="Times New Roman"/>
          <w:sz w:val="28"/>
          <w:szCs w:val="28"/>
          <w:lang w:val="en-US"/>
        </w:rPr>
        <w:t xml:space="preserve">В данном случае будут использоваться формулы, представленные для реализации первой модели </w:t>
      </w:r>
      <w:r w:rsidRPr="00983A49">
        <w:rPr>
          <w:rFonts w:ascii="Times New Roman" w:hAnsi="Times New Roman" w:cs="Times New Roman"/>
          <w:i/>
          <w:sz w:val="28"/>
          <w:szCs w:val="28"/>
          <w:lang w:val="en-US"/>
        </w:rPr>
        <w:t>(рис. 4).</w:t>
      </w:r>
      <w:proofErr w:type="gramEnd"/>
    </w:p>
    <w:p w14:paraId="72DD8ACD" w14:textId="77777777" w:rsidR="008B1B7A" w:rsidRPr="00983A49" w:rsidRDefault="008B1B7A" w:rsidP="00983A49">
      <w:pPr>
        <w:spacing w:line="360" w:lineRule="auto"/>
        <w:ind w:firstLine="567"/>
        <w:jc w:val="both"/>
        <w:rPr>
          <w:rFonts w:ascii="Times New Roman" w:hAnsi="Times New Roman" w:cs="Times New Roman"/>
          <w:sz w:val="28"/>
          <w:szCs w:val="28"/>
          <w:lang w:val="en-US"/>
        </w:rPr>
      </w:pPr>
      <w:r w:rsidRPr="00983A49">
        <w:rPr>
          <w:rFonts w:ascii="Times New Roman" w:hAnsi="Times New Roman" w:cs="Times New Roman"/>
          <w:sz w:val="28"/>
          <w:szCs w:val="28"/>
        </w:rPr>
        <w:t>В</w:t>
      </w:r>
      <w:r w:rsidRPr="00983A49">
        <w:rPr>
          <w:rFonts w:ascii="Times New Roman" w:hAnsi="Times New Roman" w:cs="Times New Roman"/>
          <w:sz w:val="28"/>
          <w:szCs w:val="28"/>
          <w:lang w:val="en-US"/>
        </w:rPr>
        <w:t xml:space="preserve"> обоих моделях схожи входные данные (наибольший интервал между приходами покупателей и максимальное время). </w:t>
      </w:r>
      <w:proofErr w:type="gramStart"/>
      <w:r w:rsidRPr="00983A49">
        <w:rPr>
          <w:rFonts w:ascii="Times New Roman" w:hAnsi="Times New Roman" w:cs="Times New Roman"/>
          <w:sz w:val="28"/>
          <w:szCs w:val="28"/>
          <w:lang w:val="en-US"/>
        </w:rPr>
        <w:t>В таблице отображаются данные по каждому покупателю, зашедшему в магазин, во время смены (12 часов).</w:t>
      </w:r>
      <w:proofErr w:type="gramEnd"/>
      <w:r w:rsidRPr="00983A49">
        <w:rPr>
          <w:rFonts w:ascii="Times New Roman" w:hAnsi="Times New Roman" w:cs="Times New Roman"/>
          <w:sz w:val="28"/>
          <w:szCs w:val="28"/>
          <w:lang w:val="en-US"/>
        </w:rPr>
        <w:t xml:space="preserve"> </w:t>
      </w:r>
      <w:proofErr w:type="gramStart"/>
      <w:r w:rsidRPr="00983A49">
        <w:rPr>
          <w:rFonts w:ascii="Times New Roman" w:hAnsi="Times New Roman" w:cs="Times New Roman"/>
          <w:sz w:val="28"/>
          <w:szCs w:val="28"/>
          <w:lang w:val="en-US"/>
        </w:rPr>
        <w:t>А так же среднее значение времени проведенного клиентом в очереди и продавцом в ожидании нового посетителя.</w:t>
      </w:r>
      <w:proofErr w:type="gramEnd"/>
      <w:r w:rsidRPr="00983A49">
        <w:rPr>
          <w:rFonts w:ascii="Times New Roman" w:hAnsi="Times New Roman" w:cs="Times New Roman"/>
          <w:sz w:val="28"/>
          <w:szCs w:val="28"/>
          <w:lang w:val="en-US"/>
        </w:rPr>
        <w:t xml:space="preserve"> Это можно определить по формуле:</w:t>
      </w:r>
    </w:p>
    <w:p w14:paraId="3822C3AC"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i/>
          <w:sz w:val="28"/>
          <w:szCs w:val="28"/>
        </w:rPr>
        <w:t xml:space="preserve"> </w:t>
      </w:r>
    </w:p>
    <w:p w14:paraId="28B97839" w14:textId="77777777" w:rsidR="008B1B7A" w:rsidRPr="00983A49" w:rsidRDefault="008B1B7A" w:rsidP="00983A49">
      <w:pPr>
        <w:spacing w:line="360" w:lineRule="auto"/>
        <w:ind w:firstLine="567"/>
        <w:jc w:val="center"/>
        <w:rPr>
          <w:rFonts w:ascii="Times New Roman" w:hAnsi="Times New Roman" w:cs="Times New Roman"/>
          <w:i/>
          <w:sz w:val="28"/>
          <w:szCs w:val="28"/>
        </w:rPr>
      </w:pPr>
      <m:oMath>
        <m:r>
          <w:rPr>
            <w:rFonts w:ascii="Cambria Math" w:hAnsi="Cambria Math" w:cs="Times New Roman"/>
            <w:sz w:val="28"/>
            <w:szCs w:val="28"/>
          </w:rPr>
          <m:t>g=</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3</m:t>
            </m:r>
          </m:sub>
        </m:sSub>
        <m:r>
          <w:rPr>
            <w:rFonts w:ascii="Cambria Math" w:hAnsi="Cambria Math" w:cs="Times New Roman"/>
            <w:sz w:val="28"/>
            <w:szCs w:val="28"/>
          </w:rPr>
          <m:t>…)</m:t>
        </m:r>
      </m:oMath>
      <w:r w:rsidRPr="00983A49">
        <w:rPr>
          <w:rFonts w:ascii="Times New Roman" w:hAnsi="Times New Roman" w:cs="Times New Roman"/>
          <w:i/>
          <w:sz w:val="28"/>
          <w:szCs w:val="28"/>
        </w:rPr>
        <w:t xml:space="preserve"> </w:t>
      </w:r>
    </w:p>
    <w:p w14:paraId="6E45FB45" w14:textId="77777777" w:rsidR="008B1B7A" w:rsidRPr="00983A49"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noProof/>
          <w:sz w:val="28"/>
          <w:szCs w:val="28"/>
          <w:lang w:val="en-US"/>
        </w:rPr>
        <w:drawing>
          <wp:anchor distT="0" distB="0" distL="114300" distR="114300" simplePos="0" relativeHeight="251663360" behindDoc="0" locked="0" layoutInCell="1" allowOverlap="1" wp14:anchorId="5E88AA64" wp14:editId="3BFDA80D">
            <wp:simplePos x="0" y="0"/>
            <wp:positionH relativeFrom="column">
              <wp:posOffset>-800100</wp:posOffset>
            </wp:positionH>
            <wp:positionV relativeFrom="paragraph">
              <wp:posOffset>240030</wp:posOffset>
            </wp:positionV>
            <wp:extent cx="7429500" cy="3657600"/>
            <wp:effectExtent l="0" t="0" r="12700" b="0"/>
            <wp:wrapTight wrapText="bothSides">
              <wp:wrapPolygon edited="0">
                <wp:start x="0" y="0"/>
                <wp:lineTo x="0" y="21450"/>
                <wp:lineTo x="21563" y="21450"/>
                <wp:lineTo x="21563" y="0"/>
                <wp:lineTo x="0" y="0"/>
              </wp:wrapPolygon>
            </wp:wrapTight>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16-04-11 в 21.40.46.png"/>
                    <pic:cNvPicPr/>
                  </pic:nvPicPr>
                  <pic:blipFill rotWithShape="1">
                    <a:blip r:embed="rId12">
                      <a:alphaModFix/>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3658" t="13754" r="9082" b="45066"/>
                    <a:stretch/>
                  </pic:blipFill>
                  <pic:spPr bwMode="auto">
                    <a:xfrm>
                      <a:off x="0" y="0"/>
                      <a:ext cx="7429500"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3A49">
        <w:rPr>
          <w:rFonts w:ascii="Times New Roman" w:hAnsi="Times New Roman" w:cs="Times New Roman"/>
          <w:sz w:val="28"/>
          <w:szCs w:val="28"/>
        </w:rPr>
        <w:t xml:space="preserve">где </w:t>
      </w:r>
      <w:r w:rsidRPr="00983A49">
        <w:rPr>
          <w:rFonts w:ascii="Times New Roman" w:hAnsi="Times New Roman" w:cs="Times New Roman"/>
          <w:sz w:val="28"/>
          <w:szCs w:val="28"/>
          <w:lang w:val="en-US"/>
        </w:rPr>
        <w:t xml:space="preserve">g - </w:t>
      </w:r>
      <w:r w:rsidRPr="00983A49">
        <w:rPr>
          <w:rFonts w:ascii="Times New Roman" w:hAnsi="Times New Roman" w:cs="Times New Roman"/>
          <w:sz w:val="28"/>
          <w:szCs w:val="28"/>
        </w:rPr>
        <w:t xml:space="preserve">это значение времени по каждому покупателю. </w:t>
      </w:r>
    </w:p>
    <w:p w14:paraId="0DC57ABC" w14:textId="77777777" w:rsidR="008B1B7A" w:rsidRPr="00983A49" w:rsidRDefault="008B1B7A" w:rsidP="00983A49">
      <w:pPr>
        <w:spacing w:line="360" w:lineRule="auto"/>
        <w:jc w:val="both"/>
        <w:rPr>
          <w:rFonts w:ascii="Times New Roman" w:hAnsi="Times New Roman" w:cs="Times New Roman"/>
          <w:sz w:val="28"/>
          <w:szCs w:val="28"/>
        </w:rPr>
      </w:pPr>
      <w:r w:rsidRPr="00983A49">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0D24DFE1" wp14:editId="5BBB2C95">
                <wp:simplePos x="0" y="0"/>
                <wp:positionH relativeFrom="column">
                  <wp:posOffset>1943100</wp:posOffset>
                </wp:positionH>
                <wp:positionV relativeFrom="paragraph">
                  <wp:posOffset>121285</wp:posOffset>
                </wp:positionV>
                <wp:extent cx="2971800" cy="457200"/>
                <wp:effectExtent l="0" t="0" r="0" b="0"/>
                <wp:wrapSquare wrapText="bothSides"/>
                <wp:docPr id="4" name="Надпись 4"/>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D93E6" w14:textId="77777777" w:rsidR="00983A49" w:rsidRPr="00983A49" w:rsidRDefault="00983A49" w:rsidP="008B1B7A">
                            <w:pPr>
                              <w:rPr>
                                <w:rFonts w:ascii="Times New Roman" w:hAnsi="Times New Roman" w:cs="Times New Roman"/>
                                <w:i/>
                                <w:sz w:val="28"/>
                                <w:szCs w:val="28"/>
                              </w:rPr>
                            </w:pPr>
                            <w:r w:rsidRPr="00983A49">
                              <w:rPr>
                                <w:rFonts w:ascii="Times New Roman" w:hAnsi="Times New Roman" w:cs="Times New Roman"/>
                                <w:i/>
                                <w:sz w:val="28"/>
                                <w:szCs w:val="28"/>
                              </w:rPr>
                              <w:t xml:space="preserve">Фрагмент из модели в </w:t>
                            </w:r>
                            <w:r w:rsidRPr="00983A49">
                              <w:rPr>
                                <w:rFonts w:ascii="Times New Roman" w:hAnsi="Times New Roman" w:cs="Times New Roman"/>
                                <w:i/>
                                <w:sz w:val="28"/>
                                <w:szCs w:val="28"/>
                                <w:lang w:val="en-US"/>
                              </w:rPr>
                              <w:t>exel (</w:t>
                            </w:r>
                            <w:r w:rsidRPr="00983A49">
                              <w:rPr>
                                <w:rFonts w:ascii="Times New Roman" w:hAnsi="Times New Roman" w:cs="Times New Roman"/>
                                <w:i/>
                                <w:sz w:val="28"/>
                                <w:szCs w:val="28"/>
                              </w:rPr>
                              <w:t>рис.4)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88" type="#_x0000_t202" style="position:absolute;left:0;text-align:left;margin-left:153pt;margin-top:9.55pt;width:23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" filled="f" stroked="f">
                <v:textbox>
                  <w:txbxContent>
                    <w:p w14:paraId="343D93E6" w14:textId="77777777" w:rsidR="00983A49" w:rsidRPr="00983A49" w:rsidRDefault="00983A49" w:rsidP="008B1B7A">
                      <w:pPr>
                        <w:rPr>
                          <w:rFonts w:ascii="Times New Roman" w:hAnsi="Times New Roman" w:cs="Times New Roman"/>
                          <w:i/>
                          <w:sz w:val="28"/>
                          <w:szCs w:val="28"/>
                        </w:rPr>
                      </w:pPr>
                      <w:r w:rsidRPr="00983A49">
                        <w:rPr>
                          <w:rFonts w:ascii="Times New Roman" w:hAnsi="Times New Roman" w:cs="Times New Roman"/>
                          <w:i/>
                          <w:sz w:val="28"/>
                          <w:szCs w:val="28"/>
                        </w:rPr>
                        <w:t xml:space="preserve">Фрагмент из модели в </w:t>
                      </w:r>
                      <w:r w:rsidRPr="00983A49">
                        <w:rPr>
                          <w:rFonts w:ascii="Times New Roman" w:hAnsi="Times New Roman" w:cs="Times New Roman"/>
                          <w:i/>
                          <w:sz w:val="28"/>
                          <w:szCs w:val="28"/>
                          <w:lang w:val="en-US"/>
                        </w:rPr>
                        <w:t>exel (</w:t>
                      </w:r>
                      <w:r w:rsidRPr="00983A49">
                        <w:rPr>
                          <w:rFonts w:ascii="Times New Roman" w:hAnsi="Times New Roman" w:cs="Times New Roman"/>
                          <w:i/>
                          <w:sz w:val="28"/>
                          <w:szCs w:val="28"/>
                        </w:rPr>
                        <w:t>рис.4)</w:t>
                      </w:r>
                    </w:p>
                  </w:txbxContent>
                </v:textbox>
                <w10:wrap type="square"/>
              </v:shape>
            </w:pict>
          </mc:Fallback>
        </mc:AlternateContent>
      </w:r>
      <w:r w:rsidRPr="00983A49">
        <w:rPr>
          <w:rFonts w:ascii="Times New Roman" w:hAnsi="Times New Roman" w:cs="Times New Roman"/>
          <w:sz w:val="28"/>
          <w:szCs w:val="28"/>
        </w:rPr>
        <w:br w:type="page"/>
      </w:r>
    </w:p>
    <w:p w14:paraId="6C022ABA"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Две модели в электронных таблицах и в среде програмирования де</w:t>
      </w:r>
      <w:r w:rsidRPr="00983A49">
        <w:rPr>
          <w:rFonts w:ascii="Times New Roman" w:hAnsi="Times New Roman" w:cs="Times New Roman"/>
          <w:sz w:val="28"/>
          <w:szCs w:val="28"/>
        </w:rPr>
        <w:t>л</w:t>
      </w:r>
      <w:r w:rsidRPr="00983A49">
        <w:rPr>
          <w:rFonts w:ascii="Times New Roman" w:hAnsi="Times New Roman" w:cs="Times New Roman"/>
          <w:sz w:val="28"/>
          <w:szCs w:val="28"/>
        </w:rPr>
        <w:t>фи являются практически идентичными. В обоих есть возможность вв</w:t>
      </w:r>
      <w:r w:rsidRPr="00983A49">
        <w:rPr>
          <w:rFonts w:ascii="Times New Roman" w:hAnsi="Times New Roman" w:cs="Times New Roman"/>
          <w:sz w:val="28"/>
          <w:szCs w:val="28"/>
        </w:rPr>
        <w:t>о</w:t>
      </w:r>
      <w:r w:rsidRPr="00983A49">
        <w:rPr>
          <w:rFonts w:ascii="Times New Roman" w:hAnsi="Times New Roman" w:cs="Times New Roman"/>
          <w:sz w:val="28"/>
          <w:szCs w:val="28"/>
        </w:rPr>
        <w:t>дить некоторые данные и программы работают по одинаковым формулам, более того, при необходимости можно с легкостью увеличить или умен</w:t>
      </w:r>
      <w:r w:rsidRPr="00983A49">
        <w:rPr>
          <w:rFonts w:ascii="Times New Roman" w:hAnsi="Times New Roman" w:cs="Times New Roman"/>
          <w:sz w:val="28"/>
          <w:szCs w:val="28"/>
        </w:rPr>
        <w:t>ь</w:t>
      </w:r>
      <w:r w:rsidRPr="00983A49">
        <w:rPr>
          <w:rFonts w:ascii="Times New Roman" w:hAnsi="Times New Roman" w:cs="Times New Roman"/>
          <w:sz w:val="28"/>
          <w:szCs w:val="28"/>
        </w:rPr>
        <w:t xml:space="preserve">шить количество покупателей, с которыми проводится данное испытание. </w:t>
      </w:r>
    </w:p>
    <w:p w14:paraId="2A2E16C3" w14:textId="77777777" w:rsidR="008B1B7A" w:rsidRPr="00983A49" w:rsidRDefault="008B1B7A" w:rsidP="00983A49">
      <w:pPr>
        <w:spacing w:line="360" w:lineRule="auto"/>
        <w:ind w:firstLine="567"/>
        <w:jc w:val="both"/>
        <w:rPr>
          <w:rFonts w:ascii="Times New Roman" w:hAnsi="Times New Roman" w:cs="Times New Roman"/>
          <w:sz w:val="28"/>
          <w:szCs w:val="28"/>
        </w:rPr>
      </w:pPr>
    </w:p>
    <w:p w14:paraId="452BED9D" w14:textId="77777777" w:rsidR="008B1B7A" w:rsidRPr="003E04A9" w:rsidRDefault="008B1B7A" w:rsidP="00F66A59">
      <w:pPr>
        <w:pStyle w:val="2"/>
      </w:pPr>
      <w:bookmarkStart w:id="10" w:name="_Toc323064644"/>
      <w:proofErr w:type="gramStart"/>
      <w:r w:rsidRPr="003E04A9">
        <w:t>2.3. Исследование модели в среде програмирования Delphi.</w:t>
      </w:r>
      <w:bookmarkEnd w:id="10"/>
      <w:proofErr w:type="gramEnd"/>
      <w:r w:rsidRPr="003E04A9">
        <w:t xml:space="preserve"> </w:t>
      </w:r>
    </w:p>
    <w:p w14:paraId="41477168"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Проведя некоторое количество экспериментов с моделью можно п</w:t>
      </w:r>
      <w:r w:rsidRPr="00983A49">
        <w:rPr>
          <w:rFonts w:ascii="Times New Roman" w:hAnsi="Times New Roman" w:cs="Times New Roman"/>
          <w:sz w:val="28"/>
          <w:szCs w:val="28"/>
        </w:rPr>
        <w:t>о</w:t>
      </w:r>
      <w:r w:rsidRPr="00983A49">
        <w:rPr>
          <w:rFonts w:ascii="Times New Roman" w:hAnsi="Times New Roman" w:cs="Times New Roman"/>
          <w:sz w:val="28"/>
          <w:szCs w:val="28"/>
        </w:rPr>
        <w:t>лучить определенные устойчивые характеристики для каждой из случа</w:t>
      </w:r>
      <w:r w:rsidRPr="00983A49">
        <w:rPr>
          <w:rFonts w:ascii="Times New Roman" w:hAnsi="Times New Roman" w:cs="Times New Roman"/>
          <w:sz w:val="28"/>
          <w:szCs w:val="28"/>
        </w:rPr>
        <w:t>й</w:t>
      </w:r>
      <w:r w:rsidRPr="00983A49">
        <w:rPr>
          <w:rFonts w:ascii="Times New Roman" w:hAnsi="Times New Roman" w:cs="Times New Roman"/>
          <w:sz w:val="28"/>
          <w:szCs w:val="28"/>
        </w:rPr>
        <w:t xml:space="preserve">ных ведичин: среднее значения ожидания в очереди покупателем </w:t>
      </w:r>
      <w:r w:rsidRPr="00983A49">
        <w:rPr>
          <w:rFonts w:ascii="Times New Roman" w:hAnsi="Times New Roman" w:cs="Times New Roman"/>
          <w:i/>
          <w:sz w:val="28"/>
          <w:szCs w:val="28"/>
        </w:rPr>
        <w:t>(</w:t>
      </w:r>
      <w:r w:rsidRPr="00983A49">
        <w:rPr>
          <w:rFonts w:ascii="Times New Roman" w:hAnsi="Times New Roman" w:cs="Times New Roman"/>
          <w:i/>
          <w:sz w:val="28"/>
          <w:szCs w:val="28"/>
          <w:lang w:val="en-US"/>
        </w:rPr>
        <w:t>srh)</w:t>
      </w:r>
      <w:r w:rsidRPr="00983A49">
        <w:rPr>
          <w:rFonts w:ascii="Times New Roman" w:hAnsi="Times New Roman" w:cs="Times New Roman"/>
          <w:sz w:val="28"/>
          <w:szCs w:val="28"/>
        </w:rPr>
        <w:t xml:space="preserve"> и простоя продавца в ожидании прихода покупателей </w:t>
      </w:r>
      <w:r w:rsidRPr="00983A49">
        <w:rPr>
          <w:rFonts w:ascii="Times New Roman" w:hAnsi="Times New Roman" w:cs="Times New Roman"/>
          <w:i/>
          <w:sz w:val="28"/>
          <w:szCs w:val="28"/>
        </w:rPr>
        <w:t>(srg).</w:t>
      </w:r>
      <w:r w:rsidRPr="00983A49">
        <w:rPr>
          <w:rFonts w:ascii="Times New Roman" w:hAnsi="Times New Roman" w:cs="Times New Roman"/>
          <w:sz w:val="28"/>
          <w:szCs w:val="28"/>
        </w:rPr>
        <w:t xml:space="preserve"> При заданных входных данных: с максимальным промежутком между приходами пок</w:t>
      </w:r>
      <w:r w:rsidRPr="00983A49">
        <w:rPr>
          <w:rFonts w:ascii="Times New Roman" w:hAnsi="Times New Roman" w:cs="Times New Roman"/>
          <w:sz w:val="28"/>
          <w:szCs w:val="28"/>
        </w:rPr>
        <w:t>у</w:t>
      </w:r>
      <w:r w:rsidRPr="00983A49">
        <w:rPr>
          <w:rFonts w:ascii="Times New Roman" w:hAnsi="Times New Roman" w:cs="Times New Roman"/>
          <w:sz w:val="28"/>
          <w:szCs w:val="28"/>
        </w:rPr>
        <w:t>пателей в магазин – 10 минут и максимальным временем обслуживания – 5 минут при проведения эксперимента были получены следующие значения для этих величин:</w:t>
      </w:r>
    </w:p>
    <w:p w14:paraId="6CD686A9" w14:textId="77777777" w:rsidR="008B1B7A" w:rsidRPr="00983A49" w:rsidRDefault="008B1B7A" w:rsidP="00983A49">
      <w:pPr>
        <w:spacing w:line="36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srg=0 мин.</m:t>
          </m:r>
        </m:oMath>
      </m:oMathPara>
    </w:p>
    <w:p w14:paraId="7CF8E01A" w14:textId="77777777" w:rsidR="008B1B7A" w:rsidRPr="00983A49" w:rsidRDefault="008B1B7A" w:rsidP="00983A49">
      <w:pPr>
        <w:spacing w:line="36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srh=2 мин</m:t>
          </m:r>
        </m:oMath>
      </m:oMathPara>
    </w:p>
    <w:p w14:paraId="72BA360F" w14:textId="77777777" w:rsidR="008B1B7A" w:rsidRPr="00983A49" w:rsidRDefault="008B1B7A" w:rsidP="00983A49">
      <w:pPr>
        <w:spacing w:line="360" w:lineRule="auto"/>
        <w:ind w:firstLine="567"/>
        <w:jc w:val="both"/>
        <w:rPr>
          <w:rFonts w:ascii="Times New Roman" w:hAnsi="Times New Roman" w:cs="Times New Roman"/>
          <w:sz w:val="28"/>
          <w:szCs w:val="28"/>
        </w:rPr>
      </w:pPr>
    </w:p>
    <w:p w14:paraId="6CB8DDF3"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Это означает то чтопри данных случайных промежутках большинство покупателей не стоят в очереди, а сразу обращаются к продавцу, продавцы же тратят 2 минуты в ожидании нового клиента, то есть, после ухода ка</w:t>
      </w:r>
      <w:r w:rsidRPr="00983A49">
        <w:rPr>
          <w:rFonts w:ascii="Times New Roman" w:hAnsi="Times New Roman" w:cs="Times New Roman"/>
          <w:sz w:val="28"/>
          <w:szCs w:val="28"/>
        </w:rPr>
        <w:t>ж</w:t>
      </w:r>
      <w:r w:rsidRPr="00983A49">
        <w:rPr>
          <w:rFonts w:ascii="Times New Roman" w:hAnsi="Times New Roman" w:cs="Times New Roman"/>
          <w:sz w:val="28"/>
          <w:szCs w:val="28"/>
        </w:rPr>
        <w:t xml:space="preserve">дого покупателя магазин пуст всреднем 2 минуты. </w:t>
      </w:r>
    </w:p>
    <w:p w14:paraId="292E21B5" w14:textId="69CFEC7A"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Теперь можно изменить входные данные и увеличить максимальное время нахождения в очереди до 20 минут и уменьшить промежутки между приходами покупателей до 5 минут. Тогда мы получим следующие резул</w:t>
      </w:r>
      <w:r w:rsidRPr="00983A49">
        <w:rPr>
          <w:rFonts w:ascii="Times New Roman" w:hAnsi="Times New Roman" w:cs="Times New Roman"/>
          <w:sz w:val="28"/>
          <w:szCs w:val="28"/>
        </w:rPr>
        <w:t>ь</w:t>
      </w:r>
      <w:r w:rsidRPr="00983A49">
        <w:rPr>
          <w:rFonts w:ascii="Times New Roman" w:hAnsi="Times New Roman" w:cs="Times New Roman"/>
          <w:sz w:val="28"/>
          <w:szCs w:val="28"/>
        </w:rPr>
        <w:t>таты:</w:t>
      </w:r>
    </w:p>
    <w:p w14:paraId="0A546782" w14:textId="77777777" w:rsidR="008B1B7A" w:rsidRPr="00983A49" w:rsidRDefault="008B1B7A" w:rsidP="00983A49">
      <w:pPr>
        <w:spacing w:line="36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srg=139 мин≈2 часа</m:t>
          </m:r>
        </m:oMath>
      </m:oMathPara>
    </w:p>
    <w:p w14:paraId="6313926F" w14:textId="77777777" w:rsidR="008B1B7A" w:rsidRPr="00983A49" w:rsidRDefault="008B1B7A" w:rsidP="00983A49">
      <w:pPr>
        <w:spacing w:line="36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srh=0 мин</m:t>
          </m:r>
        </m:oMath>
      </m:oMathPara>
    </w:p>
    <w:p w14:paraId="00E58C9C" w14:textId="77777777" w:rsidR="008B1B7A" w:rsidRPr="00983A49" w:rsidRDefault="008B1B7A" w:rsidP="00983A49">
      <w:pPr>
        <w:spacing w:line="360" w:lineRule="auto"/>
        <w:ind w:firstLine="567"/>
        <w:jc w:val="both"/>
        <w:rPr>
          <w:rFonts w:ascii="Times New Roman" w:hAnsi="Times New Roman" w:cs="Times New Roman"/>
          <w:sz w:val="28"/>
          <w:szCs w:val="28"/>
        </w:rPr>
      </w:pPr>
    </w:p>
    <w:p w14:paraId="014FFFD0"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Это означает, что при данном условии, магазин «всегда полон» и пр</w:t>
      </w:r>
      <w:r w:rsidRPr="00983A49">
        <w:rPr>
          <w:rFonts w:ascii="Times New Roman" w:hAnsi="Times New Roman" w:cs="Times New Roman"/>
          <w:sz w:val="28"/>
          <w:szCs w:val="28"/>
        </w:rPr>
        <w:t>о</w:t>
      </w:r>
      <w:r w:rsidRPr="00983A49">
        <w:rPr>
          <w:rFonts w:ascii="Times New Roman" w:hAnsi="Times New Roman" w:cs="Times New Roman"/>
          <w:sz w:val="28"/>
          <w:szCs w:val="28"/>
        </w:rPr>
        <w:t>давцы не остаются без работы, но при этом, покупателям всреднем прих</w:t>
      </w:r>
      <w:r w:rsidRPr="00983A49">
        <w:rPr>
          <w:rFonts w:ascii="Times New Roman" w:hAnsi="Times New Roman" w:cs="Times New Roman"/>
          <w:sz w:val="28"/>
          <w:szCs w:val="28"/>
        </w:rPr>
        <w:t>о</w:t>
      </w:r>
      <w:r w:rsidRPr="00983A49">
        <w:rPr>
          <w:rFonts w:ascii="Times New Roman" w:hAnsi="Times New Roman" w:cs="Times New Roman"/>
          <w:sz w:val="28"/>
          <w:szCs w:val="28"/>
        </w:rPr>
        <w:t>дится тратить 2 часа в ожидании своей очереди.</w:t>
      </w:r>
    </w:p>
    <w:p w14:paraId="75157872"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После проведения этих экспериментов можно сделать вывод что обе величины оказывают большое влияние на производительность всей сист</w:t>
      </w:r>
      <w:r w:rsidRPr="00983A49">
        <w:rPr>
          <w:rFonts w:ascii="Times New Roman" w:hAnsi="Times New Roman" w:cs="Times New Roman"/>
          <w:sz w:val="28"/>
          <w:szCs w:val="28"/>
        </w:rPr>
        <w:t>е</w:t>
      </w:r>
      <w:r w:rsidRPr="00983A49">
        <w:rPr>
          <w:rFonts w:ascii="Times New Roman" w:hAnsi="Times New Roman" w:cs="Times New Roman"/>
          <w:sz w:val="28"/>
          <w:szCs w:val="28"/>
        </w:rPr>
        <w:t>мы. Так, при минимальных промежутках между приходами новых покуп</w:t>
      </w:r>
      <w:r w:rsidRPr="00983A49">
        <w:rPr>
          <w:rFonts w:ascii="Times New Roman" w:hAnsi="Times New Roman" w:cs="Times New Roman"/>
          <w:sz w:val="28"/>
          <w:szCs w:val="28"/>
        </w:rPr>
        <w:t>а</w:t>
      </w:r>
      <w:r w:rsidRPr="00983A49">
        <w:rPr>
          <w:rFonts w:ascii="Times New Roman" w:hAnsi="Times New Roman" w:cs="Times New Roman"/>
          <w:sz w:val="28"/>
          <w:szCs w:val="28"/>
        </w:rPr>
        <w:t>телей и максимальном времени обслуживания, время проведенное клие</w:t>
      </w:r>
      <w:r w:rsidRPr="00983A49">
        <w:rPr>
          <w:rFonts w:ascii="Times New Roman" w:hAnsi="Times New Roman" w:cs="Times New Roman"/>
          <w:sz w:val="28"/>
          <w:szCs w:val="28"/>
        </w:rPr>
        <w:t>н</w:t>
      </w:r>
      <w:r w:rsidRPr="00983A49">
        <w:rPr>
          <w:rFonts w:ascii="Times New Roman" w:hAnsi="Times New Roman" w:cs="Times New Roman"/>
          <w:sz w:val="28"/>
          <w:szCs w:val="28"/>
        </w:rPr>
        <w:t>том в очереди будет стремиться к бесконечности. Что не является самым оптимальным вариантом решения данной задачи. При минимальном же времени обслуживания и максимальных промежутках магазин будет п</w:t>
      </w:r>
      <w:r w:rsidRPr="00983A49">
        <w:rPr>
          <w:rFonts w:ascii="Times New Roman" w:hAnsi="Times New Roman" w:cs="Times New Roman"/>
          <w:sz w:val="28"/>
          <w:szCs w:val="28"/>
        </w:rPr>
        <w:t>у</w:t>
      </w:r>
      <w:r w:rsidRPr="00983A49">
        <w:rPr>
          <w:rFonts w:ascii="Times New Roman" w:hAnsi="Times New Roman" w:cs="Times New Roman"/>
          <w:sz w:val="28"/>
          <w:szCs w:val="28"/>
        </w:rPr>
        <w:t>стовать.</w:t>
      </w:r>
    </w:p>
    <w:p w14:paraId="53BAA75B"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Кроме того, данная модель способна выводить значение по любому конкретному человеку в очереди., при заданных максимальных значений для случайных промежутков. Например, при неизменных условиях задачи (максимальной промежуток – 10 мин, а максимальное время обслуживания – 5 мин) продавец, ожидавший нового клиента 2 минуты потратит 5 минут на обслуживание 40 клиента, который, в свою очередь, попав в пустой м</w:t>
      </w:r>
      <w:r w:rsidRPr="00983A49">
        <w:rPr>
          <w:rFonts w:ascii="Times New Roman" w:hAnsi="Times New Roman" w:cs="Times New Roman"/>
          <w:sz w:val="28"/>
          <w:szCs w:val="28"/>
        </w:rPr>
        <w:t>а</w:t>
      </w:r>
      <w:r w:rsidRPr="00983A49">
        <w:rPr>
          <w:rFonts w:ascii="Times New Roman" w:hAnsi="Times New Roman" w:cs="Times New Roman"/>
          <w:sz w:val="28"/>
          <w:szCs w:val="28"/>
        </w:rPr>
        <w:t>газин без очередей проведет в нем всего 5 минут. А последний – 72 клиент, которого продавец будет ждать 1 минуту, проведет в магазине 2 минуты, не простояв в очереди ни минуты.</w:t>
      </w:r>
    </w:p>
    <w:p w14:paraId="3AB33BFB"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Таким образом, эту модель можно использовать не только для расчета среднего значения случайных величин, но и для определения информации по какому-то конкретному покупателю, зашедшего в магазин, для зада</w:t>
      </w:r>
      <w:r w:rsidRPr="00983A49">
        <w:rPr>
          <w:rFonts w:ascii="Times New Roman" w:hAnsi="Times New Roman" w:cs="Times New Roman"/>
          <w:sz w:val="28"/>
          <w:szCs w:val="28"/>
        </w:rPr>
        <w:t>н</w:t>
      </w:r>
      <w:r w:rsidRPr="00983A49">
        <w:rPr>
          <w:rFonts w:ascii="Times New Roman" w:hAnsi="Times New Roman" w:cs="Times New Roman"/>
          <w:sz w:val="28"/>
          <w:szCs w:val="28"/>
        </w:rPr>
        <w:t>ных интервалов случайных величин.</w:t>
      </w:r>
      <w:r w:rsidRPr="00983A49">
        <w:rPr>
          <w:rFonts w:ascii="Times New Roman" w:hAnsi="Times New Roman" w:cs="Times New Roman"/>
          <w:sz w:val="28"/>
          <w:szCs w:val="28"/>
        </w:rPr>
        <w:br w:type="page"/>
      </w:r>
    </w:p>
    <w:p w14:paraId="0910D192" w14:textId="77777777" w:rsidR="008B1B7A" w:rsidRPr="003E04A9" w:rsidRDefault="008B1B7A" w:rsidP="003E04A9">
      <w:pPr>
        <w:pStyle w:val="1"/>
        <w:jc w:val="center"/>
        <w:rPr>
          <w:b w:val="0"/>
          <w:sz w:val="32"/>
          <w:szCs w:val="32"/>
        </w:rPr>
      </w:pPr>
      <w:bookmarkStart w:id="11" w:name="_Toc323064645"/>
      <w:r w:rsidRPr="003E04A9">
        <w:rPr>
          <w:b w:val="0"/>
          <w:sz w:val="32"/>
          <w:szCs w:val="32"/>
        </w:rPr>
        <w:t>Заключение.</w:t>
      </w:r>
      <w:bookmarkEnd w:id="11"/>
    </w:p>
    <w:p w14:paraId="65448928" w14:textId="77777777" w:rsidR="008B1B7A" w:rsidRPr="00983A49" w:rsidRDefault="008B1B7A" w:rsidP="00983A49">
      <w:pPr>
        <w:spacing w:line="360" w:lineRule="auto"/>
        <w:ind w:firstLine="567"/>
        <w:jc w:val="center"/>
        <w:rPr>
          <w:rFonts w:ascii="Times New Roman" w:hAnsi="Times New Roman" w:cs="Times New Roman"/>
          <w:sz w:val="28"/>
          <w:szCs w:val="28"/>
        </w:rPr>
      </w:pPr>
    </w:p>
    <w:p w14:paraId="114EA970"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 xml:space="preserve">Итак, В данной дипломной работе, в первой главе были описаны все понятия по темеи раскрыта тема моделирования. </w:t>
      </w:r>
    </w:p>
    <w:p w14:paraId="11C6E25E"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Моделирование широко используется во всех областях жизни челов</w:t>
      </w:r>
      <w:r w:rsidRPr="00983A49">
        <w:rPr>
          <w:rFonts w:ascii="Times New Roman" w:hAnsi="Times New Roman" w:cs="Times New Roman"/>
          <w:sz w:val="28"/>
          <w:szCs w:val="28"/>
        </w:rPr>
        <w:t>е</w:t>
      </w:r>
      <w:r w:rsidRPr="00983A49">
        <w:rPr>
          <w:rFonts w:ascii="Times New Roman" w:hAnsi="Times New Roman" w:cs="Times New Roman"/>
          <w:sz w:val="28"/>
          <w:szCs w:val="28"/>
        </w:rPr>
        <w:t>ка. Основные виды моделирования – математическое, физическое и пол</w:t>
      </w:r>
      <w:r w:rsidRPr="00983A49">
        <w:rPr>
          <w:rFonts w:ascii="Times New Roman" w:hAnsi="Times New Roman" w:cs="Times New Roman"/>
          <w:sz w:val="28"/>
          <w:szCs w:val="28"/>
        </w:rPr>
        <w:t>у</w:t>
      </w:r>
      <w:r w:rsidRPr="00983A49">
        <w:rPr>
          <w:rFonts w:ascii="Times New Roman" w:hAnsi="Times New Roman" w:cs="Times New Roman"/>
          <w:sz w:val="28"/>
          <w:szCs w:val="28"/>
        </w:rPr>
        <w:t>натурное. Математическое моделирование – упрощенная версия реального мира, выраженные при помощи математической символики. Модели, к</w:t>
      </w:r>
      <w:r w:rsidRPr="00983A49">
        <w:rPr>
          <w:rFonts w:ascii="Times New Roman" w:hAnsi="Times New Roman" w:cs="Times New Roman"/>
          <w:sz w:val="28"/>
          <w:szCs w:val="28"/>
        </w:rPr>
        <w:t>о</w:t>
      </w:r>
      <w:r w:rsidRPr="00983A49">
        <w:rPr>
          <w:rFonts w:ascii="Times New Roman" w:hAnsi="Times New Roman" w:cs="Times New Roman"/>
          <w:sz w:val="28"/>
          <w:szCs w:val="28"/>
        </w:rPr>
        <w:t>торые, учитывая некоторые случайные события, могут дать максимально подробное описание процессу, называются имитационными.</w:t>
      </w:r>
    </w:p>
    <w:p w14:paraId="15E6D7DD"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Были, также, определены основные особенности СМО и разработаны этапы создания модели.</w:t>
      </w:r>
    </w:p>
    <w:p w14:paraId="53F3F71A"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Система Массового обслуживания – система, которая производит о</w:t>
      </w:r>
      <w:r w:rsidRPr="00983A49">
        <w:rPr>
          <w:rFonts w:ascii="Times New Roman" w:hAnsi="Times New Roman" w:cs="Times New Roman"/>
          <w:sz w:val="28"/>
          <w:szCs w:val="28"/>
        </w:rPr>
        <w:t>б</w:t>
      </w:r>
      <w:r w:rsidRPr="00983A49">
        <w:rPr>
          <w:rFonts w:ascii="Times New Roman" w:hAnsi="Times New Roman" w:cs="Times New Roman"/>
          <w:sz w:val="28"/>
          <w:szCs w:val="28"/>
        </w:rPr>
        <w:t>служивание поступивших в нее требований. Модель системы массового обслуживания можно построить при помощи имитационной модели в электронных таблицах и среде програмирования, следуя определенным этапам создания модели: определение свойств и качеств данной модели, анализ схемы СМО, построение алгоритма системы, проверка вычисл</w:t>
      </w:r>
      <w:r w:rsidRPr="00983A49">
        <w:rPr>
          <w:rFonts w:ascii="Times New Roman" w:hAnsi="Times New Roman" w:cs="Times New Roman"/>
          <w:sz w:val="28"/>
          <w:szCs w:val="28"/>
        </w:rPr>
        <w:t>и</w:t>
      </w:r>
      <w:r w:rsidRPr="00983A49">
        <w:rPr>
          <w:rFonts w:ascii="Times New Roman" w:hAnsi="Times New Roman" w:cs="Times New Roman"/>
          <w:sz w:val="28"/>
          <w:szCs w:val="28"/>
        </w:rPr>
        <w:t>тельного эксперимента и анализ результатов моделирования. Подобные имитационные модели удобно использовать не только для решения узкого круга экспериментов, но и для более общирного круга задачь. Можно найти среднее значение величин и посчитать отдельные значения для ко</w:t>
      </w:r>
      <w:r w:rsidRPr="00983A49">
        <w:rPr>
          <w:rFonts w:ascii="Times New Roman" w:hAnsi="Times New Roman" w:cs="Times New Roman"/>
          <w:sz w:val="28"/>
          <w:szCs w:val="28"/>
        </w:rPr>
        <w:t>н</w:t>
      </w:r>
      <w:r w:rsidRPr="00983A49">
        <w:rPr>
          <w:rFonts w:ascii="Times New Roman" w:hAnsi="Times New Roman" w:cs="Times New Roman"/>
          <w:sz w:val="28"/>
          <w:szCs w:val="28"/>
        </w:rPr>
        <w:t>кретных величин. При помощи подобных программ можно расчитать наиболее благоприятные значения для системы, или определить наиболее неблагоприятный вариант и использовать это в реальной системе.</w:t>
      </w:r>
    </w:p>
    <w:p w14:paraId="515B74AA"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Во второй главе была разработана и описана эмитационная модель в двух средах програмирования. В этой главе, также, находится блок схема, описывающая все вычисления, производимые в программе, для удобства, представлены скриншоты из обоих программ и необходимые пояснения Был проведен ряд экспериментов с определением наиболее рационального решения для той или иной «случайной» ситуации. При проведении эксп</w:t>
      </w:r>
      <w:r w:rsidRPr="00983A49">
        <w:rPr>
          <w:rFonts w:ascii="Times New Roman" w:hAnsi="Times New Roman" w:cs="Times New Roman"/>
          <w:sz w:val="28"/>
          <w:szCs w:val="28"/>
        </w:rPr>
        <w:t>е</w:t>
      </w:r>
      <w:r w:rsidRPr="00983A49">
        <w:rPr>
          <w:rFonts w:ascii="Times New Roman" w:hAnsi="Times New Roman" w:cs="Times New Roman"/>
          <w:sz w:val="28"/>
          <w:szCs w:val="28"/>
        </w:rPr>
        <w:t>риментов было выявлено, что при изменении входных данных получались разные значения для одинаковых величин. При помощи этого, была найд</w:t>
      </w:r>
      <w:r w:rsidRPr="00983A49">
        <w:rPr>
          <w:rFonts w:ascii="Times New Roman" w:hAnsi="Times New Roman" w:cs="Times New Roman"/>
          <w:sz w:val="28"/>
          <w:szCs w:val="28"/>
        </w:rPr>
        <w:t>е</w:t>
      </w:r>
      <w:r w:rsidRPr="00983A49">
        <w:rPr>
          <w:rFonts w:ascii="Times New Roman" w:hAnsi="Times New Roman" w:cs="Times New Roman"/>
          <w:sz w:val="28"/>
          <w:szCs w:val="28"/>
        </w:rPr>
        <w:t>на закономерность, которая помогла обнаружить наиболее подходящее по всем параметрам решение системы. Что и являлось целью данной исслед</w:t>
      </w:r>
      <w:r w:rsidRPr="00983A49">
        <w:rPr>
          <w:rFonts w:ascii="Times New Roman" w:hAnsi="Times New Roman" w:cs="Times New Roman"/>
          <w:sz w:val="28"/>
          <w:szCs w:val="28"/>
        </w:rPr>
        <w:t>о</w:t>
      </w:r>
      <w:r w:rsidRPr="00983A49">
        <w:rPr>
          <w:rFonts w:ascii="Times New Roman" w:hAnsi="Times New Roman" w:cs="Times New Roman"/>
          <w:sz w:val="28"/>
          <w:szCs w:val="28"/>
        </w:rPr>
        <w:t>вательской работы. Таким образом, были выполнены все поставленные з</w:t>
      </w:r>
      <w:r w:rsidRPr="00983A49">
        <w:rPr>
          <w:rFonts w:ascii="Times New Roman" w:hAnsi="Times New Roman" w:cs="Times New Roman"/>
          <w:sz w:val="28"/>
          <w:szCs w:val="28"/>
        </w:rPr>
        <w:t>а</w:t>
      </w:r>
      <w:r w:rsidRPr="00983A49">
        <w:rPr>
          <w:rFonts w:ascii="Times New Roman" w:hAnsi="Times New Roman" w:cs="Times New Roman"/>
          <w:sz w:val="28"/>
          <w:szCs w:val="28"/>
        </w:rPr>
        <w:t>дачи и достигнута цель.</w:t>
      </w:r>
    </w:p>
    <w:p w14:paraId="3C977DE4" w14:textId="77777777" w:rsidR="008B1B7A" w:rsidRPr="00983A49" w:rsidRDefault="008B1B7A" w:rsidP="00983A49">
      <w:pPr>
        <w:spacing w:line="360" w:lineRule="auto"/>
        <w:ind w:firstLine="567"/>
        <w:jc w:val="both"/>
        <w:rPr>
          <w:rFonts w:ascii="Times New Roman" w:hAnsi="Times New Roman" w:cs="Times New Roman"/>
          <w:sz w:val="28"/>
          <w:szCs w:val="28"/>
        </w:rPr>
      </w:pPr>
      <w:r w:rsidRPr="00983A49">
        <w:rPr>
          <w:rFonts w:ascii="Times New Roman" w:hAnsi="Times New Roman" w:cs="Times New Roman"/>
          <w:sz w:val="28"/>
          <w:szCs w:val="28"/>
        </w:rPr>
        <w:t>Все модели предаставленны в приложении</w:t>
      </w:r>
    </w:p>
    <w:p w14:paraId="4CC51240" w14:textId="6FCAD0FA" w:rsidR="008B1B7A" w:rsidRDefault="008B1B7A" w:rsidP="00B56FC8">
      <w:pPr>
        <w:widowControl w:val="0"/>
        <w:autoSpaceDE w:val="0"/>
        <w:autoSpaceDN w:val="0"/>
        <w:adjustRightInd w:val="0"/>
        <w:spacing w:line="360" w:lineRule="auto"/>
        <w:ind w:right="276" w:firstLine="85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2BFF530" w14:textId="77777777" w:rsidR="008B1B7A" w:rsidRDefault="008B1B7A" w:rsidP="00B56FC8">
      <w:pPr>
        <w:widowControl w:val="0"/>
        <w:autoSpaceDE w:val="0"/>
        <w:autoSpaceDN w:val="0"/>
        <w:adjustRightInd w:val="0"/>
        <w:spacing w:line="360" w:lineRule="auto"/>
        <w:ind w:right="276" w:firstLine="851"/>
        <w:jc w:val="center"/>
        <w:rPr>
          <w:rFonts w:ascii="Times New Roman" w:hAnsi="Times New Roman" w:cs="Times New Roman"/>
          <w:color w:val="000000" w:themeColor="text1"/>
          <w:sz w:val="28"/>
          <w:szCs w:val="28"/>
        </w:rPr>
      </w:pPr>
    </w:p>
    <w:p w14:paraId="41017B58" w14:textId="70E5B821" w:rsidR="00020330" w:rsidRPr="003E04A9" w:rsidRDefault="00D06FA4" w:rsidP="003E04A9">
      <w:pPr>
        <w:pStyle w:val="1"/>
        <w:jc w:val="center"/>
        <w:rPr>
          <w:b w:val="0"/>
          <w:sz w:val="32"/>
          <w:szCs w:val="32"/>
        </w:rPr>
      </w:pPr>
      <w:bookmarkStart w:id="12" w:name="_Toc323064646"/>
      <w:r w:rsidRPr="003E04A9">
        <w:rPr>
          <w:b w:val="0"/>
          <w:sz w:val="32"/>
          <w:szCs w:val="32"/>
        </w:rPr>
        <w:t>Список литературы</w:t>
      </w:r>
      <w:bookmarkEnd w:id="12"/>
    </w:p>
    <w:p w14:paraId="1AE33406" w14:textId="77777777" w:rsidR="00B56FC8" w:rsidRPr="00145A8B" w:rsidRDefault="00B56FC8" w:rsidP="00B56FC8">
      <w:pPr>
        <w:widowControl w:val="0"/>
        <w:autoSpaceDE w:val="0"/>
        <w:autoSpaceDN w:val="0"/>
        <w:adjustRightInd w:val="0"/>
        <w:spacing w:line="360" w:lineRule="auto"/>
        <w:ind w:right="276" w:firstLine="851"/>
        <w:jc w:val="center"/>
        <w:rPr>
          <w:rFonts w:ascii="Times New Roman" w:hAnsi="Times New Roman" w:cs="Times New Roman"/>
          <w:color w:val="000000" w:themeColor="text1"/>
          <w:sz w:val="28"/>
          <w:szCs w:val="28"/>
        </w:rPr>
      </w:pPr>
    </w:p>
    <w:p w14:paraId="6EA14FBC" w14:textId="77777777" w:rsidR="00D06FA4" w:rsidRPr="00145A8B" w:rsidRDefault="00D06FA4" w:rsidP="00145A8B">
      <w:pPr>
        <w:widowControl w:val="0"/>
        <w:autoSpaceDE w:val="0"/>
        <w:autoSpaceDN w:val="0"/>
        <w:adjustRightInd w:val="0"/>
        <w:spacing w:line="360" w:lineRule="auto"/>
        <w:ind w:left="284" w:right="276" w:hanging="284"/>
        <w:rPr>
          <w:rFonts w:ascii="Times New Roman" w:hAnsi="Times New Roman" w:cs="Times New Roman"/>
          <w:color w:val="262626"/>
          <w:sz w:val="28"/>
          <w:szCs w:val="28"/>
          <w:lang w:val="en-US"/>
        </w:rPr>
      </w:pPr>
      <w:r w:rsidRPr="00145A8B">
        <w:rPr>
          <w:rFonts w:ascii="Times New Roman" w:hAnsi="Times New Roman" w:cs="Times New Roman"/>
          <w:color w:val="000000" w:themeColor="text1"/>
          <w:sz w:val="28"/>
          <w:szCs w:val="28"/>
        </w:rPr>
        <w:t>1.</w:t>
      </w:r>
      <w:r w:rsidRPr="00145A8B">
        <w:rPr>
          <w:rFonts w:ascii="Times New Roman" w:hAnsi="Times New Roman" w:cs="Times New Roman"/>
          <w:color w:val="262626"/>
          <w:sz w:val="28"/>
          <w:szCs w:val="28"/>
          <w:lang w:val="en-US"/>
        </w:rPr>
        <w:tab/>
        <w:t xml:space="preserve">Задачник-практикум: в 2 т. И74 Т. 2/Л.А.Залогова [и др.]; под ред. </w:t>
      </w:r>
      <w:proofErr w:type="gramStart"/>
      <w:r w:rsidRPr="00145A8B">
        <w:rPr>
          <w:rFonts w:ascii="Times New Roman" w:hAnsi="Times New Roman" w:cs="Times New Roman"/>
          <w:color w:val="262626"/>
          <w:sz w:val="28"/>
          <w:szCs w:val="28"/>
          <w:lang w:val="en-US"/>
        </w:rPr>
        <w:t>И.Г.Семакина, Е.К.Хеннера.</w:t>
      </w:r>
      <w:proofErr w:type="gramEnd"/>
      <w:r w:rsidRPr="00145A8B">
        <w:rPr>
          <w:rFonts w:ascii="Times New Roman" w:hAnsi="Times New Roman" w:cs="Times New Roman"/>
          <w:color w:val="262626"/>
          <w:sz w:val="28"/>
          <w:szCs w:val="28"/>
          <w:lang w:val="en-US"/>
        </w:rPr>
        <w:t xml:space="preserve"> - 3-е изд</w:t>
      </w:r>
      <w:proofErr w:type="gramStart"/>
      <w:r w:rsidRPr="00145A8B">
        <w:rPr>
          <w:rFonts w:ascii="Times New Roman" w:hAnsi="Times New Roman" w:cs="Times New Roman"/>
          <w:color w:val="262626"/>
          <w:sz w:val="28"/>
          <w:szCs w:val="28"/>
          <w:lang w:val="en-US"/>
        </w:rPr>
        <w:t>.-</w:t>
      </w:r>
      <w:proofErr w:type="gramEnd"/>
      <w:r w:rsidRPr="00145A8B">
        <w:rPr>
          <w:rFonts w:ascii="Times New Roman" w:hAnsi="Times New Roman" w:cs="Times New Roman"/>
          <w:color w:val="262626"/>
          <w:sz w:val="28"/>
          <w:szCs w:val="28"/>
          <w:lang w:val="en-US"/>
        </w:rPr>
        <w:t>м. : БИНОМ. Лаборатория знаний, 2011</w:t>
      </w:r>
      <w:proofErr w:type="gramStart"/>
      <w:r w:rsidRPr="00145A8B">
        <w:rPr>
          <w:rFonts w:ascii="Times New Roman" w:hAnsi="Times New Roman" w:cs="Times New Roman"/>
          <w:color w:val="262626"/>
          <w:sz w:val="28"/>
          <w:szCs w:val="28"/>
          <w:lang w:val="en-US"/>
        </w:rPr>
        <w:t>.-</w:t>
      </w:r>
      <w:proofErr w:type="gramEnd"/>
      <w:r w:rsidRPr="00145A8B">
        <w:rPr>
          <w:rFonts w:ascii="Times New Roman" w:hAnsi="Times New Roman" w:cs="Times New Roman"/>
          <w:color w:val="262626"/>
          <w:sz w:val="28"/>
          <w:szCs w:val="28"/>
          <w:lang w:val="en-US"/>
        </w:rPr>
        <w:t xml:space="preserve"> 294с.: ил.</w:t>
      </w:r>
    </w:p>
    <w:p w14:paraId="7C0C065A" w14:textId="4BF27E42" w:rsidR="00D06FA4" w:rsidRPr="00145A8B" w:rsidRDefault="00145A8B" w:rsidP="00145A8B">
      <w:pPr>
        <w:widowControl w:val="0"/>
        <w:autoSpaceDE w:val="0"/>
        <w:autoSpaceDN w:val="0"/>
        <w:adjustRightInd w:val="0"/>
        <w:spacing w:line="360" w:lineRule="auto"/>
        <w:ind w:right="276"/>
        <w:rPr>
          <w:rFonts w:ascii="Times New Roman" w:hAnsi="Times New Roman" w:cs="Times New Roman"/>
          <w:color w:val="262626"/>
          <w:sz w:val="28"/>
          <w:szCs w:val="28"/>
          <w:lang w:val="en-US"/>
        </w:rPr>
      </w:pPr>
      <w:r>
        <w:rPr>
          <w:rFonts w:ascii="Times New Roman" w:hAnsi="Times New Roman" w:cs="Times New Roman"/>
          <w:color w:val="262626"/>
          <w:sz w:val="28"/>
          <w:szCs w:val="28"/>
          <w:lang w:val="en-US"/>
        </w:rPr>
        <w:t>2.</w:t>
      </w:r>
      <w:r w:rsidR="00D06FA4" w:rsidRPr="00145A8B">
        <w:rPr>
          <w:rFonts w:ascii="Times New Roman" w:hAnsi="Times New Roman" w:cs="Times New Roman"/>
          <w:color w:val="262626"/>
          <w:sz w:val="28"/>
          <w:szCs w:val="28"/>
          <w:lang w:val="en-US"/>
        </w:rPr>
        <w:t>Осипов Л.А.</w:t>
      </w:r>
    </w:p>
    <w:p w14:paraId="745C9BB9" w14:textId="77777777" w:rsidR="00D06FA4" w:rsidRPr="00145A8B" w:rsidRDefault="00D06FA4" w:rsidP="00145A8B">
      <w:pPr>
        <w:widowControl w:val="0"/>
        <w:autoSpaceDE w:val="0"/>
        <w:autoSpaceDN w:val="0"/>
        <w:adjustRightInd w:val="0"/>
        <w:spacing w:line="360" w:lineRule="auto"/>
        <w:ind w:left="284" w:right="276"/>
        <w:rPr>
          <w:rFonts w:ascii="Times New Roman" w:hAnsi="Times New Roman" w:cs="Times New Roman"/>
          <w:color w:val="262626"/>
          <w:sz w:val="28"/>
          <w:szCs w:val="28"/>
          <w:lang w:val="en-US"/>
        </w:rPr>
      </w:pPr>
      <w:proofErr w:type="gramStart"/>
      <w:r w:rsidRPr="00145A8B">
        <w:rPr>
          <w:rFonts w:ascii="Times New Roman" w:hAnsi="Times New Roman" w:cs="Times New Roman"/>
          <w:color w:val="262626"/>
          <w:sz w:val="28"/>
          <w:szCs w:val="28"/>
          <w:lang w:val="en-US"/>
        </w:rPr>
        <w:t>Проектирование систем массового обслуживания.</w:t>
      </w:r>
      <w:proofErr w:type="gramEnd"/>
      <w:r w:rsidRPr="00145A8B">
        <w:rPr>
          <w:rFonts w:ascii="Times New Roman" w:hAnsi="Times New Roman" w:cs="Times New Roman"/>
          <w:color w:val="262626"/>
          <w:sz w:val="28"/>
          <w:szCs w:val="28"/>
          <w:lang w:val="en-US"/>
        </w:rPr>
        <w:t xml:space="preserve"> О741 - М.</w:t>
      </w:r>
      <w:proofErr w:type="gramStart"/>
      <w:r w:rsidRPr="00145A8B">
        <w:rPr>
          <w:rFonts w:ascii="Times New Roman" w:hAnsi="Times New Roman" w:cs="Times New Roman"/>
          <w:color w:val="262626"/>
          <w:sz w:val="28"/>
          <w:szCs w:val="28"/>
          <w:lang w:val="en-US"/>
        </w:rPr>
        <w:t>:изд</w:t>
      </w:r>
      <w:proofErr w:type="gramEnd"/>
      <w:r w:rsidRPr="00145A8B">
        <w:rPr>
          <w:rFonts w:ascii="Times New Roman" w:hAnsi="Times New Roman" w:cs="Times New Roman"/>
          <w:color w:val="262626"/>
          <w:sz w:val="28"/>
          <w:szCs w:val="28"/>
          <w:lang w:val="en-US"/>
        </w:rPr>
        <w:t>. "Адвансед Солюшнз", 2011</w:t>
      </w:r>
      <w:proofErr w:type="gramStart"/>
      <w:r w:rsidRPr="00145A8B">
        <w:rPr>
          <w:rFonts w:ascii="Times New Roman" w:hAnsi="Times New Roman" w:cs="Times New Roman"/>
          <w:color w:val="262626"/>
          <w:sz w:val="28"/>
          <w:szCs w:val="28"/>
          <w:lang w:val="en-US"/>
        </w:rPr>
        <w:t>.-</w:t>
      </w:r>
      <w:proofErr w:type="gramEnd"/>
      <w:r w:rsidRPr="00145A8B">
        <w:rPr>
          <w:rFonts w:ascii="Times New Roman" w:hAnsi="Times New Roman" w:cs="Times New Roman"/>
          <w:color w:val="262626"/>
          <w:sz w:val="28"/>
          <w:szCs w:val="28"/>
          <w:lang w:val="en-US"/>
        </w:rPr>
        <w:t>112 с.</w:t>
      </w:r>
    </w:p>
    <w:p w14:paraId="1B82CFB9" w14:textId="7C831F1F" w:rsidR="00D06FA4" w:rsidRPr="00145A8B" w:rsidRDefault="00145A8B" w:rsidP="00145A8B">
      <w:pPr>
        <w:widowControl w:val="0"/>
        <w:autoSpaceDE w:val="0"/>
        <w:autoSpaceDN w:val="0"/>
        <w:adjustRightInd w:val="0"/>
        <w:spacing w:line="360" w:lineRule="auto"/>
        <w:ind w:left="284" w:right="276" w:hanging="284"/>
        <w:rPr>
          <w:rFonts w:ascii="Times New Roman" w:hAnsi="Times New Roman" w:cs="Times New Roman"/>
          <w:color w:val="262626"/>
          <w:sz w:val="28"/>
          <w:szCs w:val="28"/>
          <w:lang w:val="en-US"/>
        </w:rPr>
      </w:pPr>
      <w:r>
        <w:rPr>
          <w:rFonts w:ascii="Times New Roman" w:hAnsi="Times New Roman" w:cs="Times New Roman"/>
          <w:color w:val="262626"/>
          <w:sz w:val="28"/>
          <w:szCs w:val="28"/>
          <w:lang w:val="en-US"/>
        </w:rPr>
        <w:t>3.</w:t>
      </w:r>
      <w:r w:rsidR="00D06FA4" w:rsidRPr="00145A8B">
        <w:rPr>
          <w:rFonts w:ascii="Times New Roman" w:hAnsi="Times New Roman" w:cs="Times New Roman"/>
          <w:color w:val="262626"/>
          <w:sz w:val="28"/>
          <w:szCs w:val="28"/>
          <w:lang w:val="en-US"/>
        </w:rPr>
        <w:t xml:space="preserve">Информация о математическом моделировании. </w:t>
      </w:r>
      <w:hyperlink r:id="rId14" w:history="1">
        <w:r w:rsidR="00D06FA4" w:rsidRPr="00145A8B">
          <w:rPr>
            <w:rStyle w:val="a8"/>
            <w:rFonts w:ascii="Times New Roman" w:hAnsi="Times New Roman" w:cs="Times New Roman"/>
            <w:sz w:val="28"/>
            <w:szCs w:val="28"/>
            <w:lang w:val="en-US"/>
          </w:rPr>
          <w:t>http://www.ngpedia.ru/id159755p1.html</w:t>
        </w:r>
      </w:hyperlink>
      <w:r w:rsidR="00D06FA4" w:rsidRPr="00145A8B">
        <w:rPr>
          <w:rFonts w:ascii="Times New Roman" w:hAnsi="Times New Roman" w:cs="Times New Roman"/>
          <w:color w:val="262626"/>
          <w:sz w:val="28"/>
          <w:szCs w:val="28"/>
          <w:lang w:val="en-US"/>
        </w:rPr>
        <w:t xml:space="preserve"> </w:t>
      </w:r>
    </w:p>
    <w:p w14:paraId="355F1ECF" w14:textId="0E59AAB3" w:rsidR="00D06FA4" w:rsidRPr="00145A8B" w:rsidRDefault="00D06FA4" w:rsidP="00145A8B">
      <w:pPr>
        <w:widowControl w:val="0"/>
        <w:autoSpaceDE w:val="0"/>
        <w:autoSpaceDN w:val="0"/>
        <w:adjustRightInd w:val="0"/>
        <w:spacing w:line="360" w:lineRule="auto"/>
        <w:ind w:right="276" w:firstLine="284"/>
        <w:rPr>
          <w:rFonts w:ascii="Times New Roman" w:hAnsi="Times New Roman" w:cs="Times New Roman"/>
          <w:color w:val="262626"/>
          <w:sz w:val="28"/>
          <w:szCs w:val="28"/>
          <w:lang w:val="en-US"/>
        </w:rPr>
      </w:pPr>
      <w:r w:rsidRPr="00145A8B">
        <w:rPr>
          <w:rFonts w:ascii="Times New Roman" w:hAnsi="Times New Roman" w:cs="Times New Roman"/>
          <w:color w:val="262626"/>
          <w:sz w:val="28"/>
          <w:szCs w:val="28"/>
          <w:lang w:val="en-US"/>
        </w:rPr>
        <w:t>7.31.15.</w:t>
      </w:r>
    </w:p>
    <w:p w14:paraId="7853F91B" w14:textId="177D278D" w:rsidR="00D06FA4" w:rsidRPr="00145A8B" w:rsidRDefault="00D06FA4" w:rsidP="00145A8B">
      <w:pPr>
        <w:widowControl w:val="0"/>
        <w:autoSpaceDE w:val="0"/>
        <w:autoSpaceDN w:val="0"/>
        <w:adjustRightInd w:val="0"/>
        <w:spacing w:line="360" w:lineRule="auto"/>
        <w:ind w:left="284" w:right="276" w:hanging="284"/>
        <w:rPr>
          <w:rFonts w:ascii="Times New Roman" w:hAnsi="Times New Roman" w:cs="Times New Roman"/>
          <w:color w:val="262626"/>
          <w:sz w:val="28"/>
          <w:szCs w:val="28"/>
          <w:lang w:val="en-US"/>
        </w:rPr>
      </w:pPr>
      <w:r w:rsidRPr="00145A8B">
        <w:rPr>
          <w:rFonts w:ascii="Times New Roman" w:hAnsi="Times New Roman" w:cs="Times New Roman"/>
          <w:color w:val="262626"/>
          <w:sz w:val="28"/>
          <w:szCs w:val="28"/>
          <w:lang w:val="en-US"/>
        </w:rPr>
        <w:t xml:space="preserve">4.Определения по теме математического моделирования. </w:t>
      </w:r>
      <w:hyperlink r:id="rId15" w:history="1">
        <w:r w:rsidRPr="00145A8B">
          <w:rPr>
            <w:rStyle w:val="a8"/>
            <w:rFonts w:ascii="Times New Roman" w:hAnsi="Times New Roman" w:cs="Times New Roman"/>
            <w:sz w:val="28"/>
            <w:szCs w:val="28"/>
            <w:lang w:val="en-US"/>
          </w:rPr>
          <w:t>http://automationlab.ru/index.php</w:t>
        </w:r>
      </w:hyperlink>
    </w:p>
    <w:p w14:paraId="3905DB03" w14:textId="550ACA4A" w:rsidR="00D06FA4" w:rsidRPr="00145A8B" w:rsidRDefault="00D06FA4" w:rsidP="00145A8B">
      <w:pPr>
        <w:widowControl w:val="0"/>
        <w:autoSpaceDE w:val="0"/>
        <w:autoSpaceDN w:val="0"/>
        <w:adjustRightInd w:val="0"/>
        <w:spacing w:line="360" w:lineRule="auto"/>
        <w:ind w:right="276" w:firstLine="284"/>
        <w:rPr>
          <w:rFonts w:ascii="Times New Roman" w:hAnsi="Times New Roman" w:cs="Times New Roman"/>
          <w:color w:val="262626"/>
          <w:sz w:val="28"/>
          <w:szCs w:val="28"/>
          <w:lang w:val="en-US"/>
        </w:rPr>
      </w:pPr>
      <w:r w:rsidRPr="00145A8B">
        <w:rPr>
          <w:rFonts w:ascii="Times New Roman" w:hAnsi="Times New Roman" w:cs="Times New Roman"/>
          <w:color w:val="262626"/>
          <w:sz w:val="28"/>
          <w:szCs w:val="28"/>
          <w:lang w:val="en-US"/>
        </w:rPr>
        <w:t>7.31.15</w:t>
      </w:r>
    </w:p>
    <w:p w14:paraId="2D5F44BB" w14:textId="29D4558C" w:rsidR="00D06FA4" w:rsidRPr="00145A8B" w:rsidRDefault="00145A8B" w:rsidP="00145A8B">
      <w:pPr>
        <w:widowControl w:val="0"/>
        <w:autoSpaceDE w:val="0"/>
        <w:autoSpaceDN w:val="0"/>
        <w:adjustRightInd w:val="0"/>
        <w:spacing w:line="360" w:lineRule="auto"/>
        <w:ind w:left="284" w:hanging="284"/>
        <w:rPr>
          <w:rFonts w:ascii="Times New Roman" w:hAnsi="Times New Roman" w:cs="Times New Roman"/>
          <w:sz w:val="28"/>
          <w:szCs w:val="28"/>
          <w:lang w:val="en-US"/>
        </w:rPr>
      </w:pPr>
      <w:r>
        <w:rPr>
          <w:rFonts w:ascii="Times New Roman" w:hAnsi="Times New Roman" w:cs="Times New Roman"/>
          <w:color w:val="262626"/>
          <w:sz w:val="28"/>
          <w:szCs w:val="28"/>
          <w:lang w:val="en-US"/>
        </w:rPr>
        <w:t>5.</w:t>
      </w:r>
      <w:r w:rsidR="00D06FA4" w:rsidRPr="00145A8B">
        <w:rPr>
          <w:rFonts w:ascii="Times New Roman" w:hAnsi="Times New Roman" w:cs="Times New Roman"/>
          <w:color w:val="262626"/>
          <w:sz w:val="28"/>
          <w:szCs w:val="28"/>
          <w:lang w:val="en-US"/>
        </w:rPr>
        <w:t xml:space="preserve">Определения по теме аналитического моделирования. </w:t>
      </w:r>
      <w:r w:rsidR="00D06FA4" w:rsidRPr="00145A8B">
        <w:rPr>
          <w:rFonts w:ascii="Times New Roman" w:hAnsi="Times New Roman" w:cs="Times New Roman"/>
          <w:color w:val="0000E9"/>
          <w:sz w:val="28"/>
          <w:szCs w:val="28"/>
          <w:u w:val="single" w:color="0000E9"/>
          <w:lang w:val="en-US"/>
        </w:rPr>
        <w:t>https://ru.wikipedia.org/wiki/</w:t>
      </w:r>
    </w:p>
    <w:p w14:paraId="17092630" w14:textId="6624B391" w:rsidR="00D06FA4" w:rsidRPr="00145A8B" w:rsidRDefault="00983A49" w:rsidP="00145A8B">
      <w:pPr>
        <w:widowControl w:val="0"/>
        <w:autoSpaceDE w:val="0"/>
        <w:autoSpaceDN w:val="0"/>
        <w:adjustRightInd w:val="0"/>
        <w:spacing w:line="360" w:lineRule="auto"/>
        <w:ind w:firstLine="284"/>
        <w:rPr>
          <w:rFonts w:ascii="Times New Roman" w:hAnsi="Times New Roman" w:cs="Times New Roman"/>
          <w:sz w:val="28"/>
          <w:szCs w:val="28"/>
          <w:lang w:val="en-US"/>
        </w:rPr>
      </w:pPr>
      <w:hyperlink r:id="rId16" w:history="1">
        <w:r w:rsidR="00D06FA4" w:rsidRPr="00145A8B">
          <w:rPr>
            <w:rFonts w:ascii="Times New Roman" w:hAnsi="Times New Roman" w:cs="Times New Roman"/>
            <w:color w:val="0000E9"/>
            <w:sz w:val="28"/>
            <w:szCs w:val="28"/>
            <w:u w:val="single" w:color="0000E9"/>
            <w:lang w:val="en-US"/>
          </w:rPr>
          <w:t>https://slovari.yandex.ru</w:t>
        </w:r>
      </w:hyperlink>
    </w:p>
    <w:p w14:paraId="2909A149" w14:textId="717D3EAA" w:rsidR="00D06FA4" w:rsidRPr="00145A8B" w:rsidRDefault="00D06FA4" w:rsidP="00145A8B">
      <w:pPr>
        <w:widowControl w:val="0"/>
        <w:autoSpaceDE w:val="0"/>
        <w:autoSpaceDN w:val="0"/>
        <w:adjustRightInd w:val="0"/>
        <w:spacing w:line="360" w:lineRule="auto"/>
        <w:ind w:firstLine="284"/>
        <w:rPr>
          <w:rFonts w:ascii="Times New Roman" w:hAnsi="Times New Roman" w:cs="Times New Roman"/>
          <w:sz w:val="28"/>
          <w:szCs w:val="28"/>
          <w:lang w:val="en-US"/>
        </w:rPr>
      </w:pPr>
      <w:r w:rsidRPr="00145A8B">
        <w:rPr>
          <w:rFonts w:ascii="Times New Roman" w:hAnsi="Times New Roman" w:cs="Times New Roman"/>
          <w:sz w:val="28"/>
          <w:szCs w:val="28"/>
          <w:lang w:val="en-US"/>
        </w:rPr>
        <w:t>7.31.15</w:t>
      </w:r>
    </w:p>
    <w:p w14:paraId="174C5229" w14:textId="77777777" w:rsidR="00145A8B" w:rsidRDefault="00145A8B" w:rsidP="00145A8B"/>
    <w:sectPr w:rsidR="00145A8B" w:rsidSect="00983A49">
      <w:footerReference w:type="even" r:id="rId17"/>
      <w:footerReference w:type="default" r:id="rId18"/>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1C8A7" w14:textId="77777777" w:rsidR="00983A49" w:rsidRDefault="00983A49" w:rsidP="009D5EC1">
      <w:r>
        <w:separator/>
      </w:r>
    </w:p>
  </w:endnote>
  <w:endnote w:type="continuationSeparator" w:id="0">
    <w:p w14:paraId="58C94B48" w14:textId="77777777" w:rsidR="00983A49" w:rsidRDefault="00983A49" w:rsidP="009D5EC1">
      <w:r>
        <w:continuationSeparator/>
      </w:r>
    </w:p>
  </w:endnote>
  <w:endnote w:id="1">
    <w:p w14:paraId="7BB0FFF6" w14:textId="0F6A8123" w:rsidR="00983A49" w:rsidRDefault="00983A49">
      <w:pPr>
        <w:pStyle w:val="af3"/>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CY">
    <w:panose1 w:val="020B0600040502020204"/>
    <w:charset w:val="59"/>
    <w:family w:val="auto"/>
    <w:pitch w:val="variable"/>
    <w:sig w:usb0="E1000AEF" w:usb1="5000A1FF" w:usb2="00000000" w:usb3="00000000" w:csb0="000001BF" w:csb1="00000000"/>
  </w:font>
  <w:font w:name="Times New Roman CYR">
    <w:altName w:val="Times New Roman"/>
    <w:charset w:val="CC"/>
    <w:family w:val="roman"/>
    <w:pitch w:val="variable"/>
    <w:sig w:usb0="E0003AFF" w:usb1="C0007841"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47A49" w14:textId="77777777" w:rsidR="00983A49" w:rsidRDefault="00983A49" w:rsidP="007256C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596F094B" w14:textId="77777777" w:rsidR="00983A49" w:rsidRDefault="00983A49" w:rsidP="00E877FB">
    <w:pPr>
      <w:pStyle w:val="a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879BF" w14:textId="77777777" w:rsidR="00983A49" w:rsidRDefault="00983A49" w:rsidP="007256C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F66A59">
      <w:rPr>
        <w:rStyle w:val="ac"/>
        <w:noProof/>
      </w:rPr>
      <w:t>27</w:t>
    </w:r>
    <w:r>
      <w:rPr>
        <w:rStyle w:val="ac"/>
      </w:rPr>
      <w:fldChar w:fldCharType="end"/>
    </w:r>
  </w:p>
  <w:p w14:paraId="0E3FCA16" w14:textId="77777777" w:rsidR="00983A49" w:rsidRDefault="00983A49" w:rsidP="00E877FB">
    <w:pPr>
      <w:pStyle w:val="a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0B10D" w14:textId="77777777" w:rsidR="00983A49" w:rsidRDefault="00983A49" w:rsidP="009D5EC1">
      <w:r>
        <w:separator/>
      </w:r>
    </w:p>
  </w:footnote>
  <w:footnote w:type="continuationSeparator" w:id="0">
    <w:p w14:paraId="7070F41C" w14:textId="77777777" w:rsidR="00983A49" w:rsidRDefault="00983A49" w:rsidP="009D5EC1">
      <w:r>
        <w:continuationSeparator/>
      </w:r>
    </w:p>
  </w:footnote>
  <w:footnote w:id="1">
    <w:p w14:paraId="52D19842" w14:textId="745351A9" w:rsidR="00983A49" w:rsidRPr="00020330" w:rsidRDefault="00983A49" w:rsidP="00020330">
      <w:pPr>
        <w:pStyle w:val="a3"/>
        <w:jc w:val="both"/>
        <w:rPr>
          <w:rFonts w:ascii="Times New Roman" w:hAnsi="Times New Roman" w:cs="Times New Roman"/>
          <w:lang w:val="en-US"/>
        </w:rPr>
      </w:pPr>
      <w:r w:rsidRPr="00020330">
        <w:rPr>
          <w:rStyle w:val="a5"/>
          <w:rFonts w:ascii="Times New Roman" w:hAnsi="Times New Roman" w:cs="Times New Roman"/>
        </w:rPr>
        <w:footnoteRef/>
      </w:r>
      <w:r w:rsidRPr="00020330">
        <w:rPr>
          <w:rFonts w:ascii="Times New Roman" w:hAnsi="Times New Roman" w:cs="Times New Roman"/>
        </w:rPr>
        <w:t xml:space="preserve"> В иностранных языках можно часто встретить перевод ТМО-теория очередей (</w:t>
      </w:r>
      <w:r w:rsidRPr="00020330">
        <w:rPr>
          <w:rFonts w:ascii="Times New Roman" w:hAnsi="Times New Roman" w:cs="Times New Roman"/>
          <w:lang w:val="en-US"/>
        </w:rPr>
        <w:t>Queuing theory, waiting theory)</w:t>
      </w:r>
    </w:p>
    <w:p w14:paraId="751525A7" w14:textId="77777777" w:rsidR="00983A49" w:rsidRPr="00020330" w:rsidRDefault="00983A49" w:rsidP="00020330">
      <w:pPr>
        <w:pStyle w:val="a3"/>
        <w:jc w:val="both"/>
        <w:rPr>
          <w:rFonts w:ascii="Times New Roman" w:hAnsi="Times New Roman" w:cs="Times New Roman"/>
          <w:lang w:val="en-US"/>
        </w:rPr>
      </w:pPr>
    </w:p>
  </w:footnote>
  <w:footnote w:id="2">
    <w:p w14:paraId="574A3B60" w14:textId="377543CD" w:rsidR="00983A49" w:rsidRDefault="00983A49" w:rsidP="00020330">
      <w:pPr>
        <w:pStyle w:val="a3"/>
        <w:jc w:val="both"/>
      </w:pPr>
      <w:r w:rsidRPr="00020330">
        <w:rPr>
          <w:rStyle w:val="a5"/>
          <w:rFonts w:ascii="Times New Roman" w:hAnsi="Times New Roman" w:cs="Times New Roman"/>
        </w:rPr>
        <w:footnoteRef/>
      </w:r>
      <w:r w:rsidRPr="00020330">
        <w:rPr>
          <w:rFonts w:ascii="Times New Roman" w:hAnsi="Times New Roman" w:cs="Times New Roman"/>
        </w:rPr>
        <w:t xml:space="preserve"> В понятие рационального компонента входит: производительность процессов, количество каналов обработки , емкость накопителей для очереди.</w:t>
      </w:r>
    </w:p>
  </w:footnote>
  <w:footnote w:id="3">
    <w:p w14:paraId="0391E7A6" w14:textId="77777777" w:rsidR="00983A49" w:rsidRPr="006802F5" w:rsidRDefault="00983A49" w:rsidP="008B1B7A">
      <w:pPr>
        <w:widowControl w:val="0"/>
        <w:autoSpaceDE w:val="0"/>
        <w:autoSpaceDN w:val="0"/>
        <w:adjustRightInd w:val="0"/>
        <w:ind w:right="276"/>
        <w:rPr>
          <w:rFonts w:ascii="Times New Roman" w:hAnsi="Times New Roman" w:cs="Times New Roman"/>
          <w:color w:val="262626"/>
          <w:lang w:val="en-US"/>
        </w:rPr>
      </w:pPr>
      <w:r w:rsidRPr="006802F5">
        <w:rPr>
          <w:rStyle w:val="a5"/>
          <w:rFonts w:ascii="Times New Roman" w:hAnsi="Times New Roman" w:cs="Times New Roman"/>
        </w:rPr>
        <w:footnoteRef/>
      </w:r>
      <w:r w:rsidRPr="006802F5">
        <w:rPr>
          <w:rFonts w:ascii="Times New Roman" w:hAnsi="Times New Roman" w:cs="Times New Roman"/>
        </w:rPr>
        <w:t xml:space="preserve"> </w:t>
      </w:r>
      <w:r w:rsidRPr="006802F5">
        <w:rPr>
          <w:rFonts w:ascii="Times New Roman" w:hAnsi="Times New Roman" w:cs="Times New Roman"/>
          <w:color w:val="262626"/>
          <w:lang w:val="en-US"/>
        </w:rPr>
        <w:t>Осипов Л.А.</w:t>
      </w:r>
    </w:p>
    <w:p w14:paraId="0F7070C6" w14:textId="77777777" w:rsidR="00983A49" w:rsidRPr="006802F5" w:rsidRDefault="00983A49" w:rsidP="008B1B7A">
      <w:pPr>
        <w:widowControl w:val="0"/>
        <w:autoSpaceDE w:val="0"/>
        <w:autoSpaceDN w:val="0"/>
        <w:adjustRightInd w:val="0"/>
        <w:ind w:right="276"/>
        <w:rPr>
          <w:rFonts w:ascii="Times New Roman" w:hAnsi="Times New Roman" w:cs="Times New Roman"/>
          <w:color w:val="262626"/>
          <w:lang w:val="en-US"/>
        </w:rPr>
      </w:pPr>
      <w:proofErr w:type="gramStart"/>
      <w:r w:rsidRPr="006802F5">
        <w:rPr>
          <w:rFonts w:ascii="Times New Roman" w:hAnsi="Times New Roman" w:cs="Times New Roman"/>
          <w:color w:val="262626"/>
          <w:lang w:val="en-US"/>
        </w:rPr>
        <w:t>Проектирование систем массового обслуживания.</w:t>
      </w:r>
      <w:proofErr w:type="gramEnd"/>
      <w:r w:rsidRPr="006802F5">
        <w:rPr>
          <w:rFonts w:ascii="Times New Roman" w:hAnsi="Times New Roman" w:cs="Times New Roman"/>
          <w:color w:val="262626"/>
          <w:lang w:val="en-US"/>
        </w:rPr>
        <w:t xml:space="preserve"> О741 - М.</w:t>
      </w:r>
      <w:proofErr w:type="gramStart"/>
      <w:r w:rsidRPr="006802F5">
        <w:rPr>
          <w:rFonts w:ascii="Times New Roman" w:hAnsi="Times New Roman" w:cs="Times New Roman"/>
          <w:color w:val="262626"/>
          <w:lang w:val="en-US"/>
        </w:rPr>
        <w:t>:изд</w:t>
      </w:r>
      <w:proofErr w:type="gramEnd"/>
      <w:r w:rsidRPr="006802F5">
        <w:rPr>
          <w:rFonts w:ascii="Times New Roman" w:hAnsi="Times New Roman" w:cs="Times New Roman"/>
          <w:color w:val="262626"/>
          <w:lang w:val="en-US"/>
        </w:rPr>
        <w:t>. "Адвансед Солюшнз", 2011</w:t>
      </w:r>
      <w:proofErr w:type="gramStart"/>
      <w:r w:rsidRPr="006802F5">
        <w:rPr>
          <w:rFonts w:ascii="Times New Roman" w:hAnsi="Times New Roman" w:cs="Times New Roman"/>
          <w:color w:val="262626"/>
          <w:lang w:val="en-US"/>
        </w:rPr>
        <w:t>.-</w:t>
      </w:r>
      <w:proofErr w:type="gramEnd"/>
      <w:r w:rsidRPr="006802F5">
        <w:rPr>
          <w:rFonts w:ascii="Times New Roman" w:hAnsi="Times New Roman" w:cs="Times New Roman"/>
          <w:color w:val="262626"/>
          <w:lang w:val="en-US"/>
        </w:rPr>
        <w:t>112 с.</w:t>
      </w:r>
    </w:p>
    <w:p w14:paraId="67A30883" w14:textId="77777777" w:rsidR="00983A49" w:rsidRDefault="00983A49" w:rsidP="008B1B7A">
      <w:pPr>
        <w:pStyle w:val="a3"/>
      </w:pPr>
    </w:p>
  </w:footnote>
  <w:footnote w:id="4">
    <w:p w14:paraId="748A6659" w14:textId="77777777" w:rsidR="00983A49" w:rsidRDefault="00983A49" w:rsidP="008B1B7A">
      <w:pPr>
        <w:pStyle w:val="a3"/>
        <w:jc w:val="both"/>
        <w:rPr>
          <w:rFonts w:ascii="Times New Roman" w:hAnsi="Times New Roman" w:cs="Times New Roman"/>
        </w:rPr>
      </w:pPr>
      <w:r w:rsidRPr="00E41F23">
        <w:rPr>
          <w:rStyle w:val="a5"/>
          <w:rFonts w:ascii="Times New Roman" w:hAnsi="Times New Roman" w:cs="Times New Roman"/>
        </w:rPr>
        <w:footnoteRef/>
      </w:r>
      <w:r w:rsidRPr="00E41F23">
        <w:rPr>
          <w:rFonts w:ascii="Times New Roman" w:hAnsi="Times New Roman" w:cs="Times New Roman"/>
        </w:rPr>
        <w:t xml:space="preserve"> </w:t>
      </w:r>
      <w:r w:rsidRPr="00E41F23">
        <w:rPr>
          <w:rFonts w:ascii="Times New Roman" w:hAnsi="Times New Roman" w:cs="Times New Roman"/>
        </w:rPr>
        <w:t>Основывается на математическом описании процессов,  подобное описанию проце</w:t>
      </w:r>
      <w:r w:rsidRPr="00E41F23">
        <w:rPr>
          <w:rFonts w:ascii="Times New Roman" w:hAnsi="Times New Roman" w:cs="Times New Roman"/>
        </w:rPr>
        <w:t>с</w:t>
      </w:r>
      <w:r w:rsidRPr="00E41F23">
        <w:rPr>
          <w:rFonts w:ascii="Times New Roman" w:hAnsi="Times New Roman" w:cs="Times New Roman"/>
        </w:rPr>
        <w:t>сов в реальной системе.</w:t>
      </w:r>
    </w:p>
    <w:p w14:paraId="7C855F96" w14:textId="77777777" w:rsidR="00983A49" w:rsidRPr="00E41F23" w:rsidRDefault="00983A49" w:rsidP="008B1B7A">
      <w:pPr>
        <w:pStyle w:val="a3"/>
        <w:jc w:val="both"/>
        <w:rPr>
          <w:rFonts w:ascii="Times New Roman" w:hAnsi="Times New Roman" w:cs="Times New Roman"/>
        </w:rPr>
      </w:pPr>
    </w:p>
  </w:footnote>
  <w:footnote w:id="5">
    <w:p w14:paraId="23B0F60E" w14:textId="77777777" w:rsidR="00983A49" w:rsidRDefault="00983A49" w:rsidP="008B1B7A">
      <w:pPr>
        <w:pStyle w:val="a3"/>
        <w:jc w:val="both"/>
        <w:rPr>
          <w:rFonts w:ascii="Times New Roman" w:hAnsi="Times New Roman" w:cs="Times New Roman"/>
        </w:rPr>
      </w:pPr>
      <w:r w:rsidRPr="00E41F23">
        <w:rPr>
          <w:rStyle w:val="a5"/>
          <w:rFonts w:ascii="Times New Roman" w:hAnsi="Times New Roman" w:cs="Times New Roman"/>
        </w:rPr>
        <w:footnoteRef/>
      </w:r>
      <w:r w:rsidRPr="00E41F23">
        <w:rPr>
          <w:rFonts w:ascii="Times New Roman" w:hAnsi="Times New Roman" w:cs="Times New Roman"/>
        </w:rPr>
        <w:t xml:space="preserve"> </w:t>
      </w:r>
      <w:r w:rsidRPr="00E41F23">
        <w:rPr>
          <w:rFonts w:ascii="Times New Roman" w:hAnsi="Times New Roman" w:cs="Times New Roman"/>
        </w:rPr>
        <w:t xml:space="preserve">основывается на аналогии данной системы и какого-либо математического уавнения. </w:t>
      </w:r>
    </w:p>
    <w:p w14:paraId="56DC349A" w14:textId="77777777" w:rsidR="00983A49" w:rsidRPr="00E41F23" w:rsidRDefault="00983A49" w:rsidP="008B1B7A">
      <w:pPr>
        <w:pStyle w:val="a3"/>
        <w:jc w:val="both"/>
        <w:rPr>
          <w:rFonts w:ascii="Times New Roman" w:hAnsi="Times New Roman" w:cs="Times New Roman"/>
        </w:rPr>
      </w:pPr>
    </w:p>
  </w:footnote>
  <w:footnote w:id="6">
    <w:p w14:paraId="58DAD6A7" w14:textId="77777777" w:rsidR="00983A49" w:rsidRPr="00E41F23" w:rsidRDefault="00983A49" w:rsidP="008B1B7A">
      <w:pPr>
        <w:pStyle w:val="a3"/>
        <w:jc w:val="both"/>
        <w:rPr>
          <w:rFonts w:ascii="Times New Roman" w:hAnsi="Times New Roman" w:cs="Times New Roman"/>
        </w:rPr>
      </w:pPr>
      <w:r w:rsidRPr="00E41F23">
        <w:rPr>
          <w:rStyle w:val="a5"/>
          <w:rFonts w:ascii="Times New Roman" w:hAnsi="Times New Roman" w:cs="Times New Roman"/>
        </w:rPr>
        <w:footnoteRef/>
      </w:r>
      <w:r w:rsidRPr="00E41F23">
        <w:rPr>
          <w:rFonts w:ascii="Times New Roman" w:hAnsi="Times New Roman" w:cs="Times New Roman"/>
        </w:rPr>
        <w:t xml:space="preserve"> </w:t>
      </w:r>
      <w:r w:rsidRPr="00E41F23">
        <w:rPr>
          <w:rFonts w:ascii="Times New Roman" w:hAnsi="Times New Roman" w:cs="Times New Roman"/>
        </w:rPr>
        <w:t>В данном методе используется часть реальной системы или опытных устройств в с</w:t>
      </w:r>
      <w:r w:rsidRPr="00E41F23">
        <w:rPr>
          <w:rFonts w:ascii="Times New Roman" w:hAnsi="Times New Roman" w:cs="Times New Roman"/>
        </w:rPr>
        <w:t>о</w:t>
      </w:r>
      <w:r w:rsidRPr="00E41F23">
        <w:rPr>
          <w:rFonts w:ascii="Times New Roman" w:hAnsi="Times New Roman" w:cs="Times New Roman"/>
        </w:rPr>
        <w:t>вокупности с матемотической моделью устройства</w:t>
      </w:r>
      <w:r>
        <w:rPr>
          <w:rFonts w:ascii="Times New Roman" w:hAnsi="Times New Roman" w:cs="Times New Roman"/>
        </w:rPr>
        <w:t>.</w:t>
      </w:r>
      <w:r w:rsidRPr="00E41F23">
        <w:rPr>
          <w:rFonts w:ascii="Times New Roman" w:hAnsi="Times New Roman" w:cs="Times New Roman"/>
        </w:rPr>
        <w:t xml:space="preserve"> </w:t>
      </w:r>
    </w:p>
  </w:footnote>
  <w:footnote w:id="7">
    <w:p w14:paraId="5E69B549" w14:textId="77777777" w:rsidR="00983A49" w:rsidRPr="00537E7D" w:rsidRDefault="00983A49" w:rsidP="008B1B7A">
      <w:pPr>
        <w:pStyle w:val="a3"/>
        <w:rPr>
          <w:lang w:val="en-US"/>
        </w:rPr>
      </w:pPr>
      <w:r>
        <w:rPr>
          <w:rStyle w:val="a5"/>
        </w:rPr>
        <w:footnoteRef/>
      </w:r>
      <w:r>
        <w:t xml:space="preserve"> </w:t>
      </w:r>
      <w:r w:rsidRPr="00537E7D">
        <w:rPr>
          <w:rFonts w:ascii="Times New Roman" w:hAnsi="Times New Roman" w:cs="Times New Roman"/>
          <w:color w:val="262626"/>
          <w:lang w:val="en-US"/>
        </w:rPr>
        <w:t xml:space="preserve">Задачник-практикум: в 2 т. И74 Т. 2/Л.А.Залогова [и др.]; под ред. </w:t>
      </w:r>
      <w:proofErr w:type="gramStart"/>
      <w:r w:rsidRPr="00537E7D">
        <w:rPr>
          <w:rFonts w:ascii="Times New Roman" w:hAnsi="Times New Roman" w:cs="Times New Roman"/>
          <w:color w:val="262626"/>
          <w:lang w:val="en-US"/>
        </w:rPr>
        <w:t>И.Г.Семакина, Е.К.Хеннера.</w:t>
      </w:r>
      <w:proofErr w:type="gramEnd"/>
      <w:r w:rsidRPr="00537E7D">
        <w:rPr>
          <w:rFonts w:ascii="Times New Roman" w:hAnsi="Times New Roman" w:cs="Times New Roman"/>
          <w:color w:val="262626"/>
          <w:lang w:val="en-US"/>
        </w:rPr>
        <w:t xml:space="preserve"> - 3-е изд</w:t>
      </w:r>
      <w:proofErr w:type="gramStart"/>
      <w:r w:rsidRPr="00537E7D">
        <w:rPr>
          <w:rFonts w:ascii="Times New Roman" w:hAnsi="Times New Roman" w:cs="Times New Roman"/>
          <w:color w:val="262626"/>
          <w:lang w:val="en-US"/>
        </w:rPr>
        <w:t>.-</w:t>
      </w:r>
      <w:proofErr w:type="gramEnd"/>
      <w:r w:rsidRPr="00537E7D">
        <w:rPr>
          <w:rFonts w:ascii="Times New Roman" w:hAnsi="Times New Roman" w:cs="Times New Roman"/>
          <w:color w:val="262626"/>
          <w:lang w:val="en-US"/>
        </w:rPr>
        <w:t>м. : БИНОМ. Лаборатория знаний, 2011</w:t>
      </w:r>
      <w:proofErr w:type="gramStart"/>
      <w:r w:rsidRPr="00537E7D">
        <w:rPr>
          <w:rFonts w:ascii="Times New Roman" w:hAnsi="Times New Roman" w:cs="Times New Roman"/>
          <w:color w:val="262626"/>
          <w:lang w:val="en-US"/>
        </w:rPr>
        <w:t>.-</w:t>
      </w:r>
      <w:proofErr w:type="gramEnd"/>
      <w:r w:rsidRPr="00537E7D">
        <w:rPr>
          <w:rFonts w:ascii="Times New Roman" w:hAnsi="Times New Roman" w:cs="Times New Roman"/>
          <w:color w:val="262626"/>
          <w:lang w:val="en-US"/>
        </w:rPr>
        <w:t xml:space="preserve"> 294с.: ил.</w:t>
      </w:r>
    </w:p>
  </w:footnote>
  <w:footnote w:id="8">
    <w:p w14:paraId="185C8B96" w14:textId="77777777" w:rsidR="00983A49" w:rsidRDefault="00983A49" w:rsidP="008B1B7A">
      <w:pPr>
        <w:pStyle w:val="a3"/>
      </w:pPr>
      <w:r>
        <w:rPr>
          <w:rStyle w:val="a5"/>
        </w:rPr>
        <w:footnoteRef/>
      </w:r>
      <w:r>
        <w:t xml:space="preserve"> </w:t>
      </w:r>
      <w:hyperlink r:id="rId1" w:history="1">
        <w:r w:rsidRPr="00D7596F">
          <w:rPr>
            <w:rStyle w:val="a8"/>
          </w:rPr>
          <w:t>http://life-prog.ru/1_12002_matematicheskie-modeli.html</w:t>
        </w:r>
      </w:hyperlink>
    </w:p>
    <w:p w14:paraId="3163B9B5" w14:textId="77777777" w:rsidR="00983A49" w:rsidRDefault="00983A49" w:rsidP="008B1B7A">
      <w:pPr>
        <w:pStyle w:val="a3"/>
        <w:rPr>
          <w:rFonts w:ascii="Times New Roman" w:hAnsi="Times New Roman" w:cs="Times New Roman"/>
        </w:rPr>
      </w:pPr>
      <w:r>
        <w:rPr>
          <w:rFonts w:ascii="Times New Roman" w:hAnsi="Times New Roman" w:cs="Times New Roman"/>
        </w:rPr>
        <w:t>17.01.16</w:t>
      </w:r>
    </w:p>
    <w:p w14:paraId="59D821C7" w14:textId="77777777" w:rsidR="00983A49" w:rsidRPr="0095384D" w:rsidRDefault="00983A49" w:rsidP="008B1B7A">
      <w:pPr>
        <w:pStyle w:val="a3"/>
        <w:rPr>
          <w:rFonts w:ascii="Times New Roman" w:hAnsi="Times New Roman" w:cs="Times New Roman"/>
        </w:rPr>
      </w:pPr>
    </w:p>
  </w:footnote>
  <w:footnote w:id="9">
    <w:p w14:paraId="5394C501" w14:textId="77777777" w:rsidR="00983A49" w:rsidRDefault="00983A49" w:rsidP="008B1B7A">
      <w:pPr>
        <w:pStyle w:val="a3"/>
      </w:pPr>
      <w:r>
        <w:rPr>
          <w:rStyle w:val="a5"/>
        </w:rPr>
        <w:footnoteRef/>
      </w:r>
      <w:r>
        <w:t xml:space="preserve"> </w:t>
      </w:r>
      <w:r>
        <w:t>Они в свою очередь деляться на периодические и не переодические</w:t>
      </w:r>
    </w:p>
  </w:footnote>
  <w:footnote w:id="10">
    <w:p w14:paraId="0D569EEB" w14:textId="77777777" w:rsidR="00983A49" w:rsidRDefault="00983A49" w:rsidP="008B1B7A">
      <w:pPr>
        <w:pStyle w:val="a3"/>
      </w:pPr>
      <w:r>
        <w:rPr>
          <w:rStyle w:val="a5"/>
        </w:rPr>
        <w:footnoteRef/>
      </w:r>
      <w:r>
        <w:t xml:space="preserve"> </w:t>
      </w:r>
      <w:r>
        <w:t>статистическая связь двух или более случайных величин. При изменении одной из таких величин происходит изменение и другой величины.</w:t>
      </w:r>
    </w:p>
    <w:p w14:paraId="4F1B51E5" w14:textId="77777777" w:rsidR="00983A49" w:rsidRDefault="00983A49" w:rsidP="008B1B7A">
      <w:pPr>
        <w:pStyle w:val="a3"/>
      </w:pPr>
    </w:p>
  </w:footnote>
  <w:footnote w:id="11">
    <w:p w14:paraId="6621A4B1" w14:textId="77777777" w:rsidR="00983A49" w:rsidRDefault="00983A49" w:rsidP="008B1B7A">
      <w:pPr>
        <w:pStyle w:val="a3"/>
      </w:pPr>
      <w:r>
        <w:rPr>
          <w:rStyle w:val="a5"/>
        </w:rPr>
        <w:footnoteRef/>
      </w:r>
      <w:r>
        <w:t xml:space="preserve"> </w:t>
      </w:r>
      <w:r>
        <w:t>Статистический метод установления зависимости между независимыми и зав</w:t>
      </w:r>
      <w:r>
        <w:t>и</w:t>
      </w:r>
      <w:r>
        <w:t>симыми переменными.</w:t>
      </w:r>
    </w:p>
    <w:p w14:paraId="33B806B9" w14:textId="77777777" w:rsidR="00983A49" w:rsidRDefault="00983A49" w:rsidP="008B1B7A">
      <w:pPr>
        <w:pStyle w:val="a3"/>
      </w:pPr>
    </w:p>
  </w:footnote>
  <w:footnote w:id="12">
    <w:p w14:paraId="35E6BAAE" w14:textId="77777777" w:rsidR="00983A49" w:rsidRDefault="00983A49" w:rsidP="008B1B7A">
      <w:pPr>
        <w:pStyle w:val="a3"/>
      </w:pPr>
      <w:r>
        <w:rPr>
          <w:rStyle w:val="a5"/>
        </w:rPr>
        <w:footnoteRef/>
      </w:r>
      <w:r>
        <w:t xml:space="preserve"> </w:t>
      </w:r>
      <w:hyperlink r:id="rId2" w:history="1">
        <w:r w:rsidRPr="00D7596F">
          <w:rPr>
            <w:rStyle w:val="a8"/>
          </w:rPr>
          <w:t>http://www.pedsovet.info/info/pages/referats/info_00002.htm</w:t>
        </w:r>
      </w:hyperlink>
    </w:p>
    <w:p w14:paraId="6F946605" w14:textId="77777777" w:rsidR="00983A49" w:rsidRDefault="00983A49" w:rsidP="008B1B7A">
      <w:pPr>
        <w:pStyle w:val="a3"/>
      </w:pPr>
      <w:r>
        <w:t>17.01.16.</w:t>
      </w:r>
    </w:p>
  </w:footnote>
  <w:footnote w:id="13">
    <w:p w14:paraId="2B1AD297" w14:textId="77777777" w:rsidR="00983A49" w:rsidRPr="006802F5" w:rsidRDefault="00983A49" w:rsidP="008B1B7A">
      <w:pPr>
        <w:widowControl w:val="0"/>
        <w:autoSpaceDE w:val="0"/>
        <w:autoSpaceDN w:val="0"/>
        <w:adjustRightInd w:val="0"/>
        <w:ind w:right="276"/>
        <w:rPr>
          <w:rFonts w:ascii="Times New Roman" w:hAnsi="Times New Roman" w:cs="Times New Roman"/>
          <w:color w:val="262626"/>
          <w:lang w:val="en-US"/>
        </w:rPr>
      </w:pPr>
      <w:r>
        <w:rPr>
          <w:rStyle w:val="a5"/>
        </w:rPr>
        <w:footnoteRef/>
      </w:r>
      <w:r>
        <w:t xml:space="preserve"> </w:t>
      </w:r>
      <w:r w:rsidRPr="006802F5">
        <w:rPr>
          <w:rFonts w:ascii="Times New Roman" w:hAnsi="Times New Roman" w:cs="Times New Roman"/>
          <w:color w:val="262626"/>
          <w:lang w:val="en-US"/>
        </w:rPr>
        <w:t>Осипов Л.А.</w:t>
      </w:r>
    </w:p>
    <w:p w14:paraId="3F0DBF9A" w14:textId="77777777" w:rsidR="00983A49" w:rsidRPr="006802F5" w:rsidRDefault="00983A49" w:rsidP="008B1B7A">
      <w:pPr>
        <w:widowControl w:val="0"/>
        <w:autoSpaceDE w:val="0"/>
        <w:autoSpaceDN w:val="0"/>
        <w:adjustRightInd w:val="0"/>
        <w:ind w:right="276"/>
        <w:rPr>
          <w:rFonts w:ascii="Times New Roman" w:hAnsi="Times New Roman" w:cs="Times New Roman"/>
          <w:color w:val="262626"/>
          <w:lang w:val="en-US"/>
        </w:rPr>
      </w:pPr>
      <w:proofErr w:type="gramStart"/>
      <w:r w:rsidRPr="006802F5">
        <w:rPr>
          <w:rFonts w:ascii="Times New Roman" w:hAnsi="Times New Roman" w:cs="Times New Roman"/>
          <w:color w:val="262626"/>
          <w:lang w:val="en-US"/>
        </w:rPr>
        <w:t>Проектирование систем массового обслуживания.</w:t>
      </w:r>
      <w:proofErr w:type="gramEnd"/>
      <w:r w:rsidRPr="006802F5">
        <w:rPr>
          <w:rFonts w:ascii="Times New Roman" w:hAnsi="Times New Roman" w:cs="Times New Roman"/>
          <w:color w:val="262626"/>
          <w:lang w:val="en-US"/>
        </w:rPr>
        <w:t xml:space="preserve"> О741 - М.</w:t>
      </w:r>
      <w:proofErr w:type="gramStart"/>
      <w:r w:rsidRPr="006802F5">
        <w:rPr>
          <w:rFonts w:ascii="Times New Roman" w:hAnsi="Times New Roman" w:cs="Times New Roman"/>
          <w:color w:val="262626"/>
          <w:lang w:val="en-US"/>
        </w:rPr>
        <w:t>:изд</w:t>
      </w:r>
      <w:proofErr w:type="gramEnd"/>
      <w:r w:rsidRPr="006802F5">
        <w:rPr>
          <w:rFonts w:ascii="Times New Roman" w:hAnsi="Times New Roman" w:cs="Times New Roman"/>
          <w:color w:val="262626"/>
          <w:lang w:val="en-US"/>
        </w:rPr>
        <w:t>. "Адвансед Солюшнз", 2011</w:t>
      </w:r>
      <w:proofErr w:type="gramStart"/>
      <w:r w:rsidRPr="006802F5">
        <w:rPr>
          <w:rFonts w:ascii="Times New Roman" w:hAnsi="Times New Roman" w:cs="Times New Roman"/>
          <w:color w:val="262626"/>
          <w:lang w:val="en-US"/>
        </w:rPr>
        <w:t>.-</w:t>
      </w:r>
      <w:proofErr w:type="gramEnd"/>
      <w:r w:rsidRPr="006802F5">
        <w:rPr>
          <w:rFonts w:ascii="Times New Roman" w:hAnsi="Times New Roman" w:cs="Times New Roman"/>
          <w:color w:val="262626"/>
          <w:lang w:val="en-US"/>
        </w:rPr>
        <w:t>112 с.</w:t>
      </w:r>
    </w:p>
    <w:p w14:paraId="0D7C3B22" w14:textId="77777777" w:rsidR="00983A49" w:rsidRDefault="00983A49" w:rsidP="008B1B7A">
      <w:pPr>
        <w:pStyle w:val="a3"/>
      </w:pPr>
    </w:p>
  </w:footnote>
  <w:footnote w:id="14">
    <w:p w14:paraId="71F54610" w14:textId="77777777" w:rsidR="00983A49" w:rsidRDefault="00983A49" w:rsidP="008B1B7A">
      <w:pPr>
        <w:pStyle w:val="a3"/>
        <w:rPr>
          <w:rFonts w:ascii="Times New Roman" w:hAnsi="Times New Roman" w:cs="Times New Roman"/>
        </w:rPr>
      </w:pPr>
      <w:r>
        <w:rPr>
          <w:rStyle w:val="a5"/>
        </w:rPr>
        <w:footnoteRef/>
      </w:r>
      <w:r>
        <w:t xml:space="preserve"> </w:t>
      </w:r>
      <w:hyperlink r:id="rId3" w:history="1">
        <w:r w:rsidRPr="00B458BE">
          <w:rPr>
            <w:rStyle w:val="a8"/>
            <w:rFonts w:ascii="Times New Roman" w:hAnsi="Times New Roman" w:cs="Times New Roman"/>
          </w:rPr>
          <w:t>http://ermak.cs.nstu.ru/mmsa/glava5/glava5.htm</w:t>
        </w:r>
      </w:hyperlink>
    </w:p>
    <w:p w14:paraId="698DD549" w14:textId="77777777" w:rsidR="00983A49" w:rsidRPr="00B458BE" w:rsidRDefault="00983A49" w:rsidP="008B1B7A">
      <w:pPr>
        <w:pStyle w:val="a3"/>
        <w:rPr>
          <w:rFonts w:ascii="Times New Roman" w:hAnsi="Times New Roman" w:cs="Times New Roman"/>
        </w:rPr>
      </w:pPr>
      <w:r>
        <w:rPr>
          <w:rFonts w:ascii="Times New Roman" w:hAnsi="Times New Roman" w:cs="Times New Roman"/>
        </w:rPr>
        <w:t>17.01.16.</w:t>
      </w:r>
    </w:p>
    <w:p w14:paraId="013C4CEE" w14:textId="77777777" w:rsidR="00983A49" w:rsidRDefault="00983A49" w:rsidP="008B1B7A">
      <w:pPr>
        <w:pStyle w:val="a3"/>
      </w:pPr>
    </w:p>
  </w:footnote>
  <w:footnote w:id="15">
    <w:p w14:paraId="01600029" w14:textId="77777777" w:rsidR="00983A49" w:rsidRDefault="00983A49" w:rsidP="008B1B7A">
      <w:pPr>
        <w:pStyle w:val="a3"/>
        <w:rPr>
          <w:rFonts w:ascii="Times New Roman" w:hAnsi="Times New Roman" w:cs="Times New Roman"/>
          <w:color w:val="262626"/>
          <w:lang w:val="en-US"/>
        </w:rPr>
      </w:pPr>
      <w:r>
        <w:rPr>
          <w:rStyle w:val="a5"/>
        </w:rPr>
        <w:footnoteRef/>
      </w:r>
      <w:r>
        <w:t xml:space="preserve"> </w:t>
      </w:r>
      <w:r w:rsidRPr="0087751B">
        <w:rPr>
          <w:rFonts w:ascii="Times New Roman" w:hAnsi="Times New Roman" w:cs="Times New Roman"/>
          <w:color w:val="262626"/>
          <w:lang w:val="en-US"/>
        </w:rPr>
        <w:t xml:space="preserve">Задачник-практикум: в 2 т. И74 Т. 2/Л.А.Залогова [и др.]; под ред. </w:t>
      </w:r>
      <w:proofErr w:type="gramStart"/>
      <w:r w:rsidRPr="0087751B">
        <w:rPr>
          <w:rFonts w:ascii="Times New Roman" w:hAnsi="Times New Roman" w:cs="Times New Roman"/>
          <w:color w:val="262626"/>
          <w:lang w:val="en-US"/>
        </w:rPr>
        <w:t>И.Г.Семакина, Е.К.Хеннера.</w:t>
      </w:r>
      <w:proofErr w:type="gramEnd"/>
      <w:r w:rsidRPr="0087751B">
        <w:rPr>
          <w:rFonts w:ascii="Times New Roman" w:hAnsi="Times New Roman" w:cs="Times New Roman"/>
          <w:color w:val="262626"/>
          <w:lang w:val="en-US"/>
        </w:rPr>
        <w:t xml:space="preserve"> - 3-е изд</w:t>
      </w:r>
      <w:proofErr w:type="gramStart"/>
      <w:r w:rsidRPr="0087751B">
        <w:rPr>
          <w:rFonts w:ascii="Times New Roman" w:hAnsi="Times New Roman" w:cs="Times New Roman"/>
          <w:color w:val="262626"/>
          <w:lang w:val="en-US"/>
        </w:rPr>
        <w:t>.-</w:t>
      </w:r>
      <w:proofErr w:type="gramEnd"/>
      <w:r w:rsidRPr="0087751B">
        <w:rPr>
          <w:rFonts w:ascii="Times New Roman" w:hAnsi="Times New Roman" w:cs="Times New Roman"/>
          <w:color w:val="262626"/>
          <w:lang w:val="en-US"/>
        </w:rPr>
        <w:t>м. : БИНОМ. Лаборатория знаний, 2011</w:t>
      </w:r>
      <w:proofErr w:type="gramStart"/>
      <w:r w:rsidRPr="0087751B">
        <w:rPr>
          <w:rFonts w:ascii="Times New Roman" w:hAnsi="Times New Roman" w:cs="Times New Roman"/>
          <w:color w:val="262626"/>
          <w:lang w:val="en-US"/>
        </w:rPr>
        <w:t>.-</w:t>
      </w:r>
      <w:proofErr w:type="gramEnd"/>
      <w:r w:rsidRPr="0087751B">
        <w:rPr>
          <w:rFonts w:ascii="Times New Roman" w:hAnsi="Times New Roman" w:cs="Times New Roman"/>
          <w:color w:val="262626"/>
          <w:lang w:val="en-US"/>
        </w:rPr>
        <w:t xml:space="preserve"> 294с.: ил.</w:t>
      </w:r>
    </w:p>
    <w:p w14:paraId="5AF2D320" w14:textId="77777777" w:rsidR="00983A49" w:rsidRDefault="00983A49" w:rsidP="008B1B7A">
      <w:pPr>
        <w:pStyle w:val="a3"/>
      </w:pPr>
    </w:p>
  </w:footnote>
  <w:footnote w:id="16">
    <w:p w14:paraId="309A5ABD" w14:textId="77777777" w:rsidR="00983A49" w:rsidRPr="006802F5" w:rsidRDefault="00983A49" w:rsidP="008B1B7A">
      <w:pPr>
        <w:widowControl w:val="0"/>
        <w:autoSpaceDE w:val="0"/>
        <w:autoSpaceDN w:val="0"/>
        <w:adjustRightInd w:val="0"/>
        <w:ind w:right="276"/>
        <w:rPr>
          <w:rFonts w:ascii="Times New Roman" w:hAnsi="Times New Roman" w:cs="Times New Roman"/>
          <w:color w:val="262626"/>
          <w:lang w:val="en-US"/>
        </w:rPr>
      </w:pPr>
      <w:r>
        <w:rPr>
          <w:rStyle w:val="a5"/>
        </w:rPr>
        <w:footnoteRef/>
      </w:r>
      <w:r>
        <w:t xml:space="preserve"> </w:t>
      </w:r>
      <w:r w:rsidRPr="006802F5">
        <w:rPr>
          <w:rFonts w:ascii="Times New Roman" w:hAnsi="Times New Roman" w:cs="Times New Roman"/>
          <w:color w:val="262626"/>
          <w:lang w:val="en-US"/>
        </w:rPr>
        <w:t>Осипов Л.А.</w:t>
      </w:r>
    </w:p>
    <w:p w14:paraId="2C97C34D" w14:textId="77777777" w:rsidR="00983A49" w:rsidRPr="006802F5" w:rsidRDefault="00983A49" w:rsidP="008B1B7A">
      <w:pPr>
        <w:widowControl w:val="0"/>
        <w:autoSpaceDE w:val="0"/>
        <w:autoSpaceDN w:val="0"/>
        <w:adjustRightInd w:val="0"/>
        <w:ind w:right="276"/>
        <w:rPr>
          <w:rFonts w:ascii="Times New Roman" w:hAnsi="Times New Roman" w:cs="Times New Roman"/>
          <w:color w:val="262626"/>
          <w:lang w:val="en-US"/>
        </w:rPr>
      </w:pPr>
      <w:proofErr w:type="gramStart"/>
      <w:r w:rsidRPr="006802F5">
        <w:rPr>
          <w:rFonts w:ascii="Times New Roman" w:hAnsi="Times New Roman" w:cs="Times New Roman"/>
          <w:color w:val="262626"/>
          <w:lang w:val="en-US"/>
        </w:rPr>
        <w:t>Проектирование систем массового обслуживания.</w:t>
      </w:r>
      <w:proofErr w:type="gramEnd"/>
      <w:r w:rsidRPr="006802F5">
        <w:rPr>
          <w:rFonts w:ascii="Times New Roman" w:hAnsi="Times New Roman" w:cs="Times New Roman"/>
          <w:color w:val="262626"/>
          <w:lang w:val="en-US"/>
        </w:rPr>
        <w:t xml:space="preserve"> О741 - М.</w:t>
      </w:r>
      <w:proofErr w:type="gramStart"/>
      <w:r w:rsidRPr="006802F5">
        <w:rPr>
          <w:rFonts w:ascii="Times New Roman" w:hAnsi="Times New Roman" w:cs="Times New Roman"/>
          <w:color w:val="262626"/>
          <w:lang w:val="en-US"/>
        </w:rPr>
        <w:t>:изд</w:t>
      </w:r>
      <w:proofErr w:type="gramEnd"/>
      <w:r w:rsidRPr="006802F5">
        <w:rPr>
          <w:rFonts w:ascii="Times New Roman" w:hAnsi="Times New Roman" w:cs="Times New Roman"/>
          <w:color w:val="262626"/>
          <w:lang w:val="en-US"/>
        </w:rPr>
        <w:t>. "Адвансед Солюшнз", 2011</w:t>
      </w:r>
      <w:proofErr w:type="gramStart"/>
      <w:r w:rsidRPr="006802F5">
        <w:rPr>
          <w:rFonts w:ascii="Times New Roman" w:hAnsi="Times New Roman" w:cs="Times New Roman"/>
          <w:color w:val="262626"/>
          <w:lang w:val="en-US"/>
        </w:rPr>
        <w:t>.-</w:t>
      </w:r>
      <w:proofErr w:type="gramEnd"/>
      <w:r w:rsidRPr="006802F5">
        <w:rPr>
          <w:rFonts w:ascii="Times New Roman" w:hAnsi="Times New Roman" w:cs="Times New Roman"/>
          <w:color w:val="262626"/>
          <w:lang w:val="en-US"/>
        </w:rPr>
        <w:t>112 с.</w:t>
      </w:r>
    </w:p>
    <w:p w14:paraId="552C351E" w14:textId="77777777" w:rsidR="00983A49" w:rsidRDefault="00983A49" w:rsidP="008B1B7A">
      <w:pPr>
        <w:pStyle w:val="a3"/>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1DDA"/>
    <w:multiLevelType w:val="hybridMultilevel"/>
    <w:tmpl w:val="3EE43310"/>
    <w:lvl w:ilvl="0" w:tplc="0409000F">
      <w:start w:val="1"/>
      <w:numFmt w:val="decimal"/>
      <w:lvlText w:val="%1."/>
      <w:lvlJc w:val="left"/>
      <w:pPr>
        <w:ind w:left="568" w:hanging="360"/>
      </w:pPr>
    </w:lvl>
    <w:lvl w:ilvl="1" w:tplc="04090019">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1">
    <w:nsid w:val="41727725"/>
    <w:multiLevelType w:val="hybridMultilevel"/>
    <w:tmpl w:val="47166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020488"/>
    <w:multiLevelType w:val="hybridMultilevel"/>
    <w:tmpl w:val="0FAEF8C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hyphenationZone w:val="35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F51"/>
    <w:rsid w:val="00020330"/>
    <w:rsid w:val="000D3836"/>
    <w:rsid w:val="000F176C"/>
    <w:rsid w:val="00120016"/>
    <w:rsid w:val="00131AC8"/>
    <w:rsid w:val="001330CF"/>
    <w:rsid w:val="00134ED1"/>
    <w:rsid w:val="00145A8B"/>
    <w:rsid w:val="00183D17"/>
    <w:rsid w:val="00190736"/>
    <w:rsid w:val="0019188F"/>
    <w:rsid w:val="00194466"/>
    <w:rsid w:val="001C027F"/>
    <w:rsid w:val="001C5537"/>
    <w:rsid w:val="001D0639"/>
    <w:rsid w:val="001D07B4"/>
    <w:rsid w:val="001E2FD8"/>
    <w:rsid w:val="00235862"/>
    <w:rsid w:val="00270274"/>
    <w:rsid w:val="002822C5"/>
    <w:rsid w:val="002A1A13"/>
    <w:rsid w:val="002D3471"/>
    <w:rsid w:val="00307A7E"/>
    <w:rsid w:val="00380CCE"/>
    <w:rsid w:val="00394CFE"/>
    <w:rsid w:val="003A618A"/>
    <w:rsid w:val="003C3A9C"/>
    <w:rsid w:val="003E04A9"/>
    <w:rsid w:val="003E1B87"/>
    <w:rsid w:val="003E3154"/>
    <w:rsid w:val="003E53AE"/>
    <w:rsid w:val="00443C1B"/>
    <w:rsid w:val="00445723"/>
    <w:rsid w:val="00466015"/>
    <w:rsid w:val="00475FB7"/>
    <w:rsid w:val="004C3AD1"/>
    <w:rsid w:val="004F69B4"/>
    <w:rsid w:val="00561F22"/>
    <w:rsid w:val="005621B9"/>
    <w:rsid w:val="005672C9"/>
    <w:rsid w:val="005929A5"/>
    <w:rsid w:val="005C4547"/>
    <w:rsid w:val="00646EFE"/>
    <w:rsid w:val="006657D9"/>
    <w:rsid w:val="00666D1D"/>
    <w:rsid w:val="006A18DF"/>
    <w:rsid w:val="006D6910"/>
    <w:rsid w:val="006F5781"/>
    <w:rsid w:val="007256C6"/>
    <w:rsid w:val="007503F2"/>
    <w:rsid w:val="00750A41"/>
    <w:rsid w:val="007747B8"/>
    <w:rsid w:val="007E5F32"/>
    <w:rsid w:val="00811948"/>
    <w:rsid w:val="00836844"/>
    <w:rsid w:val="00891026"/>
    <w:rsid w:val="008A627B"/>
    <w:rsid w:val="008B1B7A"/>
    <w:rsid w:val="008D314F"/>
    <w:rsid w:val="00913482"/>
    <w:rsid w:val="00941E75"/>
    <w:rsid w:val="009426A4"/>
    <w:rsid w:val="00983A49"/>
    <w:rsid w:val="009A0F0F"/>
    <w:rsid w:val="009D5EC1"/>
    <w:rsid w:val="00A04FAD"/>
    <w:rsid w:val="00A1090A"/>
    <w:rsid w:val="00A53CFD"/>
    <w:rsid w:val="00A72DD3"/>
    <w:rsid w:val="00A755BE"/>
    <w:rsid w:val="00AB767A"/>
    <w:rsid w:val="00AD36B4"/>
    <w:rsid w:val="00B2122A"/>
    <w:rsid w:val="00B56FC8"/>
    <w:rsid w:val="00B76D99"/>
    <w:rsid w:val="00B77558"/>
    <w:rsid w:val="00B80F51"/>
    <w:rsid w:val="00BE35EE"/>
    <w:rsid w:val="00BF56A1"/>
    <w:rsid w:val="00C24ED5"/>
    <w:rsid w:val="00C2741A"/>
    <w:rsid w:val="00C45480"/>
    <w:rsid w:val="00C52A96"/>
    <w:rsid w:val="00C5617E"/>
    <w:rsid w:val="00C628FE"/>
    <w:rsid w:val="00C70A10"/>
    <w:rsid w:val="00C71639"/>
    <w:rsid w:val="00CA4850"/>
    <w:rsid w:val="00CD1460"/>
    <w:rsid w:val="00CF427B"/>
    <w:rsid w:val="00D016FB"/>
    <w:rsid w:val="00D06FA4"/>
    <w:rsid w:val="00D22F4D"/>
    <w:rsid w:val="00D362BD"/>
    <w:rsid w:val="00D475F6"/>
    <w:rsid w:val="00D727C7"/>
    <w:rsid w:val="00D96B8D"/>
    <w:rsid w:val="00E32096"/>
    <w:rsid w:val="00E36FFE"/>
    <w:rsid w:val="00E51182"/>
    <w:rsid w:val="00E877FB"/>
    <w:rsid w:val="00F33277"/>
    <w:rsid w:val="00F4132D"/>
    <w:rsid w:val="00F66A59"/>
    <w:rsid w:val="00FB0E68"/>
    <w:rsid w:val="00FE417A"/>
    <w:rsid w:val="00FF6D6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4B29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94466"/>
    <w:pPr>
      <w:keepNext/>
      <w:keepLines/>
      <w:spacing w:before="480" w:line="276" w:lineRule="auto"/>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autoRedefine/>
    <w:uiPriority w:val="9"/>
    <w:unhideWhenUsed/>
    <w:qFormat/>
    <w:rsid w:val="00F66A59"/>
    <w:pPr>
      <w:keepNext/>
      <w:keepLines/>
      <w:spacing w:before="200"/>
      <w:outlineLvl w:val="1"/>
    </w:pPr>
    <w:rPr>
      <w:rFonts w:ascii="Times New Roman" w:eastAsiaTheme="majorEastAsia" w:hAnsi="Times New Roman" w:cstheme="majorBidi"/>
      <w:b/>
      <w:bCs/>
      <w:color w:val="000000" w:themeColor="text1"/>
      <w:sz w:val="28"/>
      <w:szCs w:val="26"/>
      <w:lang w:val="en-US"/>
    </w:rPr>
  </w:style>
  <w:style w:type="paragraph" w:styleId="3">
    <w:name w:val="heading 3"/>
    <w:basedOn w:val="a"/>
    <w:next w:val="a"/>
    <w:link w:val="30"/>
    <w:uiPriority w:val="9"/>
    <w:unhideWhenUsed/>
    <w:qFormat/>
    <w:rsid w:val="007503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503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9D5EC1"/>
  </w:style>
  <w:style w:type="character" w:customStyle="1" w:styleId="a4">
    <w:name w:val="Текст сноски Знак"/>
    <w:basedOn w:val="a0"/>
    <w:link w:val="a3"/>
    <w:uiPriority w:val="99"/>
    <w:rsid w:val="009D5EC1"/>
  </w:style>
  <w:style w:type="character" w:styleId="a5">
    <w:name w:val="footnote reference"/>
    <w:basedOn w:val="a0"/>
    <w:uiPriority w:val="99"/>
    <w:unhideWhenUsed/>
    <w:rsid w:val="009D5EC1"/>
    <w:rPr>
      <w:vertAlign w:val="superscript"/>
    </w:rPr>
  </w:style>
  <w:style w:type="character" w:customStyle="1" w:styleId="10">
    <w:name w:val="Заголовок 1 Знак"/>
    <w:basedOn w:val="a0"/>
    <w:link w:val="1"/>
    <w:uiPriority w:val="9"/>
    <w:rsid w:val="00194466"/>
    <w:rPr>
      <w:rFonts w:ascii="Times New Roman" w:eastAsiaTheme="majorEastAsia" w:hAnsi="Times New Roman" w:cstheme="majorBidi"/>
      <w:b/>
      <w:bCs/>
      <w:color w:val="000000" w:themeColor="text1"/>
      <w:sz w:val="28"/>
      <w:szCs w:val="28"/>
    </w:rPr>
  </w:style>
  <w:style w:type="paragraph" w:styleId="a6">
    <w:name w:val="Balloon Text"/>
    <w:basedOn w:val="a"/>
    <w:link w:val="a7"/>
    <w:uiPriority w:val="99"/>
    <w:semiHidden/>
    <w:unhideWhenUsed/>
    <w:rsid w:val="00270274"/>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270274"/>
    <w:rPr>
      <w:rFonts w:ascii="Lucida Grande CY" w:hAnsi="Lucida Grande CY" w:cs="Lucida Grande CY"/>
      <w:sz w:val="18"/>
      <w:szCs w:val="18"/>
    </w:rPr>
  </w:style>
  <w:style w:type="character" w:styleId="a8">
    <w:name w:val="Hyperlink"/>
    <w:basedOn w:val="a0"/>
    <w:uiPriority w:val="99"/>
    <w:unhideWhenUsed/>
    <w:rsid w:val="00270274"/>
    <w:rPr>
      <w:color w:val="0000FF" w:themeColor="hyperlink"/>
      <w:u w:val="single"/>
    </w:rPr>
  </w:style>
  <w:style w:type="character" w:styleId="a9">
    <w:name w:val="FollowedHyperlink"/>
    <w:basedOn w:val="a0"/>
    <w:uiPriority w:val="99"/>
    <w:semiHidden/>
    <w:unhideWhenUsed/>
    <w:rsid w:val="00131AC8"/>
    <w:rPr>
      <w:color w:val="800080" w:themeColor="followedHyperlink"/>
      <w:u w:val="single"/>
    </w:rPr>
  </w:style>
  <w:style w:type="paragraph" w:styleId="aa">
    <w:name w:val="footer"/>
    <w:basedOn w:val="a"/>
    <w:link w:val="ab"/>
    <w:uiPriority w:val="99"/>
    <w:unhideWhenUsed/>
    <w:rsid w:val="00E877FB"/>
    <w:pPr>
      <w:tabs>
        <w:tab w:val="center" w:pos="4677"/>
        <w:tab w:val="right" w:pos="9355"/>
      </w:tabs>
    </w:pPr>
  </w:style>
  <w:style w:type="character" w:customStyle="1" w:styleId="ab">
    <w:name w:val="Нижний колонтитул Знак"/>
    <w:basedOn w:val="a0"/>
    <w:link w:val="aa"/>
    <w:uiPriority w:val="99"/>
    <w:rsid w:val="00E877FB"/>
  </w:style>
  <w:style w:type="character" w:styleId="ac">
    <w:name w:val="page number"/>
    <w:basedOn w:val="a0"/>
    <w:uiPriority w:val="99"/>
    <w:semiHidden/>
    <w:unhideWhenUsed/>
    <w:rsid w:val="00E877FB"/>
  </w:style>
  <w:style w:type="paragraph" w:styleId="ad">
    <w:name w:val="TOC Heading"/>
    <w:basedOn w:val="1"/>
    <w:next w:val="a"/>
    <w:uiPriority w:val="39"/>
    <w:unhideWhenUsed/>
    <w:qFormat/>
    <w:rsid w:val="00C70A10"/>
    <w:pPr>
      <w:outlineLvl w:val="9"/>
    </w:pPr>
  </w:style>
  <w:style w:type="paragraph" w:styleId="11">
    <w:name w:val="toc 1"/>
    <w:basedOn w:val="a"/>
    <w:next w:val="a"/>
    <w:autoRedefine/>
    <w:uiPriority w:val="39"/>
    <w:unhideWhenUsed/>
    <w:rsid w:val="00D06FA4"/>
    <w:pPr>
      <w:tabs>
        <w:tab w:val="right" w:leader="dot" w:pos="9356"/>
      </w:tabs>
      <w:spacing w:before="120"/>
    </w:pPr>
    <w:rPr>
      <w:noProof/>
      <w:sz w:val="32"/>
      <w:szCs w:val="32"/>
    </w:rPr>
  </w:style>
  <w:style w:type="paragraph" w:styleId="21">
    <w:name w:val="toc 2"/>
    <w:basedOn w:val="a"/>
    <w:next w:val="a"/>
    <w:autoRedefine/>
    <w:uiPriority w:val="39"/>
    <w:unhideWhenUsed/>
    <w:rsid w:val="003E04A9"/>
    <w:pPr>
      <w:tabs>
        <w:tab w:val="right" w:leader="dot" w:pos="9356"/>
      </w:tabs>
      <w:ind w:left="240" w:right="276"/>
    </w:pPr>
    <w:rPr>
      <w:b/>
      <w:sz w:val="22"/>
      <w:szCs w:val="22"/>
    </w:rPr>
  </w:style>
  <w:style w:type="paragraph" w:styleId="31">
    <w:name w:val="toc 3"/>
    <w:basedOn w:val="a"/>
    <w:next w:val="a"/>
    <w:autoRedefine/>
    <w:uiPriority w:val="39"/>
    <w:unhideWhenUsed/>
    <w:rsid w:val="00C70A10"/>
    <w:pPr>
      <w:ind w:left="480"/>
    </w:pPr>
    <w:rPr>
      <w:sz w:val="22"/>
      <w:szCs w:val="22"/>
    </w:rPr>
  </w:style>
  <w:style w:type="paragraph" w:styleId="41">
    <w:name w:val="toc 4"/>
    <w:basedOn w:val="a"/>
    <w:next w:val="a"/>
    <w:autoRedefine/>
    <w:uiPriority w:val="39"/>
    <w:unhideWhenUsed/>
    <w:rsid w:val="00C70A10"/>
    <w:pPr>
      <w:ind w:left="720"/>
    </w:pPr>
    <w:rPr>
      <w:sz w:val="20"/>
      <w:szCs w:val="20"/>
    </w:rPr>
  </w:style>
  <w:style w:type="paragraph" w:styleId="5">
    <w:name w:val="toc 5"/>
    <w:basedOn w:val="a"/>
    <w:next w:val="a"/>
    <w:autoRedefine/>
    <w:uiPriority w:val="39"/>
    <w:unhideWhenUsed/>
    <w:rsid w:val="00C70A10"/>
    <w:pPr>
      <w:ind w:left="960"/>
    </w:pPr>
    <w:rPr>
      <w:sz w:val="20"/>
      <w:szCs w:val="20"/>
    </w:rPr>
  </w:style>
  <w:style w:type="paragraph" w:styleId="6">
    <w:name w:val="toc 6"/>
    <w:basedOn w:val="a"/>
    <w:next w:val="a"/>
    <w:autoRedefine/>
    <w:uiPriority w:val="39"/>
    <w:unhideWhenUsed/>
    <w:rsid w:val="00C70A10"/>
    <w:pPr>
      <w:ind w:left="1200"/>
    </w:pPr>
    <w:rPr>
      <w:sz w:val="20"/>
      <w:szCs w:val="20"/>
    </w:rPr>
  </w:style>
  <w:style w:type="paragraph" w:styleId="7">
    <w:name w:val="toc 7"/>
    <w:basedOn w:val="a"/>
    <w:next w:val="a"/>
    <w:autoRedefine/>
    <w:uiPriority w:val="39"/>
    <w:unhideWhenUsed/>
    <w:rsid w:val="00C70A10"/>
    <w:pPr>
      <w:ind w:left="1440"/>
    </w:pPr>
    <w:rPr>
      <w:sz w:val="20"/>
      <w:szCs w:val="20"/>
    </w:rPr>
  </w:style>
  <w:style w:type="paragraph" w:styleId="8">
    <w:name w:val="toc 8"/>
    <w:basedOn w:val="a"/>
    <w:next w:val="a"/>
    <w:autoRedefine/>
    <w:uiPriority w:val="39"/>
    <w:unhideWhenUsed/>
    <w:rsid w:val="00C70A10"/>
    <w:pPr>
      <w:ind w:left="1680"/>
    </w:pPr>
    <w:rPr>
      <w:sz w:val="20"/>
      <w:szCs w:val="20"/>
    </w:rPr>
  </w:style>
  <w:style w:type="paragraph" w:styleId="9">
    <w:name w:val="toc 9"/>
    <w:basedOn w:val="a"/>
    <w:next w:val="a"/>
    <w:autoRedefine/>
    <w:uiPriority w:val="39"/>
    <w:unhideWhenUsed/>
    <w:rsid w:val="00C70A10"/>
    <w:pPr>
      <w:ind w:left="1920"/>
    </w:pPr>
    <w:rPr>
      <w:sz w:val="20"/>
      <w:szCs w:val="20"/>
    </w:rPr>
  </w:style>
  <w:style w:type="character" w:customStyle="1" w:styleId="20">
    <w:name w:val="Заголовок 2 Знак"/>
    <w:basedOn w:val="a0"/>
    <w:link w:val="2"/>
    <w:uiPriority w:val="9"/>
    <w:rsid w:val="00F66A59"/>
    <w:rPr>
      <w:rFonts w:ascii="Times New Roman" w:eastAsiaTheme="majorEastAsia" w:hAnsi="Times New Roman" w:cstheme="majorBidi"/>
      <w:b/>
      <w:bCs/>
      <w:color w:val="000000" w:themeColor="text1"/>
      <w:sz w:val="28"/>
      <w:szCs w:val="26"/>
      <w:lang w:val="en-US"/>
    </w:rPr>
  </w:style>
  <w:style w:type="paragraph" w:styleId="ae">
    <w:name w:val="Subtitle"/>
    <w:basedOn w:val="a"/>
    <w:next w:val="a"/>
    <w:link w:val="af"/>
    <w:uiPriority w:val="11"/>
    <w:qFormat/>
    <w:rsid w:val="00194466"/>
    <w:pPr>
      <w:numPr>
        <w:ilvl w:val="1"/>
      </w:numPr>
    </w:pPr>
    <w:rPr>
      <w:rFonts w:ascii="Times New Roman" w:eastAsiaTheme="majorEastAsia" w:hAnsi="Times New Roman" w:cstheme="majorBidi"/>
      <w:i/>
      <w:iCs/>
      <w:color w:val="000000" w:themeColor="text1"/>
      <w:spacing w:val="15"/>
      <w:sz w:val="28"/>
    </w:rPr>
  </w:style>
  <w:style w:type="character" w:customStyle="1" w:styleId="af">
    <w:name w:val="Подзаголовок Знак"/>
    <w:basedOn w:val="a0"/>
    <w:link w:val="ae"/>
    <w:uiPriority w:val="11"/>
    <w:rsid w:val="00194466"/>
    <w:rPr>
      <w:rFonts w:ascii="Times New Roman" w:eastAsiaTheme="majorEastAsia" w:hAnsi="Times New Roman" w:cstheme="majorBidi"/>
      <w:i/>
      <w:iCs/>
      <w:color w:val="000000" w:themeColor="text1"/>
      <w:spacing w:val="15"/>
      <w:sz w:val="28"/>
    </w:rPr>
  </w:style>
  <w:style w:type="character" w:customStyle="1" w:styleId="30">
    <w:name w:val="Заголовок 3 Знак"/>
    <w:basedOn w:val="a0"/>
    <w:link w:val="3"/>
    <w:uiPriority w:val="9"/>
    <w:rsid w:val="007503F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503F2"/>
    <w:rPr>
      <w:rFonts w:asciiTheme="majorHAnsi" w:eastAsiaTheme="majorEastAsia" w:hAnsiTheme="majorHAnsi" w:cstheme="majorBidi"/>
      <w:b/>
      <w:bCs/>
      <w:i/>
      <w:iCs/>
      <w:color w:val="4F81BD" w:themeColor="accent1"/>
    </w:rPr>
  </w:style>
  <w:style w:type="paragraph" w:styleId="af0">
    <w:name w:val="header"/>
    <w:basedOn w:val="a"/>
    <w:link w:val="af1"/>
    <w:uiPriority w:val="99"/>
    <w:unhideWhenUsed/>
    <w:rsid w:val="007503F2"/>
    <w:pPr>
      <w:tabs>
        <w:tab w:val="center" w:pos="4677"/>
        <w:tab w:val="right" w:pos="9355"/>
      </w:tabs>
    </w:pPr>
  </w:style>
  <w:style w:type="character" w:customStyle="1" w:styleId="af1">
    <w:name w:val="Верхний колонтитул Знак"/>
    <w:basedOn w:val="a0"/>
    <w:link w:val="af0"/>
    <w:uiPriority w:val="99"/>
    <w:rsid w:val="007503F2"/>
  </w:style>
  <w:style w:type="character" w:customStyle="1" w:styleId="dash041e005f0431005f044b005f0447005f043d005f044b005f0439005f005fchar1char1">
    <w:name w:val="dash041e_005f0431_005f044b_005f0447_005f043d_005f044b_005f0439_005f_005fchar1__char1"/>
    <w:rsid w:val="007256C6"/>
    <w:rPr>
      <w:rFonts w:ascii="Times New Roman" w:hAnsi="Times New Roman" w:cs="Times New Roman" w:hint="default"/>
      <w:strike w:val="0"/>
      <w:dstrike w:val="0"/>
      <w:sz w:val="24"/>
      <w:szCs w:val="24"/>
      <w:u w:val="none"/>
      <w:effect w:val="none"/>
    </w:rPr>
  </w:style>
  <w:style w:type="paragraph" w:styleId="af2">
    <w:name w:val="List Paragraph"/>
    <w:basedOn w:val="a"/>
    <w:uiPriority w:val="34"/>
    <w:qFormat/>
    <w:rsid w:val="00A53CFD"/>
    <w:pPr>
      <w:ind w:left="720"/>
      <w:contextualSpacing/>
    </w:pPr>
  </w:style>
  <w:style w:type="paragraph" w:styleId="af3">
    <w:name w:val="endnote text"/>
    <w:basedOn w:val="a"/>
    <w:link w:val="af4"/>
    <w:uiPriority w:val="99"/>
    <w:semiHidden/>
    <w:unhideWhenUsed/>
    <w:rsid w:val="00750A41"/>
  </w:style>
  <w:style w:type="character" w:customStyle="1" w:styleId="af4">
    <w:name w:val="Текст концевой сноски Знак"/>
    <w:basedOn w:val="a0"/>
    <w:link w:val="af3"/>
    <w:uiPriority w:val="99"/>
    <w:semiHidden/>
    <w:rsid w:val="00750A41"/>
  </w:style>
  <w:style w:type="character" w:styleId="af5">
    <w:name w:val="endnote reference"/>
    <w:basedOn w:val="a0"/>
    <w:uiPriority w:val="99"/>
    <w:semiHidden/>
    <w:unhideWhenUsed/>
    <w:rsid w:val="00750A41"/>
    <w:rPr>
      <w:vertAlign w:val="superscript"/>
    </w:rPr>
  </w:style>
  <w:style w:type="paragraph" w:styleId="af6">
    <w:name w:val="No Spacing"/>
    <w:uiPriority w:val="1"/>
    <w:qFormat/>
    <w:rsid w:val="003E04A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94466"/>
    <w:pPr>
      <w:keepNext/>
      <w:keepLines/>
      <w:spacing w:before="480" w:line="276" w:lineRule="auto"/>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autoRedefine/>
    <w:uiPriority w:val="9"/>
    <w:unhideWhenUsed/>
    <w:qFormat/>
    <w:rsid w:val="00F66A59"/>
    <w:pPr>
      <w:keepNext/>
      <w:keepLines/>
      <w:spacing w:before="200"/>
      <w:outlineLvl w:val="1"/>
    </w:pPr>
    <w:rPr>
      <w:rFonts w:ascii="Times New Roman" w:eastAsiaTheme="majorEastAsia" w:hAnsi="Times New Roman" w:cstheme="majorBidi"/>
      <w:b/>
      <w:bCs/>
      <w:color w:val="000000" w:themeColor="text1"/>
      <w:sz w:val="28"/>
      <w:szCs w:val="26"/>
      <w:lang w:val="en-US"/>
    </w:rPr>
  </w:style>
  <w:style w:type="paragraph" w:styleId="3">
    <w:name w:val="heading 3"/>
    <w:basedOn w:val="a"/>
    <w:next w:val="a"/>
    <w:link w:val="30"/>
    <w:uiPriority w:val="9"/>
    <w:unhideWhenUsed/>
    <w:qFormat/>
    <w:rsid w:val="007503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503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9D5EC1"/>
  </w:style>
  <w:style w:type="character" w:customStyle="1" w:styleId="a4">
    <w:name w:val="Текст сноски Знак"/>
    <w:basedOn w:val="a0"/>
    <w:link w:val="a3"/>
    <w:uiPriority w:val="99"/>
    <w:rsid w:val="009D5EC1"/>
  </w:style>
  <w:style w:type="character" w:styleId="a5">
    <w:name w:val="footnote reference"/>
    <w:basedOn w:val="a0"/>
    <w:uiPriority w:val="99"/>
    <w:unhideWhenUsed/>
    <w:rsid w:val="009D5EC1"/>
    <w:rPr>
      <w:vertAlign w:val="superscript"/>
    </w:rPr>
  </w:style>
  <w:style w:type="character" w:customStyle="1" w:styleId="10">
    <w:name w:val="Заголовок 1 Знак"/>
    <w:basedOn w:val="a0"/>
    <w:link w:val="1"/>
    <w:uiPriority w:val="9"/>
    <w:rsid w:val="00194466"/>
    <w:rPr>
      <w:rFonts w:ascii="Times New Roman" w:eastAsiaTheme="majorEastAsia" w:hAnsi="Times New Roman" w:cstheme="majorBidi"/>
      <w:b/>
      <w:bCs/>
      <w:color w:val="000000" w:themeColor="text1"/>
      <w:sz w:val="28"/>
      <w:szCs w:val="28"/>
    </w:rPr>
  </w:style>
  <w:style w:type="paragraph" w:styleId="a6">
    <w:name w:val="Balloon Text"/>
    <w:basedOn w:val="a"/>
    <w:link w:val="a7"/>
    <w:uiPriority w:val="99"/>
    <w:semiHidden/>
    <w:unhideWhenUsed/>
    <w:rsid w:val="00270274"/>
    <w:rPr>
      <w:rFonts w:ascii="Lucida Grande CY" w:hAnsi="Lucida Grande CY" w:cs="Lucida Grande CY"/>
      <w:sz w:val="18"/>
      <w:szCs w:val="18"/>
    </w:rPr>
  </w:style>
  <w:style w:type="character" w:customStyle="1" w:styleId="a7">
    <w:name w:val="Текст выноски Знак"/>
    <w:basedOn w:val="a0"/>
    <w:link w:val="a6"/>
    <w:uiPriority w:val="99"/>
    <w:semiHidden/>
    <w:rsid w:val="00270274"/>
    <w:rPr>
      <w:rFonts w:ascii="Lucida Grande CY" w:hAnsi="Lucida Grande CY" w:cs="Lucida Grande CY"/>
      <w:sz w:val="18"/>
      <w:szCs w:val="18"/>
    </w:rPr>
  </w:style>
  <w:style w:type="character" w:styleId="a8">
    <w:name w:val="Hyperlink"/>
    <w:basedOn w:val="a0"/>
    <w:uiPriority w:val="99"/>
    <w:unhideWhenUsed/>
    <w:rsid w:val="00270274"/>
    <w:rPr>
      <w:color w:val="0000FF" w:themeColor="hyperlink"/>
      <w:u w:val="single"/>
    </w:rPr>
  </w:style>
  <w:style w:type="character" w:styleId="a9">
    <w:name w:val="FollowedHyperlink"/>
    <w:basedOn w:val="a0"/>
    <w:uiPriority w:val="99"/>
    <w:semiHidden/>
    <w:unhideWhenUsed/>
    <w:rsid w:val="00131AC8"/>
    <w:rPr>
      <w:color w:val="800080" w:themeColor="followedHyperlink"/>
      <w:u w:val="single"/>
    </w:rPr>
  </w:style>
  <w:style w:type="paragraph" w:styleId="aa">
    <w:name w:val="footer"/>
    <w:basedOn w:val="a"/>
    <w:link w:val="ab"/>
    <w:uiPriority w:val="99"/>
    <w:unhideWhenUsed/>
    <w:rsid w:val="00E877FB"/>
    <w:pPr>
      <w:tabs>
        <w:tab w:val="center" w:pos="4677"/>
        <w:tab w:val="right" w:pos="9355"/>
      </w:tabs>
    </w:pPr>
  </w:style>
  <w:style w:type="character" w:customStyle="1" w:styleId="ab">
    <w:name w:val="Нижний колонтитул Знак"/>
    <w:basedOn w:val="a0"/>
    <w:link w:val="aa"/>
    <w:uiPriority w:val="99"/>
    <w:rsid w:val="00E877FB"/>
  </w:style>
  <w:style w:type="character" w:styleId="ac">
    <w:name w:val="page number"/>
    <w:basedOn w:val="a0"/>
    <w:uiPriority w:val="99"/>
    <w:semiHidden/>
    <w:unhideWhenUsed/>
    <w:rsid w:val="00E877FB"/>
  </w:style>
  <w:style w:type="paragraph" w:styleId="ad">
    <w:name w:val="TOC Heading"/>
    <w:basedOn w:val="1"/>
    <w:next w:val="a"/>
    <w:uiPriority w:val="39"/>
    <w:unhideWhenUsed/>
    <w:qFormat/>
    <w:rsid w:val="00C70A10"/>
    <w:pPr>
      <w:outlineLvl w:val="9"/>
    </w:pPr>
  </w:style>
  <w:style w:type="paragraph" w:styleId="11">
    <w:name w:val="toc 1"/>
    <w:basedOn w:val="a"/>
    <w:next w:val="a"/>
    <w:autoRedefine/>
    <w:uiPriority w:val="39"/>
    <w:unhideWhenUsed/>
    <w:rsid w:val="00D06FA4"/>
    <w:pPr>
      <w:tabs>
        <w:tab w:val="right" w:leader="dot" w:pos="9356"/>
      </w:tabs>
      <w:spacing w:before="120"/>
    </w:pPr>
    <w:rPr>
      <w:noProof/>
      <w:sz w:val="32"/>
      <w:szCs w:val="32"/>
    </w:rPr>
  </w:style>
  <w:style w:type="paragraph" w:styleId="21">
    <w:name w:val="toc 2"/>
    <w:basedOn w:val="a"/>
    <w:next w:val="a"/>
    <w:autoRedefine/>
    <w:uiPriority w:val="39"/>
    <w:unhideWhenUsed/>
    <w:rsid w:val="003E04A9"/>
    <w:pPr>
      <w:tabs>
        <w:tab w:val="right" w:leader="dot" w:pos="9356"/>
      </w:tabs>
      <w:ind w:left="240" w:right="276"/>
    </w:pPr>
    <w:rPr>
      <w:b/>
      <w:sz w:val="22"/>
      <w:szCs w:val="22"/>
    </w:rPr>
  </w:style>
  <w:style w:type="paragraph" w:styleId="31">
    <w:name w:val="toc 3"/>
    <w:basedOn w:val="a"/>
    <w:next w:val="a"/>
    <w:autoRedefine/>
    <w:uiPriority w:val="39"/>
    <w:unhideWhenUsed/>
    <w:rsid w:val="00C70A10"/>
    <w:pPr>
      <w:ind w:left="480"/>
    </w:pPr>
    <w:rPr>
      <w:sz w:val="22"/>
      <w:szCs w:val="22"/>
    </w:rPr>
  </w:style>
  <w:style w:type="paragraph" w:styleId="41">
    <w:name w:val="toc 4"/>
    <w:basedOn w:val="a"/>
    <w:next w:val="a"/>
    <w:autoRedefine/>
    <w:uiPriority w:val="39"/>
    <w:unhideWhenUsed/>
    <w:rsid w:val="00C70A10"/>
    <w:pPr>
      <w:ind w:left="720"/>
    </w:pPr>
    <w:rPr>
      <w:sz w:val="20"/>
      <w:szCs w:val="20"/>
    </w:rPr>
  </w:style>
  <w:style w:type="paragraph" w:styleId="5">
    <w:name w:val="toc 5"/>
    <w:basedOn w:val="a"/>
    <w:next w:val="a"/>
    <w:autoRedefine/>
    <w:uiPriority w:val="39"/>
    <w:unhideWhenUsed/>
    <w:rsid w:val="00C70A10"/>
    <w:pPr>
      <w:ind w:left="960"/>
    </w:pPr>
    <w:rPr>
      <w:sz w:val="20"/>
      <w:szCs w:val="20"/>
    </w:rPr>
  </w:style>
  <w:style w:type="paragraph" w:styleId="6">
    <w:name w:val="toc 6"/>
    <w:basedOn w:val="a"/>
    <w:next w:val="a"/>
    <w:autoRedefine/>
    <w:uiPriority w:val="39"/>
    <w:unhideWhenUsed/>
    <w:rsid w:val="00C70A10"/>
    <w:pPr>
      <w:ind w:left="1200"/>
    </w:pPr>
    <w:rPr>
      <w:sz w:val="20"/>
      <w:szCs w:val="20"/>
    </w:rPr>
  </w:style>
  <w:style w:type="paragraph" w:styleId="7">
    <w:name w:val="toc 7"/>
    <w:basedOn w:val="a"/>
    <w:next w:val="a"/>
    <w:autoRedefine/>
    <w:uiPriority w:val="39"/>
    <w:unhideWhenUsed/>
    <w:rsid w:val="00C70A10"/>
    <w:pPr>
      <w:ind w:left="1440"/>
    </w:pPr>
    <w:rPr>
      <w:sz w:val="20"/>
      <w:szCs w:val="20"/>
    </w:rPr>
  </w:style>
  <w:style w:type="paragraph" w:styleId="8">
    <w:name w:val="toc 8"/>
    <w:basedOn w:val="a"/>
    <w:next w:val="a"/>
    <w:autoRedefine/>
    <w:uiPriority w:val="39"/>
    <w:unhideWhenUsed/>
    <w:rsid w:val="00C70A10"/>
    <w:pPr>
      <w:ind w:left="1680"/>
    </w:pPr>
    <w:rPr>
      <w:sz w:val="20"/>
      <w:szCs w:val="20"/>
    </w:rPr>
  </w:style>
  <w:style w:type="paragraph" w:styleId="9">
    <w:name w:val="toc 9"/>
    <w:basedOn w:val="a"/>
    <w:next w:val="a"/>
    <w:autoRedefine/>
    <w:uiPriority w:val="39"/>
    <w:unhideWhenUsed/>
    <w:rsid w:val="00C70A10"/>
    <w:pPr>
      <w:ind w:left="1920"/>
    </w:pPr>
    <w:rPr>
      <w:sz w:val="20"/>
      <w:szCs w:val="20"/>
    </w:rPr>
  </w:style>
  <w:style w:type="character" w:customStyle="1" w:styleId="20">
    <w:name w:val="Заголовок 2 Знак"/>
    <w:basedOn w:val="a0"/>
    <w:link w:val="2"/>
    <w:uiPriority w:val="9"/>
    <w:rsid w:val="00F66A59"/>
    <w:rPr>
      <w:rFonts w:ascii="Times New Roman" w:eastAsiaTheme="majorEastAsia" w:hAnsi="Times New Roman" w:cstheme="majorBidi"/>
      <w:b/>
      <w:bCs/>
      <w:color w:val="000000" w:themeColor="text1"/>
      <w:sz w:val="28"/>
      <w:szCs w:val="26"/>
      <w:lang w:val="en-US"/>
    </w:rPr>
  </w:style>
  <w:style w:type="paragraph" w:styleId="ae">
    <w:name w:val="Subtitle"/>
    <w:basedOn w:val="a"/>
    <w:next w:val="a"/>
    <w:link w:val="af"/>
    <w:uiPriority w:val="11"/>
    <w:qFormat/>
    <w:rsid w:val="00194466"/>
    <w:pPr>
      <w:numPr>
        <w:ilvl w:val="1"/>
      </w:numPr>
    </w:pPr>
    <w:rPr>
      <w:rFonts w:ascii="Times New Roman" w:eastAsiaTheme="majorEastAsia" w:hAnsi="Times New Roman" w:cstheme="majorBidi"/>
      <w:i/>
      <w:iCs/>
      <w:color w:val="000000" w:themeColor="text1"/>
      <w:spacing w:val="15"/>
      <w:sz w:val="28"/>
    </w:rPr>
  </w:style>
  <w:style w:type="character" w:customStyle="1" w:styleId="af">
    <w:name w:val="Подзаголовок Знак"/>
    <w:basedOn w:val="a0"/>
    <w:link w:val="ae"/>
    <w:uiPriority w:val="11"/>
    <w:rsid w:val="00194466"/>
    <w:rPr>
      <w:rFonts w:ascii="Times New Roman" w:eastAsiaTheme="majorEastAsia" w:hAnsi="Times New Roman" w:cstheme="majorBidi"/>
      <w:i/>
      <w:iCs/>
      <w:color w:val="000000" w:themeColor="text1"/>
      <w:spacing w:val="15"/>
      <w:sz w:val="28"/>
    </w:rPr>
  </w:style>
  <w:style w:type="character" w:customStyle="1" w:styleId="30">
    <w:name w:val="Заголовок 3 Знак"/>
    <w:basedOn w:val="a0"/>
    <w:link w:val="3"/>
    <w:uiPriority w:val="9"/>
    <w:rsid w:val="007503F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503F2"/>
    <w:rPr>
      <w:rFonts w:asciiTheme="majorHAnsi" w:eastAsiaTheme="majorEastAsia" w:hAnsiTheme="majorHAnsi" w:cstheme="majorBidi"/>
      <w:b/>
      <w:bCs/>
      <w:i/>
      <w:iCs/>
      <w:color w:val="4F81BD" w:themeColor="accent1"/>
    </w:rPr>
  </w:style>
  <w:style w:type="paragraph" w:styleId="af0">
    <w:name w:val="header"/>
    <w:basedOn w:val="a"/>
    <w:link w:val="af1"/>
    <w:uiPriority w:val="99"/>
    <w:unhideWhenUsed/>
    <w:rsid w:val="007503F2"/>
    <w:pPr>
      <w:tabs>
        <w:tab w:val="center" w:pos="4677"/>
        <w:tab w:val="right" w:pos="9355"/>
      </w:tabs>
    </w:pPr>
  </w:style>
  <w:style w:type="character" w:customStyle="1" w:styleId="af1">
    <w:name w:val="Верхний колонтитул Знак"/>
    <w:basedOn w:val="a0"/>
    <w:link w:val="af0"/>
    <w:uiPriority w:val="99"/>
    <w:rsid w:val="007503F2"/>
  </w:style>
  <w:style w:type="character" w:customStyle="1" w:styleId="dash041e005f0431005f044b005f0447005f043d005f044b005f0439005f005fchar1char1">
    <w:name w:val="dash041e_005f0431_005f044b_005f0447_005f043d_005f044b_005f0439_005f_005fchar1__char1"/>
    <w:rsid w:val="007256C6"/>
    <w:rPr>
      <w:rFonts w:ascii="Times New Roman" w:hAnsi="Times New Roman" w:cs="Times New Roman" w:hint="default"/>
      <w:strike w:val="0"/>
      <w:dstrike w:val="0"/>
      <w:sz w:val="24"/>
      <w:szCs w:val="24"/>
      <w:u w:val="none"/>
      <w:effect w:val="none"/>
    </w:rPr>
  </w:style>
  <w:style w:type="paragraph" w:styleId="af2">
    <w:name w:val="List Paragraph"/>
    <w:basedOn w:val="a"/>
    <w:uiPriority w:val="34"/>
    <w:qFormat/>
    <w:rsid w:val="00A53CFD"/>
    <w:pPr>
      <w:ind w:left="720"/>
      <w:contextualSpacing/>
    </w:pPr>
  </w:style>
  <w:style w:type="paragraph" w:styleId="af3">
    <w:name w:val="endnote text"/>
    <w:basedOn w:val="a"/>
    <w:link w:val="af4"/>
    <w:uiPriority w:val="99"/>
    <w:semiHidden/>
    <w:unhideWhenUsed/>
    <w:rsid w:val="00750A41"/>
  </w:style>
  <w:style w:type="character" w:customStyle="1" w:styleId="af4">
    <w:name w:val="Текст концевой сноски Знак"/>
    <w:basedOn w:val="a0"/>
    <w:link w:val="af3"/>
    <w:uiPriority w:val="99"/>
    <w:semiHidden/>
    <w:rsid w:val="00750A41"/>
  </w:style>
  <w:style w:type="character" w:styleId="af5">
    <w:name w:val="endnote reference"/>
    <w:basedOn w:val="a0"/>
    <w:uiPriority w:val="99"/>
    <w:semiHidden/>
    <w:unhideWhenUsed/>
    <w:rsid w:val="00750A41"/>
    <w:rPr>
      <w:vertAlign w:val="superscript"/>
    </w:rPr>
  </w:style>
  <w:style w:type="paragraph" w:styleId="af6">
    <w:name w:val="No Spacing"/>
    <w:uiPriority w:val="1"/>
    <w:qFormat/>
    <w:rsid w:val="003E0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image" Target="media/image3.png"/><Relationship Id="rId13" Type="http://schemas.microsoft.com/office/2007/relationships/hdphoto" Target="media/hdphoto2.wdp"/><Relationship Id="rId14" Type="http://schemas.openxmlformats.org/officeDocument/2006/relationships/hyperlink" Target="http://www.ngpedia.ru/id159755p1.html" TargetMode="External"/><Relationship Id="rId15" Type="http://schemas.openxmlformats.org/officeDocument/2006/relationships/hyperlink" Target="http://automationlab.ru/index.php" TargetMode="External"/><Relationship Id="rId16" Type="http://schemas.openxmlformats.org/officeDocument/2006/relationships/hyperlink" Target="https://slovari.yandex.ru/%D0%A1%D0%BF%D1%80%D0%BE%D1%81/%D0%9B%D0%BE%D0%BF%D0%B0%D1%82%D0%BD%D0%B8%D0%BA%D0%BE%D0%B2/%D0%A1%D1%82%D0%BE%D1%85%D0%B0%D1%81%D1%82%D0%B8%D1%87%D0%B5%D1%81%D0%BA%D0%B0%D1%8F%20%D0%BC%D0%BE%D0%B4%D0%B5%D0%BB%D1%8C/"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life-prog.ru/1_12002_matematicheskie-modeli.html" TargetMode="External"/><Relationship Id="rId2" Type="http://schemas.openxmlformats.org/officeDocument/2006/relationships/hyperlink" Target="http://www.pedsovet.info/info/pages/referats/info_00002.htm" TargetMode="External"/><Relationship Id="rId3" Type="http://schemas.openxmlformats.org/officeDocument/2006/relationships/hyperlink" Target="http://ermak.cs.nstu.ru/mmsa/glava5/glava5.htm"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5A92A-FEB5-D741-A789-7447D5C2E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30</Pages>
  <Words>4630</Words>
  <Characters>26394</Characters>
  <Application>Microsoft Macintosh Word</Application>
  <DocSecurity>0</DocSecurity>
  <Lines>219</Lines>
  <Paragraphs>61</Paragraphs>
  <ScaleCrop>false</ScaleCrop>
  <Company/>
  <LinksUpToDate>false</LinksUpToDate>
  <CharactersWithSpaces>30963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dc:description/>
  <cp:lastModifiedBy>macbook</cp:lastModifiedBy>
  <cp:revision>36</cp:revision>
  <dcterms:created xsi:type="dcterms:W3CDTF">2015-02-01T15:52:00Z</dcterms:created>
  <dcterms:modified xsi:type="dcterms:W3CDTF">2016-04-23T18:05:00Z</dcterms:modified>
</cp:coreProperties>
</file>